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7FC9" w:rsidRDefault="00A37FC9" w:rsidP="00A37FC9">
      <w:pPr>
        <w:ind w:left="2340"/>
        <w:rPr>
          <w:b/>
          <w:bCs/>
          <w:i/>
          <w:iCs/>
          <w:vertAlign w:val="superscript"/>
          <w:lang w:val="en-US"/>
        </w:rPr>
      </w:pPr>
      <w:r w:rsidRPr="00A37FC9">
        <w:rPr>
          <w:b/>
          <w:bCs/>
          <w:i/>
          <w:iCs/>
        </w:rPr>
        <w:t>„От свят обкръжен и обременен от разбъркани множества от данни към планета, от която звучи интелигентна симфония от информация и знание.”</w:t>
      </w:r>
      <w:r w:rsidRPr="00A37FC9">
        <w:rPr>
          <w:b/>
          <w:bCs/>
          <w:i/>
          <w:iCs/>
          <w:vertAlign w:val="superscript"/>
        </w:rPr>
        <w:footnoteReference w:customMarkFollows="1" w:id="1"/>
        <w:t>*</w:t>
      </w:r>
    </w:p>
    <w:p w:rsidR="00A37FC9" w:rsidRDefault="00A37FC9" w:rsidP="00A37FC9">
      <w:pPr>
        <w:ind w:left="2340"/>
        <w:rPr>
          <w:b/>
          <w:bCs/>
          <w:i/>
          <w:iCs/>
          <w:lang w:val="en-US"/>
        </w:rPr>
      </w:pPr>
    </w:p>
    <w:p w:rsidR="00A37FC9" w:rsidRDefault="00F65816" w:rsidP="00F65816">
      <w:pPr>
        <w:jc w:val="center"/>
        <w:rPr>
          <w:b/>
          <w:i/>
          <w:sz w:val="36"/>
          <w:szCs w:val="36"/>
        </w:rPr>
      </w:pPr>
      <w:bookmarkStart w:id="0" w:name="_GoBack"/>
      <w:bookmarkEnd w:id="0"/>
      <w:r w:rsidRPr="00F65816">
        <w:rPr>
          <w:b/>
          <w:i/>
          <w:sz w:val="36"/>
          <w:szCs w:val="36"/>
        </w:rPr>
        <w:t>РАЗДЕЛ ПЪРВИ: НАУЧНИ, ТЕОРЕТИЧНИ И СИСТЕМНИ ОСНОВИ НА АВТОМАТИЗИРАНАТА ОБРАБОТКА НА ИКОНОМИЧСКАТА ИНФОРМАЦИЯ</w:t>
      </w:r>
    </w:p>
    <w:p w:rsidR="00F65816" w:rsidRPr="001B1C8A" w:rsidRDefault="00F65816" w:rsidP="00F65816">
      <w:pPr>
        <w:jc w:val="center"/>
        <w:rPr>
          <w:b/>
          <w:i/>
        </w:rPr>
      </w:pPr>
    </w:p>
    <w:p w:rsidR="006C3FD9" w:rsidRPr="00315080" w:rsidRDefault="006C3FD9" w:rsidP="00D8617A">
      <w:pPr>
        <w:jc w:val="center"/>
        <w:rPr>
          <w:b/>
          <w:bCs/>
          <w:sz w:val="32"/>
          <w:szCs w:val="32"/>
        </w:rPr>
      </w:pPr>
      <w:r w:rsidRPr="00315080">
        <w:rPr>
          <w:b/>
          <w:bCs/>
          <w:sz w:val="32"/>
          <w:szCs w:val="32"/>
        </w:rPr>
        <w:t xml:space="preserve">Глава </w:t>
      </w:r>
      <w:r w:rsidR="00F65816" w:rsidRPr="00315080">
        <w:rPr>
          <w:b/>
          <w:bCs/>
          <w:sz w:val="32"/>
          <w:szCs w:val="32"/>
        </w:rPr>
        <w:t>2</w:t>
      </w:r>
      <w:r w:rsidRPr="00315080">
        <w:rPr>
          <w:b/>
          <w:bCs/>
          <w:sz w:val="32"/>
          <w:szCs w:val="32"/>
        </w:rPr>
        <w:t>.</w:t>
      </w:r>
    </w:p>
    <w:p w:rsidR="006C3FD9" w:rsidRPr="00315080" w:rsidRDefault="00315080" w:rsidP="00D8617A">
      <w:pPr>
        <w:jc w:val="center"/>
        <w:rPr>
          <w:b/>
          <w:bCs/>
          <w:sz w:val="32"/>
          <w:szCs w:val="32"/>
        </w:rPr>
      </w:pPr>
      <w:r w:rsidRPr="00315080">
        <w:rPr>
          <w:b/>
          <w:bCs/>
          <w:sz w:val="32"/>
          <w:szCs w:val="32"/>
        </w:rPr>
        <w:t>АВТОМАТИЗИРАНАТА ОБРАБОТКА НА ИКОНОМИЧЕСКАТА ИНФОРМАЦИЯ В СИСТЕМАТА НА ИНФОРМАЦИОННИЯ МЕНИДЖМЪНТ В БИЗНЕС ОРГАНИЗАЦИИТЕ</w:t>
      </w:r>
    </w:p>
    <w:p w:rsidR="006C3FD9" w:rsidRPr="001B1C8A" w:rsidRDefault="006C3FD9" w:rsidP="006C3FD9">
      <w:pPr>
        <w:rPr>
          <w:b/>
          <w:b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4176"/>
        <w:gridCol w:w="2992"/>
      </w:tblGrid>
      <w:tr w:rsidR="005F1637" w:rsidTr="00C24ED3">
        <w:tc>
          <w:tcPr>
            <w:tcW w:w="3816" w:type="dxa"/>
            <w:shd w:val="clear" w:color="auto" w:fill="auto"/>
          </w:tcPr>
          <w:p w:rsidR="005F1637" w:rsidRDefault="001B1C8A" w:rsidP="006C3FD9">
            <w:pPr>
              <w:rPr>
                <w:sz w:val="28"/>
                <w:szCs w:val="28"/>
              </w:rPr>
            </w:pPr>
            <w:r>
              <w:rPr>
                <w:rFonts w:ascii="Arial" w:hAnsi="Arial" w:cs="Arial"/>
                <w:noProof/>
                <w:color w:val="0000FF"/>
                <w:sz w:val="27"/>
                <w:szCs w:val="27"/>
              </w:rPr>
              <w:drawing>
                <wp:inline distT="0" distB="0" distL="0" distR="0" wp14:anchorId="516B5F50" wp14:editId="3DD46C48">
                  <wp:extent cx="2514600" cy="2581275"/>
                  <wp:effectExtent l="0" t="0" r="0" b="9525"/>
                  <wp:docPr id="5" name="rg_hi" descr="http://t3.gstatic.com/images?q=tbn:ANd9GcTKssuNJEKck4iwZyJdL0ShdeOgYarCxmvO-v0xvd3JBZrbf998jg">
                    <a:hlinkClick xmlns:a="http://schemas.openxmlformats.org/drawingml/2006/main" r:id="rId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g_hi" descr="http://t3.gstatic.com/images?q=tbn:ANd9GcTKssuNJEKck4iwZyJdL0ShdeOgYarCxmvO-v0xvd3JBZrbf998jg">
                            <a:hlinkClick r:id="rId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2" w:type="dxa"/>
          </w:tcPr>
          <w:p w:rsidR="00D8617A" w:rsidRPr="00D8617A" w:rsidRDefault="00D8617A" w:rsidP="00D8617A">
            <w:pPr>
              <w:rPr>
                <w:b/>
                <w:bCs/>
              </w:rPr>
            </w:pPr>
            <w:r w:rsidRPr="00D8617A">
              <w:rPr>
                <w:b/>
                <w:bCs/>
              </w:rPr>
              <w:t>Основни въпроси</w:t>
            </w:r>
            <w:r>
              <w:rPr>
                <w:b/>
                <w:bCs/>
              </w:rPr>
              <w:t>:</w:t>
            </w:r>
          </w:p>
          <w:p w:rsidR="005F1637" w:rsidRDefault="005F1637" w:rsidP="005F1637"/>
          <w:p w:rsidR="005F1637" w:rsidRPr="005F1637" w:rsidRDefault="005F1637" w:rsidP="005F1637">
            <w:pPr>
              <w:rPr>
                <w:b/>
                <w:bCs/>
                <w:i/>
                <w:iCs/>
              </w:rPr>
            </w:pPr>
            <w:r w:rsidRPr="005F1637">
              <w:rPr>
                <w:b/>
                <w:bCs/>
                <w:i/>
                <w:iCs/>
              </w:rPr>
              <w:t>1.</w:t>
            </w:r>
            <w:r w:rsidR="00D50535">
              <w:rPr>
                <w:b/>
                <w:bCs/>
                <w:i/>
                <w:iCs/>
              </w:rPr>
              <w:t>Системен подход в изследването на автоматизираната обработка на икономическата информация</w:t>
            </w:r>
            <w:r w:rsidRPr="005F1637">
              <w:rPr>
                <w:b/>
                <w:bCs/>
                <w:i/>
                <w:iCs/>
              </w:rPr>
              <w:t>.</w:t>
            </w:r>
          </w:p>
          <w:p w:rsidR="005F1637" w:rsidRPr="005F1637" w:rsidRDefault="005F1637" w:rsidP="005F1637">
            <w:pPr>
              <w:rPr>
                <w:b/>
                <w:bCs/>
                <w:i/>
                <w:iCs/>
              </w:rPr>
            </w:pPr>
          </w:p>
          <w:p w:rsidR="005F1637" w:rsidRPr="005F1637" w:rsidRDefault="005F1637" w:rsidP="00D50535">
            <w:r w:rsidRPr="005F1637">
              <w:rPr>
                <w:b/>
                <w:bCs/>
                <w:i/>
                <w:iCs/>
              </w:rPr>
              <w:t>2.</w:t>
            </w:r>
            <w:r w:rsidR="00D50535">
              <w:rPr>
                <w:b/>
                <w:bCs/>
                <w:i/>
                <w:iCs/>
              </w:rPr>
              <w:t>Същност, задачи и функции на системата за автоматизирана обработка на икономическата информация</w:t>
            </w:r>
            <w:r w:rsidRPr="005F1637">
              <w:rPr>
                <w:b/>
                <w:bCs/>
                <w:i/>
                <w:iCs/>
              </w:rPr>
              <w:t>.</w:t>
            </w:r>
          </w:p>
        </w:tc>
      </w:tr>
    </w:tbl>
    <w:p w:rsidR="006C3FD9" w:rsidRDefault="006C3FD9" w:rsidP="006C3FD9"/>
    <w:p w:rsidR="00084112" w:rsidRPr="00315080" w:rsidRDefault="0002166D" w:rsidP="00D8617A">
      <w:pPr>
        <w:jc w:val="center"/>
        <w:rPr>
          <w:b/>
          <w:bCs/>
        </w:rPr>
      </w:pPr>
      <w:r w:rsidRPr="00315080">
        <w:rPr>
          <w:b/>
          <w:bCs/>
        </w:rPr>
        <w:t xml:space="preserve">1. </w:t>
      </w:r>
      <w:r w:rsidR="00315080" w:rsidRPr="00315080">
        <w:rPr>
          <w:b/>
          <w:bCs/>
        </w:rPr>
        <w:t>СИСТЕМЕН ПОДХОД В ИЗСЛЕДВАНЕТО НА АВТОМАТИЗИРАНАТА ОБРАБОТКА НА ИКОНОМИЧЕСКАТА ИНФОРМАЦИЯ</w:t>
      </w:r>
    </w:p>
    <w:p w:rsidR="0002166D" w:rsidRDefault="0002166D" w:rsidP="00084112">
      <w:pPr>
        <w:jc w:val="both"/>
      </w:pPr>
    </w:p>
    <w:p w:rsidR="0002166D" w:rsidRPr="00315080" w:rsidRDefault="004D4422" w:rsidP="00D8617A">
      <w:pPr>
        <w:jc w:val="center"/>
        <w:rPr>
          <w:sz w:val="20"/>
          <w:szCs w:val="20"/>
        </w:rPr>
      </w:pPr>
      <w:r w:rsidRPr="00373373">
        <w:rPr>
          <w:b/>
          <w:bCs/>
          <w:sz w:val="20"/>
          <w:szCs w:val="20"/>
        </w:rPr>
        <w:lastRenderedPageBreak/>
        <w:t>1.</w:t>
      </w:r>
      <w:proofErr w:type="spellStart"/>
      <w:r w:rsidRPr="00373373">
        <w:rPr>
          <w:b/>
          <w:bCs/>
          <w:sz w:val="20"/>
          <w:szCs w:val="20"/>
        </w:rPr>
        <w:t>1</w:t>
      </w:r>
      <w:proofErr w:type="spellEnd"/>
      <w:r w:rsidRPr="00373373">
        <w:rPr>
          <w:b/>
          <w:bCs/>
          <w:sz w:val="20"/>
          <w:szCs w:val="20"/>
        </w:rPr>
        <w:t>.</w:t>
      </w:r>
      <w:r>
        <w:rPr>
          <w:b/>
          <w:bCs/>
        </w:rPr>
        <w:t xml:space="preserve"> </w:t>
      </w:r>
      <w:r w:rsidR="00315080" w:rsidRPr="00315080">
        <w:rPr>
          <w:b/>
          <w:bCs/>
          <w:sz w:val="20"/>
          <w:szCs w:val="20"/>
        </w:rPr>
        <w:t>УПРАВЛЕНИЕТО И УПРАВЛЕНСКИЯТ ЦИКЪЛ – ИНТЕНЗИВНО НАСИТЕНИ С ИНФОРМАЦИОННИ ТЕХНОЛОГИИ</w:t>
      </w:r>
    </w:p>
    <w:p w:rsidR="004D4422" w:rsidRDefault="004D4422" w:rsidP="00084112">
      <w:pPr>
        <w:jc w:val="both"/>
      </w:pPr>
    </w:p>
    <w:p w:rsidR="00142234" w:rsidRDefault="002F0132" w:rsidP="004D4422">
      <w:pPr>
        <w:ind w:firstLine="708"/>
        <w:jc w:val="both"/>
      </w:pPr>
      <w:r>
        <w:t>Автоматизираната обработка на икономическата информация (АОИИ)</w:t>
      </w:r>
      <w:r w:rsidR="00676D6F">
        <w:t xml:space="preserve">, както вече се подчерта, встъпва в ролята на централно сервизно ядро на съвременните бизнес информационни системи. Тя по същество осигурява автоматизацията на </w:t>
      </w:r>
      <w:r w:rsidR="004A32E6">
        <w:t xml:space="preserve">трудоемките, обемисти и рутинни операции и процедури, свързани с </w:t>
      </w:r>
      <w:r w:rsidR="00676D6F">
        <w:t>преобразуването на данните в информация и на информацията в знание</w:t>
      </w:r>
      <w:r w:rsidR="004A32E6">
        <w:t>. Сервизните функции на автоматизираната обработка на икономическата информация</w:t>
      </w:r>
      <w:r w:rsidR="00481879">
        <w:t xml:space="preserve"> проникват във всички части от архитектурата на бизнес информационните системи – от обхващането на първичните данни до предоставянето на резултатната информация на крайните потребители – ръководители, мениджъри, специалисти и изпълнители.</w:t>
      </w:r>
    </w:p>
    <w:p w:rsidR="00481879" w:rsidRDefault="00481879" w:rsidP="004D4422">
      <w:pPr>
        <w:ind w:firstLine="708"/>
        <w:jc w:val="both"/>
      </w:pPr>
      <w:r>
        <w:t>Актуална тенденция е автоматизираната обработка на икономическата информация чрез бизнес информационните системи да се интегрира с управленските технологии</w:t>
      </w:r>
      <w:r w:rsidR="00C41CD2">
        <w:t xml:space="preserve"> в процеса на подготовката, разработването и вземането на управленски решения на оперативно, тактическо и стратегическо равнище.</w:t>
      </w:r>
      <w:r w:rsidR="00AC3415">
        <w:t xml:space="preserve"> Това е така, защото днес управленските решения се вземат след поредица от процедури и дейности, които са свързани с изследване, анализ</w:t>
      </w:r>
      <w:r w:rsidR="00C660EB">
        <w:t xml:space="preserve"> и </w:t>
      </w:r>
      <w:r w:rsidR="00AC3415">
        <w:t xml:space="preserve">оценка </w:t>
      </w:r>
      <w:r w:rsidR="00C660EB">
        <w:t>на</w:t>
      </w:r>
      <w:r w:rsidR="00AC3415">
        <w:t xml:space="preserve"> </w:t>
      </w:r>
      <w:r w:rsidR="00C660EB">
        <w:t>бизнес процеси</w:t>
      </w:r>
      <w:r w:rsidR="007503D3">
        <w:t>те</w:t>
      </w:r>
      <w:r w:rsidR="00C660EB">
        <w:t xml:space="preserve"> и тяхното моделиране и оптимизиране в една интелигентна и високо автоматизирана информационна среда. Всичко това най-често се осъществява от самите крайни потребители (ръководители, мениджъри и специалисти) на техните автоматизирани работни места. Следователно автоматизираната обработка на икономическата информация осъществява своеобразен информационен сервиз и в тази най-творческа и същностна част от управлението на бизнеса.</w:t>
      </w:r>
    </w:p>
    <w:p w:rsidR="00C660EB" w:rsidRDefault="007503D3" w:rsidP="004D4422">
      <w:pPr>
        <w:ind w:firstLine="708"/>
        <w:jc w:val="both"/>
      </w:pPr>
      <w:r>
        <w:t xml:space="preserve">От тук може да се направи изводът, че управлението на бизнеса може да се разглежда като творческа и информационна дейност, която пряко и косвено е свързана със сервизните функции на автоматизираната обработка на икономическата информация. </w:t>
      </w:r>
      <w:r w:rsidR="003E18B6">
        <w:t>По-конкретно това се обосновава от следната по-обстойна схема на разглеждането на управлението на бизнеса като творческа дейност и информационен процес:</w:t>
      </w:r>
    </w:p>
    <w:p w:rsidR="003E18B6" w:rsidRPr="003E18B6" w:rsidRDefault="003E18B6" w:rsidP="00D35DDD">
      <w:pPr>
        <w:pStyle w:val="ListParagraph"/>
        <w:spacing w:line="192" w:lineRule="auto"/>
        <w:jc w:val="both"/>
        <w:textAlignment w:val="baseline"/>
        <w:rPr>
          <w:i/>
        </w:rPr>
      </w:pPr>
      <w:r w:rsidRPr="003E18B6">
        <w:rPr>
          <w:rFonts w:asciiTheme="minorHAnsi" w:eastAsiaTheme="minorEastAsia" w:cstheme="minorBidi"/>
          <w:bCs/>
          <w:i/>
        </w:rPr>
        <w:t>а</w:t>
      </w:r>
      <w:r w:rsidRPr="003E18B6">
        <w:rPr>
          <w:rFonts w:asciiTheme="minorHAnsi" w:eastAsiaTheme="minorEastAsia" w:cstheme="minorBidi"/>
          <w:bCs/>
          <w:i/>
        </w:rPr>
        <w:t xml:space="preserve">) </w:t>
      </w:r>
      <w:r w:rsidRPr="003E18B6">
        <w:rPr>
          <w:rFonts w:asciiTheme="minorHAnsi" w:eastAsiaTheme="minorEastAsia" w:cstheme="minorBidi"/>
          <w:bCs/>
          <w:i/>
        </w:rPr>
        <w:t>подготовка</w:t>
      </w:r>
      <w:r w:rsidRPr="003E18B6">
        <w:rPr>
          <w:rFonts w:asciiTheme="minorHAnsi" w:eastAsiaTheme="minorEastAsia" w:cstheme="minorBidi"/>
          <w:bCs/>
          <w:i/>
        </w:rPr>
        <w:t xml:space="preserve"> </w:t>
      </w:r>
      <w:r w:rsidRPr="003E18B6">
        <w:rPr>
          <w:rFonts w:asciiTheme="minorHAnsi" w:eastAsiaTheme="minorEastAsia" w:cstheme="minorBidi"/>
          <w:bCs/>
          <w:i/>
        </w:rPr>
        <w:t>на</w:t>
      </w:r>
      <w:r w:rsidRPr="003E18B6">
        <w:rPr>
          <w:rFonts w:asciiTheme="minorHAnsi" w:eastAsiaTheme="minorEastAsia" w:cstheme="minorBidi"/>
          <w:bCs/>
          <w:i/>
        </w:rPr>
        <w:t xml:space="preserve"> </w:t>
      </w:r>
      <w:r w:rsidRPr="003E18B6">
        <w:rPr>
          <w:rFonts w:asciiTheme="minorHAnsi" w:eastAsiaTheme="minorEastAsia" w:cstheme="minorBidi"/>
          <w:bCs/>
          <w:i/>
        </w:rPr>
        <w:t>управленски</w:t>
      </w:r>
      <w:r w:rsidRPr="003E18B6">
        <w:rPr>
          <w:rFonts w:asciiTheme="minorHAnsi" w:eastAsiaTheme="minorEastAsia" w:cstheme="minorBidi"/>
          <w:bCs/>
          <w:i/>
        </w:rPr>
        <w:t xml:space="preserve"> </w:t>
      </w:r>
      <w:r w:rsidRPr="003E18B6">
        <w:rPr>
          <w:rFonts w:asciiTheme="minorHAnsi" w:eastAsiaTheme="minorEastAsia" w:cstheme="minorBidi"/>
          <w:bCs/>
          <w:i/>
        </w:rPr>
        <w:t>решения</w:t>
      </w:r>
      <w:r w:rsidRPr="003E18B6">
        <w:rPr>
          <w:rFonts w:asciiTheme="minorHAnsi" w:eastAsiaTheme="minorEastAsia" w:cstheme="minorBidi"/>
          <w:bCs/>
          <w:i/>
        </w:rPr>
        <w:t>:</w:t>
      </w:r>
    </w:p>
    <w:p w:rsidR="003E18B6" w:rsidRPr="003E18B6" w:rsidRDefault="003E18B6" w:rsidP="001B38CC">
      <w:pPr>
        <w:pStyle w:val="ListParagraph"/>
        <w:numPr>
          <w:ilvl w:val="0"/>
          <w:numId w:val="7"/>
        </w:numPr>
        <w:spacing w:line="192" w:lineRule="auto"/>
        <w:jc w:val="both"/>
        <w:textAlignment w:val="baseline"/>
      </w:pPr>
      <w:r w:rsidRPr="003E18B6">
        <w:rPr>
          <w:rFonts w:asciiTheme="minorHAnsi" w:eastAsiaTheme="minorEastAsia" w:cstheme="minorBidi"/>
          <w:bCs/>
        </w:rPr>
        <w:t>Обхващане</w:t>
      </w:r>
      <w:r w:rsidRPr="003E18B6">
        <w:rPr>
          <w:rFonts w:asciiTheme="minorHAnsi" w:eastAsiaTheme="minorEastAsia" w:cstheme="minorBidi"/>
          <w:bCs/>
        </w:rPr>
        <w:t xml:space="preserve">, </w:t>
      </w:r>
      <w:r w:rsidRPr="003E18B6">
        <w:rPr>
          <w:rFonts w:asciiTheme="minorHAnsi" w:eastAsiaTheme="minorEastAsia" w:cstheme="minorBidi"/>
          <w:bCs/>
        </w:rPr>
        <w:t>систематизиране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и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обработка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на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необходимите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данни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и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информация</w:t>
      </w:r>
      <w:r w:rsidRPr="003E18B6">
        <w:rPr>
          <w:rFonts w:asciiTheme="minorHAnsi" w:eastAsiaTheme="minorEastAsia" w:cstheme="minorBidi"/>
          <w:bCs/>
        </w:rPr>
        <w:t>;</w:t>
      </w:r>
    </w:p>
    <w:p w:rsidR="003E18B6" w:rsidRPr="003E18B6" w:rsidRDefault="003E18B6" w:rsidP="001B38CC">
      <w:pPr>
        <w:pStyle w:val="ListParagraph"/>
        <w:numPr>
          <w:ilvl w:val="0"/>
          <w:numId w:val="7"/>
        </w:numPr>
        <w:spacing w:line="192" w:lineRule="auto"/>
        <w:jc w:val="both"/>
        <w:textAlignment w:val="baseline"/>
      </w:pPr>
      <w:r w:rsidRPr="003E18B6">
        <w:rPr>
          <w:rFonts w:asciiTheme="minorHAnsi" w:eastAsiaTheme="minorEastAsia" w:cstheme="minorBidi"/>
          <w:bCs/>
        </w:rPr>
        <w:t>Анализ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и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допълнителни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разчети</w:t>
      </w:r>
      <w:r w:rsidRPr="003E18B6">
        <w:rPr>
          <w:rFonts w:asciiTheme="minorHAnsi" w:eastAsiaTheme="minorEastAsia" w:cstheme="minorBidi"/>
          <w:bCs/>
        </w:rPr>
        <w:t>;</w:t>
      </w:r>
    </w:p>
    <w:p w:rsidR="003E18B6" w:rsidRPr="003E18B6" w:rsidRDefault="003E18B6" w:rsidP="001B38CC">
      <w:pPr>
        <w:pStyle w:val="ListParagraph"/>
        <w:numPr>
          <w:ilvl w:val="0"/>
          <w:numId w:val="7"/>
        </w:numPr>
        <w:spacing w:line="192" w:lineRule="auto"/>
        <w:jc w:val="both"/>
        <w:textAlignment w:val="baseline"/>
      </w:pPr>
      <w:r w:rsidRPr="003E18B6">
        <w:rPr>
          <w:rFonts w:asciiTheme="minorHAnsi" w:eastAsiaTheme="minorEastAsia" w:cstheme="minorBidi"/>
          <w:bCs/>
        </w:rPr>
        <w:t>Оценки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и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експертизи</w:t>
      </w:r>
      <w:r w:rsidRPr="003E18B6">
        <w:rPr>
          <w:rFonts w:asciiTheme="minorHAnsi" w:eastAsiaTheme="minorEastAsia" w:cstheme="minorBidi"/>
          <w:bCs/>
        </w:rPr>
        <w:t>.</w:t>
      </w:r>
    </w:p>
    <w:p w:rsidR="003E18B6" w:rsidRPr="003E18B6" w:rsidRDefault="003E18B6" w:rsidP="00D35DDD">
      <w:pPr>
        <w:pStyle w:val="ListParagraph"/>
        <w:spacing w:line="192" w:lineRule="auto"/>
        <w:jc w:val="both"/>
        <w:textAlignment w:val="baseline"/>
        <w:rPr>
          <w:i/>
        </w:rPr>
      </w:pPr>
      <w:r w:rsidRPr="003E18B6">
        <w:rPr>
          <w:rFonts w:asciiTheme="minorHAnsi" w:eastAsiaTheme="minorEastAsia" w:cstheme="minorBidi"/>
          <w:bCs/>
          <w:i/>
        </w:rPr>
        <w:t>б</w:t>
      </w:r>
      <w:r w:rsidRPr="003E18B6">
        <w:rPr>
          <w:rFonts w:asciiTheme="minorHAnsi" w:eastAsiaTheme="minorEastAsia" w:cstheme="minorBidi"/>
          <w:bCs/>
          <w:i/>
        </w:rPr>
        <w:t xml:space="preserve">) </w:t>
      </w:r>
      <w:r w:rsidRPr="003E18B6">
        <w:rPr>
          <w:rFonts w:asciiTheme="minorHAnsi" w:eastAsiaTheme="minorEastAsia" w:cstheme="minorBidi"/>
          <w:bCs/>
          <w:i/>
        </w:rPr>
        <w:t>разработване</w:t>
      </w:r>
      <w:r w:rsidRPr="003E18B6">
        <w:rPr>
          <w:rFonts w:asciiTheme="minorHAnsi" w:eastAsiaTheme="minorEastAsia" w:cstheme="minorBidi"/>
          <w:bCs/>
          <w:i/>
        </w:rPr>
        <w:t xml:space="preserve"> </w:t>
      </w:r>
      <w:r w:rsidRPr="003E18B6">
        <w:rPr>
          <w:rFonts w:asciiTheme="minorHAnsi" w:eastAsiaTheme="minorEastAsia" w:cstheme="minorBidi"/>
          <w:bCs/>
          <w:i/>
        </w:rPr>
        <w:t>на</w:t>
      </w:r>
      <w:r w:rsidRPr="003E18B6">
        <w:rPr>
          <w:rFonts w:asciiTheme="minorHAnsi" w:eastAsiaTheme="minorEastAsia" w:cstheme="minorBidi"/>
          <w:bCs/>
          <w:i/>
        </w:rPr>
        <w:t xml:space="preserve"> </w:t>
      </w:r>
      <w:r w:rsidRPr="003E18B6">
        <w:rPr>
          <w:rFonts w:asciiTheme="minorHAnsi" w:eastAsiaTheme="minorEastAsia" w:cstheme="minorBidi"/>
          <w:bCs/>
          <w:i/>
        </w:rPr>
        <w:t>управленски</w:t>
      </w:r>
      <w:r w:rsidRPr="003E18B6">
        <w:rPr>
          <w:rFonts w:asciiTheme="minorHAnsi" w:eastAsiaTheme="minorEastAsia" w:cstheme="minorBidi"/>
          <w:bCs/>
          <w:i/>
        </w:rPr>
        <w:t xml:space="preserve"> </w:t>
      </w:r>
      <w:r w:rsidRPr="003E18B6">
        <w:rPr>
          <w:rFonts w:asciiTheme="minorHAnsi" w:eastAsiaTheme="minorEastAsia" w:cstheme="minorBidi"/>
          <w:bCs/>
          <w:i/>
        </w:rPr>
        <w:t>решения</w:t>
      </w:r>
      <w:r w:rsidRPr="003E18B6">
        <w:rPr>
          <w:rFonts w:asciiTheme="minorHAnsi" w:eastAsiaTheme="minorEastAsia" w:cstheme="minorBidi"/>
          <w:bCs/>
          <w:i/>
        </w:rPr>
        <w:t>:</w:t>
      </w:r>
    </w:p>
    <w:p w:rsidR="003E18B6" w:rsidRPr="003E18B6" w:rsidRDefault="003E18B6" w:rsidP="001B38CC">
      <w:pPr>
        <w:pStyle w:val="ListParagraph"/>
        <w:numPr>
          <w:ilvl w:val="0"/>
          <w:numId w:val="8"/>
        </w:numPr>
        <w:spacing w:line="192" w:lineRule="auto"/>
        <w:jc w:val="both"/>
        <w:textAlignment w:val="baseline"/>
      </w:pPr>
      <w:r w:rsidRPr="003E18B6">
        <w:rPr>
          <w:rFonts w:asciiTheme="minorHAnsi" w:eastAsiaTheme="minorEastAsia" w:cstheme="minorBidi"/>
          <w:bCs/>
        </w:rPr>
        <w:t>Моделиране</w:t>
      </w:r>
      <w:r w:rsidRPr="003E18B6">
        <w:rPr>
          <w:rFonts w:asciiTheme="minorHAnsi" w:eastAsiaTheme="minorEastAsia" w:cstheme="minorBidi"/>
          <w:bCs/>
        </w:rPr>
        <w:t xml:space="preserve">, </w:t>
      </w:r>
      <w:r w:rsidRPr="003E18B6">
        <w:rPr>
          <w:rFonts w:asciiTheme="minorHAnsi" w:eastAsiaTheme="minorEastAsia" w:cstheme="minorBidi"/>
          <w:bCs/>
        </w:rPr>
        <w:t>изследване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и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симулиране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чрез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статистически</w:t>
      </w:r>
      <w:r w:rsidR="00D35DDD">
        <w:rPr>
          <w:rFonts w:asciiTheme="minorHAnsi" w:eastAsiaTheme="minorEastAsia" w:cstheme="minorBidi"/>
          <w:bCs/>
        </w:rPr>
        <w:t>,</w:t>
      </w:r>
      <w:r w:rsidRPr="003E18B6">
        <w:rPr>
          <w:rFonts w:asciiTheme="minorHAnsi" w:eastAsiaTheme="minorEastAsia" w:cstheme="minorBidi"/>
          <w:bCs/>
        </w:rPr>
        <w:t xml:space="preserve"> </w:t>
      </w:r>
      <w:proofErr w:type="spellStart"/>
      <w:r w:rsidRPr="003E18B6">
        <w:rPr>
          <w:rFonts w:asciiTheme="minorHAnsi" w:eastAsiaTheme="minorEastAsia" w:cstheme="minorBidi"/>
          <w:bCs/>
        </w:rPr>
        <w:t>икономико</w:t>
      </w:r>
      <w:r w:rsidRPr="003E18B6">
        <w:rPr>
          <w:rFonts w:asciiTheme="minorHAnsi" w:eastAsiaTheme="minorEastAsia" w:cstheme="minorBidi"/>
          <w:bCs/>
        </w:rPr>
        <w:t>-</w:t>
      </w:r>
      <w:r w:rsidRPr="003E18B6">
        <w:rPr>
          <w:rFonts w:asciiTheme="minorHAnsi" w:eastAsiaTheme="minorEastAsia" w:cstheme="minorBidi"/>
          <w:bCs/>
        </w:rPr>
        <w:t>математически</w:t>
      </w:r>
      <w:proofErr w:type="spellEnd"/>
      <w:r w:rsidR="00D35DDD">
        <w:rPr>
          <w:rFonts w:asciiTheme="minorHAnsi" w:eastAsiaTheme="minorEastAsia" w:cstheme="minorBidi"/>
          <w:bCs/>
        </w:rPr>
        <w:t xml:space="preserve">, </w:t>
      </w:r>
      <w:r w:rsidR="00D35DDD">
        <w:rPr>
          <w:rFonts w:asciiTheme="minorHAnsi" w:eastAsiaTheme="minorEastAsia" w:cstheme="minorBidi"/>
          <w:bCs/>
        </w:rPr>
        <w:t>имитационни</w:t>
      </w:r>
      <w:r w:rsidR="00D35DDD">
        <w:rPr>
          <w:rFonts w:asciiTheme="minorHAnsi" w:eastAsiaTheme="minorEastAsia" w:cstheme="minorBidi"/>
          <w:bCs/>
        </w:rPr>
        <w:t xml:space="preserve"> </w:t>
      </w:r>
      <w:r w:rsidR="00D35DDD">
        <w:rPr>
          <w:rFonts w:asciiTheme="minorHAnsi" w:eastAsiaTheme="minorEastAsia" w:cstheme="minorBidi"/>
          <w:bCs/>
        </w:rPr>
        <w:t>и</w:t>
      </w:r>
      <w:r w:rsidR="00D35DDD">
        <w:rPr>
          <w:rFonts w:asciiTheme="minorHAnsi" w:eastAsiaTheme="minorEastAsia" w:cstheme="minorBidi"/>
          <w:bCs/>
        </w:rPr>
        <w:t xml:space="preserve"> </w:t>
      </w:r>
      <w:r w:rsidR="00D35DDD">
        <w:rPr>
          <w:rFonts w:asciiTheme="minorHAnsi" w:eastAsiaTheme="minorEastAsia" w:cstheme="minorBidi"/>
          <w:bCs/>
        </w:rPr>
        <w:t>евристични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модели</w:t>
      </w:r>
      <w:r w:rsidRPr="003E18B6">
        <w:rPr>
          <w:rFonts w:asciiTheme="minorHAnsi" w:eastAsiaTheme="minorEastAsia" w:cstheme="minorBidi"/>
          <w:bCs/>
        </w:rPr>
        <w:t>;</w:t>
      </w:r>
    </w:p>
    <w:p w:rsidR="003E18B6" w:rsidRPr="003E18B6" w:rsidRDefault="003E18B6" w:rsidP="001B38CC">
      <w:pPr>
        <w:pStyle w:val="ListParagraph"/>
        <w:numPr>
          <w:ilvl w:val="0"/>
          <w:numId w:val="8"/>
        </w:numPr>
        <w:spacing w:line="192" w:lineRule="auto"/>
        <w:jc w:val="both"/>
        <w:textAlignment w:val="baseline"/>
      </w:pPr>
      <w:r w:rsidRPr="003E18B6">
        <w:rPr>
          <w:rFonts w:asciiTheme="minorHAnsi" w:eastAsiaTheme="minorEastAsia" w:cstheme="minorBidi"/>
          <w:bCs/>
        </w:rPr>
        <w:lastRenderedPageBreak/>
        <w:t>Разработване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на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варианти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на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управленски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решения</w:t>
      </w:r>
      <w:r w:rsidRPr="003E18B6">
        <w:rPr>
          <w:rFonts w:asciiTheme="minorHAnsi" w:eastAsiaTheme="minorEastAsia" w:cstheme="minorBidi"/>
          <w:bCs/>
        </w:rPr>
        <w:t>;</w:t>
      </w:r>
    </w:p>
    <w:p w:rsidR="003E18B6" w:rsidRPr="003E18B6" w:rsidRDefault="003E18B6" w:rsidP="001B38CC">
      <w:pPr>
        <w:pStyle w:val="ListParagraph"/>
        <w:numPr>
          <w:ilvl w:val="0"/>
          <w:numId w:val="8"/>
        </w:numPr>
        <w:spacing w:line="192" w:lineRule="auto"/>
        <w:jc w:val="both"/>
        <w:textAlignment w:val="baseline"/>
      </w:pPr>
      <w:r w:rsidRPr="003E18B6">
        <w:rPr>
          <w:rFonts w:asciiTheme="minorHAnsi" w:eastAsiaTheme="minorEastAsia" w:cstheme="minorBidi"/>
          <w:bCs/>
        </w:rPr>
        <w:t>Оптимизиране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на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вариантните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изчисления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чрез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система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от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критерии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и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ограничителни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условия</w:t>
      </w:r>
      <w:r w:rsidRPr="003E18B6">
        <w:rPr>
          <w:rFonts w:asciiTheme="minorHAnsi" w:eastAsiaTheme="minorEastAsia" w:cstheme="minorBidi"/>
          <w:bCs/>
        </w:rPr>
        <w:t>.</w:t>
      </w:r>
    </w:p>
    <w:p w:rsidR="003E18B6" w:rsidRPr="003E18B6" w:rsidRDefault="003E18B6" w:rsidP="00D35DDD">
      <w:pPr>
        <w:pStyle w:val="ListParagraph"/>
        <w:spacing w:line="192" w:lineRule="auto"/>
        <w:jc w:val="both"/>
        <w:textAlignment w:val="baseline"/>
        <w:rPr>
          <w:i/>
        </w:rPr>
      </w:pPr>
      <w:r w:rsidRPr="003E18B6">
        <w:rPr>
          <w:rFonts w:asciiTheme="minorHAnsi" w:eastAsiaTheme="minorEastAsia" w:cstheme="minorBidi"/>
          <w:bCs/>
          <w:i/>
        </w:rPr>
        <w:t>в</w:t>
      </w:r>
      <w:r w:rsidRPr="003E18B6">
        <w:rPr>
          <w:rFonts w:asciiTheme="minorHAnsi" w:eastAsiaTheme="minorEastAsia" w:cstheme="minorBidi"/>
          <w:bCs/>
          <w:i/>
        </w:rPr>
        <w:t xml:space="preserve">) </w:t>
      </w:r>
      <w:r w:rsidRPr="003E18B6">
        <w:rPr>
          <w:rFonts w:asciiTheme="minorHAnsi" w:eastAsiaTheme="minorEastAsia" w:cstheme="minorBidi"/>
          <w:bCs/>
          <w:i/>
        </w:rPr>
        <w:t>вземане</w:t>
      </w:r>
      <w:r w:rsidRPr="003E18B6">
        <w:rPr>
          <w:rFonts w:asciiTheme="minorHAnsi" w:eastAsiaTheme="minorEastAsia" w:cstheme="minorBidi"/>
          <w:bCs/>
          <w:i/>
        </w:rPr>
        <w:t xml:space="preserve"> </w:t>
      </w:r>
      <w:r w:rsidRPr="003E18B6">
        <w:rPr>
          <w:rFonts w:asciiTheme="minorHAnsi" w:eastAsiaTheme="minorEastAsia" w:cstheme="minorBidi"/>
          <w:bCs/>
          <w:i/>
        </w:rPr>
        <w:t>на</w:t>
      </w:r>
      <w:r w:rsidRPr="003E18B6">
        <w:rPr>
          <w:rFonts w:asciiTheme="minorHAnsi" w:eastAsiaTheme="minorEastAsia" w:cstheme="minorBidi"/>
          <w:bCs/>
          <w:i/>
        </w:rPr>
        <w:t xml:space="preserve"> </w:t>
      </w:r>
      <w:r w:rsidRPr="003E18B6">
        <w:rPr>
          <w:rFonts w:asciiTheme="minorHAnsi" w:eastAsiaTheme="minorEastAsia" w:cstheme="minorBidi"/>
          <w:bCs/>
          <w:i/>
        </w:rPr>
        <w:t>управленски</w:t>
      </w:r>
      <w:r w:rsidRPr="003E18B6">
        <w:rPr>
          <w:rFonts w:asciiTheme="minorHAnsi" w:eastAsiaTheme="minorEastAsia" w:cstheme="minorBidi"/>
          <w:bCs/>
          <w:i/>
        </w:rPr>
        <w:t xml:space="preserve"> </w:t>
      </w:r>
      <w:r w:rsidRPr="003E18B6">
        <w:rPr>
          <w:rFonts w:asciiTheme="minorHAnsi" w:eastAsiaTheme="minorEastAsia" w:cstheme="minorBidi"/>
          <w:bCs/>
          <w:i/>
        </w:rPr>
        <w:t>решения</w:t>
      </w:r>
      <w:r w:rsidRPr="003E18B6">
        <w:rPr>
          <w:rFonts w:asciiTheme="minorHAnsi" w:eastAsiaTheme="minorEastAsia" w:cstheme="minorBidi"/>
          <w:bCs/>
          <w:i/>
        </w:rPr>
        <w:t>:</w:t>
      </w:r>
    </w:p>
    <w:p w:rsidR="003E18B6" w:rsidRPr="003E18B6" w:rsidRDefault="003E18B6" w:rsidP="001B38CC">
      <w:pPr>
        <w:pStyle w:val="ListParagraph"/>
        <w:numPr>
          <w:ilvl w:val="0"/>
          <w:numId w:val="9"/>
        </w:numPr>
        <w:spacing w:line="192" w:lineRule="auto"/>
        <w:jc w:val="both"/>
        <w:textAlignment w:val="baseline"/>
      </w:pPr>
      <w:r w:rsidRPr="003E18B6">
        <w:rPr>
          <w:rFonts w:asciiTheme="minorHAnsi" w:eastAsiaTheme="minorEastAsia" w:cstheme="minorBidi"/>
          <w:bCs/>
        </w:rPr>
        <w:t>Анализ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и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оценка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на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оптималните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варианти</w:t>
      </w:r>
      <w:r w:rsidRPr="003E18B6">
        <w:rPr>
          <w:rFonts w:asciiTheme="minorHAnsi" w:eastAsiaTheme="minorEastAsia" w:cstheme="minorBidi"/>
          <w:bCs/>
        </w:rPr>
        <w:t xml:space="preserve">, </w:t>
      </w:r>
      <w:r w:rsidRPr="003E18B6">
        <w:rPr>
          <w:rFonts w:asciiTheme="minorHAnsi" w:eastAsiaTheme="minorEastAsia" w:cstheme="minorBidi"/>
          <w:bCs/>
        </w:rPr>
        <w:t>според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избраните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критерии</w:t>
      </w:r>
      <w:r w:rsidRPr="003E18B6">
        <w:rPr>
          <w:rFonts w:asciiTheme="minorHAnsi" w:eastAsiaTheme="minorEastAsia" w:cstheme="minorBidi"/>
          <w:bCs/>
        </w:rPr>
        <w:t>;</w:t>
      </w:r>
    </w:p>
    <w:p w:rsidR="003E18B6" w:rsidRPr="003E18B6" w:rsidRDefault="003E18B6" w:rsidP="001B38CC">
      <w:pPr>
        <w:pStyle w:val="ListParagraph"/>
        <w:numPr>
          <w:ilvl w:val="0"/>
          <w:numId w:val="9"/>
        </w:numPr>
        <w:spacing w:line="192" w:lineRule="auto"/>
        <w:jc w:val="both"/>
        <w:textAlignment w:val="baseline"/>
      </w:pPr>
      <w:r w:rsidRPr="003E18B6">
        <w:rPr>
          <w:rFonts w:asciiTheme="minorHAnsi" w:eastAsiaTheme="minorEastAsia" w:cstheme="minorBidi"/>
          <w:bCs/>
        </w:rPr>
        <w:t>Оформяне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и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редактиране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на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крайното</w:t>
      </w:r>
      <w:r w:rsidRPr="003E18B6">
        <w:rPr>
          <w:rFonts w:asciiTheme="minorHAnsi" w:eastAsiaTheme="minorEastAsia" w:cstheme="minorBidi"/>
          <w:bCs/>
        </w:rPr>
        <w:t xml:space="preserve"> </w:t>
      </w:r>
      <w:r w:rsidRPr="003E18B6">
        <w:rPr>
          <w:rFonts w:asciiTheme="minorHAnsi" w:eastAsiaTheme="minorEastAsia" w:cstheme="minorBidi"/>
          <w:bCs/>
        </w:rPr>
        <w:t>решение</w:t>
      </w:r>
      <w:r w:rsidRPr="003E18B6">
        <w:rPr>
          <w:rFonts w:asciiTheme="minorHAnsi" w:eastAsiaTheme="minorEastAsia" w:cstheme="minorBidi"/>
          <w:bCs/>
        </w:rPr>
        <w:t>.</w:t>
      </w:r>
    </w:p>
    <w:p w:rsidR="003E18B6" w:rsidRDefault="00D35DDD" w:rsidP="004D4422">
      <w:pPr>
        <w:ind w:firstLine="708"/>
        <w:jc w:val="both"/>
      </w:pPr>
      <w:r>
        <w:t>Не е трудно да се установи колко важна и продуктивна е обслужващата функция на автоматизираната обработка на икономическата информация в управлението на бизнес процесите. Автоматизираната обработка на икономическата информация</w:t>
      </w:r>
      <w:r w:rsidR="00F924E5">
        <w:t xml:space="preserve"> подпомага качеството и производителността на управленския труд.</w:t>
      </w:r>
    </w:p>
    <w:p w:rsidR="00AD20EC" w:rsidRDefault="00AD20EC" w:rsidP="004D4422">
      <w:pPr>
        <w:ind w:firstLine="708"/>
        <w:jc w:val="both"/>
      </w:pPr>
      <w:r>
        <w:t xml:space="preserve">Ако се направи опит за продължаване на изследването на интеграцията на автоматизираната обработка на икономическата информация с управленските технологии на подготовка, разработване и вземане на управленски решения, то интерес представлява </w:t>
      </w:r>
      <w:r w:rsidRPr="0023066E">
        <w:rPr>
          <w:i/>
        </w:rPr>
        <w:t>разглеждането на управленския цикъл и неговата наситеност с информационни технологии</w:t>
      </w:r>
      <w:r>
        <w:t>.</w:t>
      </w:r>
    </w:p>
    <w:p w:rsidR="009619B3" w:rsidRDefault="00AD20EC" w:rsidP="004D4422">
      <w:pPr>
        <w:ind w:firstLine="708"/>
        <w:jc w:val="both"/>
      </w:pPr>
      <w:r>
        <w:t xml:space="preserve">Най-кратко и стегнато тази </w:t>
      </w:r>
      <w:r w:rsidR="009619B3">
        <w:t>постановка на въпроса може да се представи по следния начин – виж Фиг. 2.1.</w:t>
      </w:r>
    </w:p>
    <w:p w:rsidR="009619B3" w:rsidRDefault="009619B3" w:rsidP="009619B3">
      <w:pPr>
        <w:jc w:val="both"/>
      </w:pPr>
    </w:p>
    <w:p w:rsidR="009619B3" w:rsidRDefault="00735031" w:rsidP="0073503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722CBB9">
            <wp:extent cx="4219575" cy="3590925"/>
            <wp:effectExtent l="19050" t="19050" r="28575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005" cy="3592142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35031" w:rsidRDefault="00735031" w:rsidP="00735031">
      <w:pPr>
        <w:jc w:val="center"/>
        <w:rPr>
          <w:lang w:val="en-US"/>
        </w:rPr>
      </w:pPr>
    </w:p>
    <w:p w:rsidR="00735031" w:rsidRDefault="00735031" w:rsidP="00735031">
      <w:pPr>
        <w:jc w:val="center"/>
      </w:pPr>
      <w:r>
        <w:t>Фиг. 2.1.</w:t>
      </w:r>
    </w:p>
    <w:p w:rsidR="006D1456" w:rsidRDefault="006D1456" w:rsidP="004D4422">
      <w:pPr>
        <w:ind w:firstLine="708"/>
        <w:jc w:val="both"/>
      </w:pPr>
      <w:r>
        <w:t>От представения схематичен модел (виж: Фиг. 2.1.) могат да се резюмират следните основни изводи:</w:t>
      </w:r>
    </w:p>
    <w:p w:rsidR="006D1456" w:rsidRDefault="006D1456" w:rsidP="004D4422">
      <w:pPr>
        <w:ind w:firstLine="708"/>
        <w:jc w:val="both"/>
      </w:pPr>
      <w:r>
        <w:rPr>
          <w:i/>
        </w:rPr>
        <w:lastRenderedPageBreak/>
        <w:t xml:space="preserve">Първо, </w:t>
      </w:r>
      <w:r w:rsidR="00E67238">
        <w:t>основните фази и стадии на управленския цикъл, свързан с управлението на определен бизнес процес или бизнес ситуация (определяне на преследваните цели, организиране, ръководене, планиране, отчитане, анализ, контрол и регулиране) протичат в пространството на бизнес организацията и в определен временен интервал</w:t>
      </w:r>
      <w:r w:rsidR="008A6C3A">
        <w:t xml:space="preserve"> при зададени ограничителни условия и разполагаеми ресурси (производствено-технологични, материални, трудови</w:t>
      </w:r>
      <w:r w:rsidR="00E67238">
        <w:t xml:space="preserve"> </w:t>
      </w:r>
      <w:r w:rsidR="008A6C3A">
        <w:t>и финансови);</w:t>
      </w:r>
    </w:p>
    <w:p w:rsidR="008A6C3A" w:rsidRDefault="008A6C3A" w:rsidP="004D4422">
      <w:pPr>
        <w:ind w:firstLine="708"/>
        <w:jc w:val="both"/>
      </w:pPr>
      <w:r>
        <w:rPr>
          <w:i/>
        </w:rPr>
        <w:t>Второ,</w:t>
      </w:r>
      <w:r>
        <w:t xml:space="preserve"> всяка управленска функция и дейност се нуждае от обхващането на определени информационни съвкупности със съответно съдържание и структура. Тези информационни съвкупности с помощта на разнообразни компютризирани информационни и комуникационни технологии се преобразуват по съдържание, структура и форма на представяне, максимално удобни и пригодни към </w:t>
      </w:r>
      <w:r w:rsidR="007C0CEB">
        <w:t>изискванията на управленските функции и дейности в управленския цикъл;</w:t>
      </w:r>
    </w:p>
    <w:p w:rsidR="007C0CEB" w:rsidRDefault="007C0CEB" w:rsidP="004D4422">
      <w:pPr>
        <w:ind w:firstLine="708"/>
        <w:jc w:val="both"/>
      </w:pPr>
      <w:r>
        <w:rPr>
          <w:i/>
        </w:rPr>
        <w:t>Трето,</w:t>
      </w:r>
      <w:r>
        <w:t xml:space="preserve"> </w:t>
      </w:r>
      <w:r w:rsidR="009F71AA">
        <w:t>автоматизираната обработка на икономическата информация със своите сервизни информационни услуги е проникнала чрез бизнес информационните системи и информационните технологии до всички управленски функции и дейности. Това се отнася с пълна сила и за фазите и стадиите на управленския цикъл;</w:t>
      </w:r>
    </w:p>
    <w:p w:rsidR="009F71AA" w:rsidRDefault="009F71AA" w:rsidP="004D4422">
      <w:pPr>
        <w:ind w:firstLine="708"/>
        <w:jc w:val="both"/>
      </w:pPr>
      <w:r>
        <w:rPr>
          <w:i/>
        </w:rPr>
        <w:t xml:space="preserve">Четвърто, </w:t>
      </w:r>
      <w:r>
        <w:t>управлението на бизнеса и управленските цикли са наситени и силно интегрирани с разнообразни информационни технологии и с автоматизираната обработка на икономическата информация.</w:t>
      </w:r>
    </w:p>
    <w:p w:rsidR="00315080" w:rsidRDefault="00315080" w:rsidP="004D4422">
      <w:pPr>
        <w:ind w:firstLine="708"/>
        <w:jc w:val="both"/>
      </w:pPr>
    </w:p>
    <w:p w:rsidR="009F71AA" w:rsidRDefault="009F71AA" w:rsidP="004D4422">
      <w:pPr>
        <w:ind w:firstLine="708"/>
        <w:jc w:val="both"/>
      </w:pPr>
    </w:p>
    <w:p w:rsidR="00E60738" w:rsidRDefault="00373373" w:rsidP="00E60738">
      <w:pPr>
        <w:ind w:firstLine="708"/>
        <w:jc w:val="center"/>
        <w:rPr>
          <w:b/>
        </w:rPr>
      </w:pPr>
      <w:r>
        <w:rPr>
          <w:b/>
          <w:sz w:val="20"/>
          <w:szCs w:val="20"/>
        </w:rPr>
        <w:t>1.2</w:t>
      </w:r>
      <w:r w:rsidR="00E60738" w:rsidRPr="00373373">
        <w:rPr>
          <w:b/>
          <w:sz w:val="20"/>
          <w:szCs w:val="20"/>
        </w:rPr>
        <w:t>.</w:t>
      </w:r>
      <w:r w:rsidR="00E60738">
        <w:rPr>
          <w:b/>
        </w:rPr>
        <w:t xml:space="preserve"> </w:t>
      </w:r>
      <w:r w:rsidR="00315080" w:rsidRPr="00315080">
        <w:rPr>
          <w:b/>
          <w:sz w:val="20"/>
          <w:szCs w:val="20"/>
        </w:rPr>
        <w:t>СИСТЕМНИ ИЗМЕРЕНИЯ НА АВТОМАТИЗИРАНАТА ОБРАБОТКА НА ИКОНОМИЧЕСКАТА ИНФОРМАЦИЯ</w:t>
      </w:r>
    </w:p>
    <w:p w:rsidR="00E60738" w:rsidRPr="00315080" w:rsidRDefault="00E60738" w:rsidP="00E60738">
      <w:pPr>
        <w:ind w:firstLine="708"/>
        <w:jc w:val="both"/>
      </w:pPr>
    </w:p>
    <w:p w:rsidR="004618CC" w:rsidRDefault="00315B56" w:rsidP="004D4422">
      <w:pPr>
        <w:ind w:firstLine="708"/>
        <w:jc w:val="both"/>
        <w:rPr>
          <w:lang w:val="en-US"/>
        </w:rPr>
      </w:pPr>
      <w:r>
        <w:t>Системните измерения на автоматизираната обработка на икономическата информация по същество характеризират системния подход в нейното същностно описание, съдържание, структура, архитектура, функциониране и развитие.</w:t>
      </w:r>
    </w:p>
    <w:p w:rsidR="004618CC" w:rsidRDefault="004618CC" w:rsidP="004D4422">
      <w:pPr>
        <w:ind w:firstLine="708"/>
        <w:jc w:val="both"/>
      </w:pPr>
      <w:r>
        <w:t>Системният подход в изследването на автоматизираната обработка на икономическата информация има следната целева насоченост:</w:t>
      </w:r>
    </w:p>
    <w:p w:rsidR="00205D40" w:rsidRDefault="004618CC" w:rsidP="004D4422">
      <w:pPr>
        <w:ind w:firstLine="708"/>
        <w:jc w:val="both"/>
      </w:pPr>
      <w:r>
        <w:rPr>
          <w:i/>
        </w:rPr>
        <w:t xml:space="preserve">Първо, </w:t>
      </w:r>
      <w:r>
        <w:t>да покаже относително самостоятелната част от архитектурата на автоматизираната обработка на икономическата информация. В тази част на системния подход</w:t>
      </w:r>
      <w:r w:rsidR="00205D40">
        <w:t xml:space="preserve">, автоматизираната обработка се описва и характеризира като система, която е насочена към обхващането на първичните данни, тяхното систематизиране, съхраняване и обработка с цел получаването на </w:t>
      </w:r>
      <w:r w:rsidR="00205D40">
        <w:lastRenderedPageBreak/>
        <w:t>резултатна навременна и актуална информация и нейното предоставяне по съдържание и форма на различните категории крайни потребители;</w:t>
      </w:r>
    </w:p>
    <w:p w:rsidR="0085646E" w:rsidRDefault="00205D40" w:rsidP="004D4422">
      <w:pPr>
        <w:ind w:firstLine="708"/>
        <w:jc w:val="both"/>
      </w:pPr>
      <w:r>
        <w:rPr>
          <w:i/>
        </w:rPr>
        <w:t xml:space="preserve">Второ, </w:t>
      </w:r>
      <w:r>
        <w:t xml:space="preserve">да опише разнообразните варианти на реализиране на автоматизираната обработка на икономическата информация в рамките на информационните системи на бизнес организациите, тяхната информационна инфраструктура и информационна среда. </w:t>
      </w:r>
      <w:r w:rsidR="0085646E">
        <w:t>Важно значение се придава на съвременните платформи, решения и технологии за реализиране на автоматизираната обработка на икономическата информация. В крайна сметка системният подход в автоматизираната обработка на икономическата информация преследва показването в какви насоки и в какви измерения се реализират ползите и стойностите от нейното функциониране;</w:t>
      </w:r>
    </w:p>
    <w:p w:rsidR="001A10E8" w:rsidRDefault="0085646E" w:rsidP="004D4422">
      <w:pPr>
        <w:ind w:firstLine="708"/>
        <w:jc w:val="both"/>
      </w:pPr>
      <w:r>
        <w:rPr>
          <w:i/>
        </w:rPr>
        <w:t xml:space="preserve">Трето, </w:t>
      </w:r>
      <w:r w:rsidRPr="0085646E">
        <w:t>да очертае как автоматизираната обработка на</w:t>
      </w:r>
      <w:r>
        <w:t xml:space="preserve"> икономическата информация</w:t>
      </w:r>
      <w:r w:rsidR="001A10E8">
        <w:t xml:space="preserve"> се интегрира и вгражда в компонентите на модерните управленски информационни системи. Чрез тях автоматизираната обработка на икономическата информация прониква в управленските технологии в процеса на изследването, анализа и оценката на бизнес процесите и бизнес дейностите с цел подготовката, разработването и вземането на управленски решения на оперативно, тактическо и стратегическо равнище;</w:t>
      </w:r>
    </w:p>
    <w:p w:rsidR="004565CE" w:rsidRDefault="001A10E8" w:rsidP="004D4422">
      <w:pPr>
        <w:ind w:firstLine="708"/>
        <w:jc w:val="both"/>
      </w:pPr>
      <w:r>
        <w:rPr>
          <w:i/>
        </w:rPr>
        <w:t xml:space="preserve">Четвърто, </w:t>
      </w:r>
      <w:r>
        <w:t>да проследи реализирането и функционирането на автоматизираната обработка на икономическата информация</w:t>
      </w:r>
      <w:r w:rsidR="004565CE">
        <w:t xml:space="preserve"> в съвременния глобализиращ се информационен свят на бизнеса. По-специално се има предвид как Интернет технологиите и Интернет услугите се отварят към автоматизираната обработка на икономическата информация в бизнес организациите и как тя се интегрира в тази нова информационна среда. По-конкретно става дума за информационното обслужване и вграждане на автоматизираната обработка на икономическата информация в механизмите и технологиите на електронния бизнес </w:t>
      </w:r>
      <w:r w:rsidR="004565CE">
        <w:rPr>
          <w:lang w:val="en-US"/>
        </w:rPr>
        <w:t>(E-Business)</w:t>
      </w:r>
      <w:r w:rsidR="004565CE">
        <w:t xml:space="preserve">, на мобилния бизнес </w:t>
      </w:r>
      <w:r w:rsidR="004565CE">
        <w:rPr>
          <w:lang w:val="en-US"/>
        </w:rPr>
        <w:t>(M-Business)</w:t>
      </w:r>
      <w:r w:rsidR="004565CE">
        <w:t xml:space="preserve">, електронното бизнес партньорство </w:t>
      </w:r>
      <w:r w:rsidR="004565CE">
        <w:rPr>
          <w:lang w:val="en-US"/>
        </w:rPr>
        <w:t xml:space="preserve">(E-Partnership) </w:t>
      </w:r>
      <w:r w:rsidR="004565CE">
        <w:t>и бизнес социалните мрежи;</w:t>
      </w:r>
    </w:p>
    <w:p w:rsidR="00315080" w:rsidRDefault="0051199A" w:rsidP="004D4422">
      <w:pPr>
        <w:ind w:firstLine="708"/>
        <w:jc w:val="both"/>
      </w:pPr>
      <w:r>
        <w:rPr>
          <w:i/>
        </w:rPr>
        <w:t xml:space="preserve">Пето, </w:t>
      </w:r>
      <w:r>
        <w:t xml:space="preserve">да обоснове ролята, значението и мястото на автоматизираната обработка на икономическата информация в актуалните системи за управление на бизнеса от класа на системите за планиране на ресурсите на предприятието </w:t>
      </w:r>
      <w:r>
        <w:rPr>
          <w:lang w:val="en-US"/>
        </w:rPr>
        <w:t>(ERP Systems)</w:t>
      </w:r>
      <w:r>
        <w:t>, системи</w:t>
      </w:r>
      <w:r w:rsidR="00A91B90">
        <w:t>те</w:t>
      </w:r>
      <w:r>
        <w:t xml:space="preserve"> за управление на взаимоотношенията с клиентите </w:t>
      </w:r>
      <w:r>
        <w:rPr>
          <w:lang w:val="en-US"/>
        </w:rPr>
        <w:t>(CRM Systems)</w:t>
      </w:r>
      <w:r>
        <w:t xml:space="preserve">, системите за управление на веригите за доставка </w:t>
      </w:r>
      <w:r>
        <w:rPr>
          <w:lang w:val="en-US"/>
        </w:rPr>
        <w:t>(SCM Systems)</w:t>
      </w:r>
      <w:r>
        <w:t>, системите за управление на жизнения цикъл на изделията</w:t>
      </w:r>
      <w:r w:rsidR="00A91B90">
        <w:t xml:space="preserve"> </w:t>
      </w:r>
      <w:r w:rsidR="0085646E" w:rsidRPr="0085646E">
        <w:t xml:space="preserve"> </w:t>
      </w:r>
      <w:r w:rsidR="00A91B90">
        <w:rPr>
          <w:lang w:val="en-US"/>
        </w:rPr>
        <w:t>(PLM Systems)</w:t>
      </w:r>
      <w:r w:rsidR="00A91B90">
        <w:t xml:space="preserve">, </w:t>
      </w:r>
      <w:r w:rsidR="00315B56">
        <w:t xml:space="preserve"> </w:t>
      </w:r>
      <w:r w:rsidR="00A91B90">
        <w:t xml:space="preserve">системите за управление на бизнес процесите </w:t>
      </w:r>
      <w:r w:rsidR="00A91B90">
        <w:rPr>
          <w:lang w:val="en-US"/>
        </w:rPr>
        <w:t>(BPM Systems)</w:t>
      </w:r>
      <w:r w:rsidR="00A91B90">
        <w:t xml:space="preserve">, системите за управление ефективността на бизнеса </w:t>
      </w:r>
      <w:r w:rsidR="00A91B90">
        <w:rPr>
          <w:lang w:val="en-US"/>
        </w:rPr>
        <w:t>(BPM Systems)</w:t>
      </w:r>
      <w:r w:rsidR="00A91B90">
        <w:t xml:space="preserve"> и др.;</w:t>
      </w:r>
    </w:p>
    <w:p w:rsidR="00A91B90" w:rsidRDefault="00A91B90" w:rsidP="004D4422">
      <w:pPr>
        <w:ind w:firstLine="708"/>
        <w:jc w:val="both"/>
      </w:pPr>
      <w:r>
        <w:rPr>
          <w:i/>
        </w:rPr>
        <w:lastRenderedPageBreak/>
        <w:t>Шесто,</w:t>
      </w:r>
      <w:r>
        <w:t xml:space="preserve"> да покаже как и по-какви начини автоматизираната обработка на икономическата информация пряко или косвено влияе върху производителността и ефективността на управлението и дейността на бизнеса.</w:t>
      </w:r>
    </w:p>
    <w:p w:rsidR="00A91B90" w:rsidRDefault="00C41C79" w:rsidP="004D4422">
      <w:pPr>
        <w:ind w:firstLine="708"/>
        <w:jc w:val="both"/>
      </w:pPr>
      <w:r>
        <w:t>Преди да се пристъпи към изложението на системните измерения на автоматизираната обработка на икономическата информация, според нас, е целесъобразно да се подчертае, че тя е логическа последователност от систематизирани и организирани компютризирани информационни технологии, за които е характерно следното:</w:t>
      </w:r>
    </w:p>
    <w:p w:rsidR="00C41C79" w:rsidRDefault="00C41C79" w:rsidP="001B38CC">
      <w:pPr>
        <w:pStyle w:val="ListParagraph"/>
        <w:numPr>
          <w:ilvl w:val="0"/>
          <w:numId w:val="10"/>
        </w:numPr>
        <w:jc w:val="both"/>
      </w:pPr>
      <w:r>
        <w:t>включват краен брой информационни дейности, процедури и операции;</w:t>
      </w:r>
    </w:p>
    <w:p w:rsidR="00643911" w:rsidRDefault="00643911" w:rsidP="001B38CC">
      <w:pPr>
        <w:pStyle w:val="ListParagraph"/>
        <w:numPr>
          <w:ilvl w:val="0"/>
          <w:numId w:val="10"/>
        </w:numPr>
        <w:jc w:val="both"/>
      </w:pPr>
      <w:r>
        <w:t>които се изпълняват по предварителни писани правила и алгоритми;</w:t>
      </w:r>
    </w:p>
    <w:p w:rsidR="00643911" w:rsidRDefault="00643911" w:rsidP="001B38CC">
      <w:pPr>
        <w:pStyle w:val="ListParagraph"/>
        <w:numPr>
          <w:ilvl w:val="0"/>
          <w:numId w:val="10"/>
        </w:numPr>
        <w:jc w:val="both"/>
      </w:pPr>
      <w:r>
        <w:t>на високо автоматизирана основа с елементи на интелигентност и творчество;</w:t>
      </w:r>
    </w:p>
    <w:p w:rsidR="00643911" w:rsidRDefault="00643911" w:rsidP="001B38CC">
      <w:pPr>
        <w:pStyle w:val="ListParagraph"/>
        <w:numPr>
          <w:ilvl w:val="0"/>
          <w:numId w:val="10"/>
        </w:numPr>
        <w:jc w:val="both"/>
      </w:pPr>
      <w:r>
        <w:t>насочени към обхващането на първичните данни и първичната информация от вътрешни и външни източници;</w:t>
      </w:r>
    </w:p>
    <w:p w:rsidR="00643911" w:rsidRDefault="00643911" w:rsidP="001B38CC">
      <w:pPr>
        <w:pStyle w:val="ListParagraph"/>
        <w:numPr>
          <w:ilvl w:val="0"/>
          <w:numId w:val="10"/>
        </w:numPr>
        <w:jc w:val="both"/>
      </w:pPr>
      <w:r>
        <w:t>преобразуване на данните в информация и на информацията в знание;</w:t>
      </w:r>
    </w:p>
    <w:p w:rsidR="00643911" w:rsidRDefault="00643911" w:rsidP="001B38CC">
      <w:pPr>
        <w:pStyle w:val="ListParagraph"/>
        <w:numPr>
          <w:ilvl w:val="0"/>
          <w:numId w:val="10"/>
        </w:numPr>
        <w:jc w:val="both"/>
      </w:pPr>
      <w:r>
        <w:t xml:space="preserve">с цел </w:t>
      </w:r>
      <w:r w:rsidRPr="00643911">
        <w:t>информационното и интелектуалното подпомагане на управленските решения на стратегическо, тактическо и оперативно равнище.</w:t>
      </w:r>
    </w:p>
    <w:p w:rsidR="00C41C79" w:rsidRDefault="00C41C79" w:rsidP="004D4422">
      <w:pPr>
        <w:ind w:firstLine="708"/>
        <w:jc w:val="both"/>
      </w:pPr>
      <w:r>
        <w:t xml:space="preserve"> </w:t>
      </w:r>
    </w:p>
    <w:p w:rsidR="00373373" w:rsidRDefault="00373373" w:rsidP="00373373">
      <w:pPr>
        <w:ind w:firstLine="708"/>
        <w:jc w:val="center"/>
        <w:rPr>
          <w:b/>
        </w:rPr>
      </w:pPr>
      <w:r>
        <w:rPr>
          <w:b/>
        </w:rPr>
        <w:t>1.2.1. Понятие за „сервизно ядро“ на автоматизираната обработка на икономическата информация</w:t>
      </w:r>
    </w:p>
    <w:p w:rsidR="00373373" w:rsidRDefault="00373373" w:rsidP="00373373">
      <w:pPr>
        <w:ind w:firstLine="708"/>
        <w:jc w:val="both"/>
        <w:rPr>
          <w:b/>
        </w:rPr>
      </w:pPr>
    </w:p>
    <w:p w:rsidR="00373373" w:rsidRDefault="00374A48" w:rsidP="00373373">
      <w:pPr>
        <w:ind w:firstLine="708"/>
        <w:jc w:val="both"/>
      </w:pPr>
      <w:r w:rsidRPr="00374A48">
        <w:t xml:space="preserve">Изследването на </w:t>
      </w:r>
      <w:r>
        <w:t>т. нар. „сервизно ядро“ на автоматизираната обработка на икономическата информация</w:t>
      </w:r>
      <w:r w:rsidR="007E0BE1">
        <w:t xml:space="preserve"> цели да покаже нейното съдържание и архитектура от класическа гледна точка</w:t>
      </w:r>
      <w:r w:rsidR="000D4D75">
        <w:t>, т. е. нейната същностна характеристика, предназначение и начин на реализация.</w:t>
      </w:r>
    </w:p>
    <w:p w:rsidR="00C21569" w:rsidRDefault="000B1D7C" w:rsidP="00373373">
      <w:pPr>
        <w:ind w:firstLine="708"/>
        <w:jc w:val="both"/>
      </w:pPr>
      <w:r>
        <w:t>Прилагайки системния подход към „сервизното ядро“ на автоматизираната обработка на икономическата информация</w:t>
      </w:r>
      <w:r w:rsidR="005711AD">
        <w:t>, според нас, могат да се обособят шест организационно технологично модули. Тези модули са насочени към автоматизацията на трудоемките, обемисти и рутинни дейности, процедури и операции по обхващането на първичните данни и първичната информация, тяхното преобразуване (обработка) с цел получаването на резултатна информация. Това по същество е класическото предназначение на автоматизираната обработка на икономическата информация</w:t>
      </w:r>
      <w:r w:rsidR="00C21569">
        <w:t>.</w:t>
      </w:r>
    </w:p>
    <w:p w:rsidR="0082035E" w:rsidRDefault="00D16728" w:rsidP="00373373">
      <w:pPr>
        <w:ind w:firstLine="708"/>
        <w:jc w:val="both"/>
        <w:rPr>
          <w:lang w:val="en-US"/>
        </w:rPr>
      </w:pPr>
      <w:r>
        <w:lastRenderedPageBreak/>
        <w:t>Отчитайки това разбиране към автоматизираната обработка на икономическата информация</w:t>
      </w:r>
      <w:r w:rsidR="003D08B3">
        <w:t xml:space="preserve"> (АОИИ),</w:t>
      </w:r>
      <w:r w:rsidR="00873895">
        <w:t xml:space="preserve"> може да се представи следния</w:t>
      </w:r>
      <w:r w:rsidR="003D08B3">
        <w:t>т</w:t>
      </w:r>
      <w:r w:rsidR="00873895">
        <w:t xml:space="preserve"> схематичен модел – виж Фиг. </w:t>
      </w:r>
      <w:r w:rsidR="0082035E">
        <w:t>2.</w:t>
      </w:r>
      <w:proofErr w:type="spellStart"/>
      <w:r w:rsidR="0082035E">
        <w:t>2</w:t>
      </w:r>
      <w:proofErr w:type="spellEnd"/>
      <w:r w:rsidR="0082035E">
        <w:t>.</w:t>
      </w:r>
    </w:p>
    <w:p w:rsidR="003D08B3" w:rsidRPr="003D08B3" w:rsidRDefault="003D08B3" w:rsidP="00373373">
      <w:pPr>
        <w:ind w:firstLine="708"/>
        <w:jc w:val="both"/>
        <w:rPr>
          <w:lang w:val="en-US"/>
        </w:rPr>
      </w:pPr>
    </w:p>
    <w:p w:rsidR="003D08B3" w:rsidRPr="003D08B3" w:rsidRDefault="003D08B3" w:rsidP="003D08B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D672CC0" wp14:editId="7A2CCF5C">
            <wp:extent cx="4219575" cy="3581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029" cy="35851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D4D75" w:rsidRPr="003D08B3" w:rsidRDefault="003D08B3" w:rsidP="003D08B3">
      <w:pPr>
        <w:ind w:firstLine="708"/>
        <w:jc w:val="center"/>
      </w:pPr>
      <w:r>
        <w:t>Фиг. 2.</w:t>
      </w:r>
      <w:proofErr w:type="spellStart"/>
      <w:r>
        <w:t>2</w:t>
      </w:r>
      <w:proofErr w:type="spellEnd"/>
      <w:r>
        <w:t>.</w:t>
      </w:r>
    </w:p>
    <w:p w:rsidR="0082035E" w:rsidRDefault="0082035E" w:rsidP="00373373">
      <w:pPr>
        <w:ind w:firstLine="708"/>
        <w:jc w:val="both"/>
      </w:pPr>
    </w:p>
    <w:p w:rsidR="0082035E" w:rsidRPr="003D08B3" w:rsidRDefault="003D08B3" w:rsidP="00373373">
      <w:pPr>
        <w:ind w:firstLine="708"/>
        <w:jc w:val="both"/>
      </w:pPr>
      <w:r w:rsidRPr="00065E03">
        <w:rPr>
          <w:b/>
          <w:i/>
          <w:sz w:val="28"/>
        </w:rPr>
        <w:t>Първият модул</w:t>
      </w:r>
      <w:r w:rsidRPr="00065E03">
        <w:rPr>
          <w:sz w:val="28"/>
        </w:rPr>
        <w:t xml:space="preserve"> </w:t>
      </w:r>
      <w:r>
        <w:t>е насочен към обхващането, събирането, фиксирането и регистрирането на първичните данни и първичната информация – виж Фиг. 2.</w:t>
      </w:r>
      <w:proofErr w:type="spellStart"/>
      <w:r>
        <w:t>2</w:t>
      </w:r>
      <w:proofErr w:type="spellEnd"/>
      <w:r>
        <w:t>.</w:t>
      </w:r>
    </w:p>
    <w:p w:rsidR="0015462C" w:rsidRPr="003D08B3" w:rsidRDefault="00AD56AA" w:rsidP="001B38CC">
      <w:pPr>
        <w:numPr>
          <w:ilvl w:val="0"/>
          <w:numId w:val="11"/>
        </w:numPr>
        <w:jc w:val="both"/>
      </w:pPr>
      <w:r w:rsidRPr="003D08B3">
        <w:rPr>
          <w:b/>
          <w:bCs/>
          <w:i/>
          <w:iCs/>
        </w:rPr>
        <w:t>Същност и предназначение</w:t>
      </w:r>
      <w:r w:rsidR="003D08B3">
        <w:rPr>
          <w:b/>
          <w:bCs/>
          <w:i/>
          <w:iCs/>
        </w:rPr>
        <w:t xml:space="preserve"> на модула:</w:t>
      </w:r>
    </w:p>
    <w:p w:rsidR="0015462C" w:rsidRPr="003D08B3" w:rsidRDefault="00AD56AA" w:rsidP="001B38CC">
      <w:pPr>
        <w:numPr>
          <w:ilvl w:val="0"/>
          <w:numId w:val="12"/>
        </w:numPr>
        <w:jc w:val="both"/>
      </w:pPr>
      <w:r w:rsidRPr="003D08B3">
        <w:rPr>
          <w:bCs/>
        </w:rPr>
        <w:t>Организирана и систематизирана съвкупност от процеси, процедури и операции, които захранват същинската автоматизирана обработка на информацията с първични данни и първична информация;</w:t>
      </w:r>
    </w:p>
    <w:p w:rsidR="0015462C" w:rsidRPr="003D08B3" w:rsidRDefault="003D08B3" w:rsidP="001B38CC">
      <w:pPr>
        <w:numPr>
          <w:ilvl w:val="0"/>
          <w:numId w:val="12"/>
        </w:numPr>
        <w:jc w:val="both"/>
      </w:pPr>
      <w:r>
        <w:rPr>
          <w:bCs/>
        </w:rPr>
        <w:t>Първичните данни и първичната информация о</w:t>
      </w:r>
      <w:r w:rsidR="00AD56AA" w:rsidRPr="003D08B3">
        <w:rPr>
          <w:bCs/>
        </w:rPr>
        <w:t>тразяват бизнес фактите, операциите, процесите и дейностите обективно, точно и актуално;</w:t>
      </w:r>
    </w:p>
    <w:p w:rsidR="0015462C" w:rsidRPr="003D08B3" w:rsidRDefault="003D08B3" w:rsidP="001B38CC">
      <w:pPr>
        <w:numPr>
          <w:ilvl w:val="0"/>
          <w:numId w:val="12"/>
        </w:numPr>
        <w:jc w:val="both"/>
      </w:pPr>
      <w:r>
        <w:rPr>
          <w:bCs/>
        </w:rPr>
        <w:t>Модулът е и</w:t>
      </w:r>
      <w:r w:rsidR="00AD56AA" w:rsidRPr="003D08B3">
        <w:rPr>
          <w:bCs/>
        </w:rPr>
        <w:t>нтегрирани с компютризираните информационни, комуникационни и Интернет технологии.</w:t>
      </w:r>
    </w:p>
    <w:p w:rsidR="0015462C" w:rsidRPr="001A045D" w:rsidRDefault="00AD56AA" w:rsidP="001B38CC">
      <w:pPr>
        <w:numPr>
          <w:ilvl w:val="0"/>
          <w:numId w:val="13"/>
        </w:numPr>
        <w:jc w:val="both"/>
      </w:pPr>
      <w:r w:rsidRPr="001A045D">
        <w:rPr>
          <w:b/>
          <w:bCs/>
          <w:i/>
          <w:iCs/>
        </w:rPr>
        <w:t>Конфигурация</w:t>
      </w:r>
      <w:r w:rsidR="001A045D">
        <w:rPr>
          <w:b/>
          <w:bCs/>
          <w:i/>
          <w:iCs/>
        </w:rPr>
        <w:t xml:space="preserve"> на модула:</w:t>
      </w:r>
    </w:p>
    <w:p w:rsidR="0015462C" w:rsidRPr="001A045D" w:rsidRDefault="00AD56AA" w:rsidP="001B38CC">
      <w:pPr>
        <w:numPr>
          <w:ilvl w:val="0"/>
          <w:numId w:val="14"/>
        </w:numPr>
        <w:jc w:val="both"/>
      </w:pPr>
      <w:r w:rsidRPr="001A045D">
        <w:rPr>
          <w:b/>
          <w:bCs/>
        </w:rPr>
        <w:t xml:space="preserve">Обхващане – </w:t>
      </w:r>
      <w:r w:rsidRPr="001A045D">
        <w:rPr>
          <w:bCs/>
        </w:rPr>
        <w:t>организационни и управленско-оперативни условия за комплексното и интегрирано въвеждане на първичните данни и информация в системата за АОИИ;</w:t>
      </w:r>
    </w:p>
    <w:p w:rsidR="0015462C" w:rsidRPr="001A045D" w:rsidRDefault="00AD56AA" w:rsidP="001B38CC">
      <w:pPr>
        <w:numPr>
          <w:ilvl w:val="0"/>
          <w:numId w:val="14"/>
        </w:numPr>
        <w:jc w:val="both"/>
      </w:pPr>
      <w:r w:rsidRPr="001A045D">
        <w:rPr>
          <w:b/>
          <w:bCs/>
        </w:rPr>
        <w:lastRenderedPageBreak/>
        <w:t xml:space="preserve">Събиране – </w:t>
      </w:r>
      <w:r w:rsidRPr="001A045D">
        <w:rPr>
          <w:bCs/>
        </w:rPr>
        <w:t>писана организация и технология за обхващане на първичните данни и първичната информация;</w:t>
      </w:r>
    </w:p>
    <w:p w:rsidR="0015462C" w:rsidRPr="001A045D" w:rsidRDefault="00AD56AA" w:rsidP="001B38CC">
      <w:pPr>
        <w:numPr>
          <w:ilvl w:val="0"/>
          <w:numId w:val="14"/>
        </w:numPr>
        <w:jc w:val="both"/>
      </w:pPr>
      <w:r w:rsidRPr="001A045D">
        <w:rPr>
          <w:b/>
          <w:bCs/>
        </w:rPr>
        <w:t xml:space="preserve">Измерване – </w:t>
      </w:r>
      <w:r w:rsidRPr="001A045D">
        <w:rPr>
          <w:bCs/>
        </w:rPr>
        <w:t>технически параметър на събирането на първичните данни и първичната информация;</w:t>
      </w:r>
    </w:p>
    <w:p w:rsidR="0015462C" w:rsidRPr="001A045D" w:rsidRDefault="00AD56AA" w:rsidP="001B38CC">
      <w:pPr>
        <w:numPr>
          <w:ilvl w:val="0"/>
          <w:numId w:val="14"/>
        </w:numPr>
        <w:jc w:val="both"/>
      </w:pPr>
      <w:r w:rsidRPr="001A045D">
        <w:rPr>
          <w:b/>
          <w:bCs/>
        </w:rPr>
        <w:t xml:space="preserve">Фиксиране – </w:t>
      </w:r>
      <w:r w:rsidRPr="001A045D">
        <w:rPr>
          <w:bCs/>
        </w:rPr>
        <w:t>практическо реализиране на обхващането, събирането и измерването на първичните данни и първичната информация;</w:t>
      </w:r>
    </w:p>
    <w:p w:rsidR="0015462C" w:rsidRPr="001A045D" w:rsidRDefault="00AD56AA" w:rsidP="001B38CC">
      <w:pPr>
        <w:numPr>
          <w:ilvl w:val="0"/>
          <w:numId w:val="14"/>
        </w:numPr>
        <w:jc w:val="both"/>
      </w:pPr>
      <w:r w:rsidRPr="001A045D">
        <w:rPr>
          <w:b/>
          <w:bCs/>
        </w:rPr>
        <w:t xml:space="preserve">Регистриране – </w:t>
      </w:r>
      <w:r w:rsidRPr="001A045D">
        <w:rPr>
          <w:bCs/>
        </w:rPr>
        <w:t>технико-технологичен способ за фиксиране на първичните данни и информация в определена материална среда и носител.</w:t>
      </w:r>
    </w:p>
    <w:p w:rsidR="0015462C" w:rsidRPr="00920C79" w:rsidRDefault="00AD56AA" w:rsidP="001B38CC">
      <w:pPr>
        <w:numPr>
          <w:ilvl w:val="0"/>
          <w:numId w:val="15"/>
        </w:numPr>
        <w:jc w:val="both"/>
      </w:pPr>
      <w:r w:rsidRPr="00920C79">
        <w:rPr>
          <w:b/>
          <w:bCs/>
          <w:i/>
          <w:iCs/>
        </w:rPr>
        <w:t>Състояние и характеристики</w:t>
      </w:r>
      <w:r w:rsidR="00920C79">
        <w:rPr>
          <w:b/>
          <w:bCs/>
          <w:i/>
          <w:iCs/>
        </w:rPr>
        <w:t xml:space="preserve"> на модула:</w:t>
      </w:r>
    </w:p>
    <w:p w:rsidR="0015462C" w:rsidRPr="00920C79" w:rsidRDefault="00AD56AA" w:rsidP="001B38CC">
      <w:pPr>
        <w:numPr>
          <w:ilvl w:val="0"/>
          <w:numId w:val="16"/>
        </w:numPr>
        <w:jc w:val="both"/>
      </w:pPr>
      <w:r w:rsidRPr="00920C79">
        <w:rPr>
          <w:bCs/>
        </w:rPr>
        <w:t>Един от най-трудоемките и обемисти етапи на АОИИ;</w:t>
      </w:r>
    </w:p>
    <w:p w:rsidR="0015462C" w:rsidRPr="00920C79" w:rsidRDefault="00AD56AA" w:rsidP="001B38CC">
      <w:pPr>
        <w:numPr>
          <w:ilvl w:val="0"/>
          <w:numId w:val="16"/>
        </w:numPr>
        <w:jc w:val="both"/>
      </w:pPr>
      <w:r w:rsidRPr="00920C79">
        <w:rPr>
          <w:bCs/>
        </w:rPr>
        <w:t>Силно специфичен, съобразно отрасловата, браншовата, продуктовата и организационно-технологичн</w:t>
      </w:r>
      <w:r w:rsidR="00920C79">
        <w:rPr>
          <w:bCs/>
        </w:rPr>
        <w:t>ата ориентираност и</w:t>
      </w:r>
      <w:r w:rsidRPr="00920C79">
        <w:rPr>
          <w:bCs/>
        </w:rPr>
        <w:t xml:space="preserve"> тип на производството;</w:t>
      </w:r>
    </w:p>
    <w:p w:rsidR="0015462C" w:rsidRPr="00920C79" w:rsidRDefault="00AD56AA" w:rsidP="001B38CC">
      <w:pPr>
        <w:numPr>
          <w:ilvl w:val="0"/>
          <w:numId w:val="16"/>
        </w:numPr>
        <w:jc w:val="both"/>
      </w:pPr>
      <w:r w:rsidRPr="00920C79">
        <w:rPr>
          <w:bCs/>
        </w:rPr>
        <w:t xml:space="preserve">Сравнително по-ниска степен на автоматизация на </w:t>
      </w:r>
      <w:r w:rsidR="00920C79">
        <w:rPr>
          <w:bCs/>
        </w:rPr>
        <w:t xml:space="preserve">информационните </w:t>
      </w:r>
      <w:r w:rsidRPr="00920C79">
        <w:rPr>
          <w:bCs/>
        </w:rPr>
        <w:t>процеси, процедури и операции;</w:t>
      </w:r>
    </w:p>
    <w:p w:rsidR="0015462C" w:rsidRPr="00920C79" w:rsidRDefault="00AD56AA" w:rsidP="001B38CC">
      <w:pPr>
        <w:numPr>
          <w:ilvl w:val="0"/>
          <w:numId w:val="16"/>
        </w:numPr>
        <w:jc w:val="both"/>
      </w:pPr>
      <w:r w:rsidRPr="00920C79">
        <w:rPr>
          <w:bCs/>
        </w:rPr>
        <w:t xml:space="preserve">Свързан с </w:t>
      </w:r>
      <w:r w:rsidR="00920C79">
        <w:rPr>
          <w:bCs/>
        </w:rPr>
        <w:t xml:space="preserve">равнището и състоянието на </w:t>
      </w:r>
      <w:r w:rsidRPr="00920C79">
        <w:rPr>
          <w:bCs/>
        </w:rPr>
        <w:t>информационната култура на изпълнителския състав и на оперативния мениджмънт;</w:t>
      </w:r>
    </w:p>
    <w:p w:rsidR="0015462C" w:rsidRPr="00920C79" w:rsidRDefault="00AD56AA" w:rsidP="001B38CC">
      <w:pPr>
        <w:numPr>
          <w:ilvl w:val="0"/>
          <w:numId w:val="16"/>
        </w:numPr>
        <w:jc w:val="both"/>
      </w:pPr>
      <w:r w:rsidRPr="00920C79">
        <w:rPr>
          <w:bCs/>
        </w:rPr>
        <w:t>Зависи от традициите и опита в областта на бизнес информационните системи и технологии на оперативно равнище в предприятието, фирмата или корпорацията.</w:t>
      </w:r>
    </w:p>
    <w:p w:rsidR="0015462C" w:rsidRPr="00920C79" w:rsidRDefault="00AD56AA" w:rsidP="001B38CC">
      <w:pPr>
        <w:numPr>
          <w:ilvl w:val="0"/>
          <w:numId w:val="17"/>
        </w:numPr>
        <w:jc w:val="both"/>
      </w:pPr>
      <w:r w:rsidRPr="00920C79">
        <w:rPr>
          <w:b/>
          <w:bCs/>
          <w:i/>
          <w:iCs/>
        </w:rPr>
        <w:t>Преследвани стратегии и тенденции на развитие</w:t>
      </w:r>
      <w:r w:rsidR="00920C79">
        <w:rPr>
          <w:b/>
          <w:bCs/>
          <w:i/>
          <w:iCs/>
        </w:rPr>
        <w:t xml:space="preserve"> в модула:</w:t>
      </w:r>
    </w:p>
    <w:p w:rsidR="0015462C" w:rsidRPr="00920C79" w:rsidRDefault="00AD56AA" w:rsidP="001B38CC">
      <w:pPr>
        <w:numPr>
          <w:ilvl w:val="0"/>
          <w:numId w:val="18"/>
        </w:numPr>
        <w:jc w:val="both"/>
      </w:pPr>
      <w:r w:rsidRPr="00920C79">
        <w:rPr>
          <w:bCs/>
        </w:rPr>
        <w:t xml:space="preserve">Неразделна част от иновативния мениджмънт по отношение на модернизацията, реконструкцията и </w:t>
      </w:r>
      <w:proofErr w:type="spellStart"/>
      <w:r w:rsidRPr="00920C79">
        <w:rPr>
          <w:bCs/>
        </w:rPr>
        <w:t>реинженеринга</w:t>
      </w:r>
      <w:proofErr w:type="spellEnd"/>
      <w:r w:rsidRPr="00920C79">
        <w:rPr>
          <w:bCs/>
        </w:rPr>
        <w:t xml:space="preserve"> на организацията, техниката, технологията и механизъма на функциониране на основните, спомагателните и обслужващите дейности в бизнес организацията;</w:t>
      </w:r>
    </w:p>
    <w:p w:rsidR="0015462C" w:rsidRPr="00920C79" w:rsidRDefault="00AD56AA" w:rsidP="001B38CC">
      <w:pPr>
        <w:numPr>
          <w:ilvl w:val="0"/>
          <w:numId w:val="18"/>
        </w:numPr>
        <w:jc w:val="both"/>
      </w:pPr>
      <w:r w:rsidRPr="00920C79">
        <w:rPr>
          <w:bCs/>
        </w:rPr>
        <w:t>Инвестиционната политика и стратегия на бизнес организацията е наложително да се съобразява с изискванията на разглеждания модул при закупуването на нова техника, машини, оборудване, технологии и повишаване на квалификацията на персонала;</w:t>
      </w:r>
    </w:p>
    <w:p w:rsidR="0015462C" w:rsidRPr="00920C79" w:rsidRDefault="00AD56AA" w:rsidP="001B38CC">
      <w:pPr>
        <w:numPr>
          <w:ilvl w:val="0"/>
          <w:numId w:val="18"/>
        </w:numPr>
        <w:jc w:val="both"/>
      </w:pPr>
      <w:r w:rsidRPr="00920C79">
        <w:rPr>
          <w:bCs/>
        </w:rPr>
        <w:t>Това с пълна сила се отнася и при внедряването на нови производствено-технологични линии, участъци, цехове и заводи или други подобни капиталовложения;</w:t>
      </w:r>
    </w:p>
    <w:p w:rsidR="0015462C" w:rsidRPr="00920C79" w:rsidRDefault="00AD56AA" w:rsidP="001B38CC">
      <w:pPr>
        <w:numPr>
          <w:ilvl w:val="0"/>
          <w:numId w:val="18"/>
        </w:numPr>
        <w:jc w:val="both"/>
      </w:pPr>
      <w:r w:rsidRPr="00920C79">
        <w:rPr>
          <w:bCs/>
        </w:rPr>
        <w:t>Отчитане на постиженията на съвременните компютърни системи и мрежи, информационни и комуникационни технологии и техните възможности за интегриране с мобилни устройства и технологии.</w:t>
      </w:r>
    </w:p>
    <w:p w:rsidR="0082035E" w:rsidRDefault="00DB3B9D" w:rsidP="001B38CC">
      <w:pPr>
        <w:pStyle w:val="ListParagraph"/>
        <w:numPr>
          <w:ilvl w:val="0"/>
          <w:numId w:val="17"/>
        </w:numPr>
        <w:jc w:val="both"/>
      </w:pPr>
      <w:r>
        <w:rPr>
          <w:b/>
          <w:i/>
        </w:rPr>
        <w:t>Базова</w:t>
      </w:r>
      <w:r w:rsidR="00C527AD">
        <w:rPr>
          <w:b/>
          <w:i/>
        </w:rPr>
        <w:t xml:space="preserve"> организация на модула:</w:t>
      </w:r>
      <w:r w:rsidR="00C527AD">
        <w:t xml:space="preserve"> - виж Фиг. 2.3.</w:t>
      </w:r>
    </w:p>
    <w:p w:rsidR="003D08B3" w:rsidRDefault="003D08B3" w:rsidP="00373373">
      <w:pPr>
        <w:ind w:firstLine="708"/>
        <w:jc w:val="both"/>
      </w:pPr>
    </w:p>
    <w:p w:rsidR="003D08B3" w:rsidRDefault="00BB30C4" w:rsidP="00BB30C4">
      <w:pPr>
        <w:jc w:val="center"/>
      </w:pPr>
      <w:r>
        <w:rPr>
          <w:noProof/>
        </w:rPr>
        <w:lastRenderedPageBreak/>
        <w:drawing>
          <wp:inline distT="0" distB="0" distL="0" distR="0" wp14:anchorId="5B48198D">
            <wp:extent cx="4324350" cy="40100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031" cy="400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527AD" w:rsidRDefault="00A86AE8" w:rsidP="00A86AE8">
      <w:pPr>
        <w:ind w:firstLine="708"/>
        <w:jc w:val="center"/>
      </w:pPr>
      <w:r>
        <w:t>Фиг. 2.3.</w:t>
      </w:r>
    </w:p>
    <w:p w:rsidR="00810A36" w:rsidRDefault="00810A36" w:rsidP="00A86AE8">
      <w:pPr>
        <w:ind w:firstLine="708"/>
        <w:jc w:val="center"/>
      </w:pPr>
    </w:p>
    <w:p w:rsidR="00C527AD" w:rsidRDefault="005E516C" w:rsidP="001B38CC">
      <w:pPr>
        <w:pStyle w:val="ListParagraph"/>
        <w:numPr>
          <w:ilvl w:val="0"/>
          <w:numId w:val="17"/>
        </w:numPr>
        <w:jc w:val="both"/>
      </w:pPr>
      <w:r>
        <w:rPr>
          <w:b/>
          <w:i/>
        </w:rPr>
        <w:t>При</w:t>
      </w:r>
      <w:r w:rsidR="00DB3B9D">
        <w:rPr>
          <w:b/>
          <w:i/>
        </w:rPr>
        <w:t>мерна</w:t>
      </w:r>
      <w:r>
        <w:rPr>
          <w:b/>
          <w:i/>
        </w:rPr>
        <w:t xml:space="preserve"> реализация на модула</w:t>
      </w:r>
      <w:r w:rsidR="00402182">
        <w:rPr>
          <w:b/>
          <w:i/>
        </w:rPr>
        <w:t xml:space="preserve">: - </w:t>
      </w:r>
      <w:r w:rsidR="00402182">
        <w:t>виж Фиг. 2.4.</w:t>
      </w:r>
    </w:p>
    <w:p w:rsidR="00810A36" w:rsidRPr="00810A36" w:rsidRDefault="00810A36" w:rsidP="00810A36"/>
    <w:p w:rsidR="00C527AD" w:rsidRDefault="00402182" w:rsidP="002C1A88">
      <w:pPr>
        <w:jc w:val="center"/>
      </w:pPr>
      <w:r>
        <w:rPr>
          <w:noProof/>
        </w:rPr>
        <w:drawing>
          <wp:inline distT="0" distB="0" distL="0" distR="0" wp14:anchorId="3FECF6C2">
            <wp:extent cx="4314825" cy="30289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350" cy="3033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527AD" w:rsidRDefault="00810A36" w:rsidP="00810A36">
      <w:pPr>
        <w:ind w:firstLine="708"/>
        <w:jc w:val="center"/>
      </w:pPr>
      <w:r>
        <w:t>Фиг. 2.4.</w:t>
      </w:r>
    </w:p>
    <w:p w:rsidR="00EE643D" w:rsidRDefault="00DB3B9D" w:rsidP="001B38CC">
      <w:pPr>
        <w:pStyle w:val="ListParagraph"/>
        <w:numPr>
          <w:ilvl w:val="0"/>
          <w:numId w:val="17"/>
        </w:numPr>
        <w:jc w:val="both"/>
      </w:pPr>
      <w:r>
        <w:rPr>
          <w:b/>
          <w:i/>
        </w:rPr>
        <w:lastRenderedPageBreak/>
        <w:t xml:space="preserve">Основен технологичен модел на модула: </w:t>
      </w:r>
      <w:r>
        <w:t>виж Фиг. 2.5.</w:t>
      </w:r>
    </w:p>
    <w:p w:rsidR="00EE643D" w:rsidRDefault="00EE643D" w:rsidP="00EE643D"/>
    <w:p w:rsidR="00C527AD" w:rsidRDefault="00EE643D" w:rsidP="00F67911">
      <w:pPr>
        <w:jc w:val="center"/>
      </w:pPr>
      <w:r>
        <w:rPr>
          <w:noProof/>
        </w:rPr>
        <w:drawing>
          <wp:inline distT="0" distB="0" distL="0" distR="0" wp14:anchorId="7367A8A5">
            <wp:extent cx="4295775" cy="39624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219" cy="39655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B3B9D" w:rsidRDefault="00F67911" w:rsidP="00F67911">
      <w:pPr>
        <w:ind w:firstLine="708"/>
        <w:jc w:val="center"/>
      </w:pPr>
      <w:r>
        <w:t>Фиг. 2.5.</w:t>
      </w:r>
    </w:p>
    <w:p w:rsidR="00DB3B9D" w:rsidRDefault="00DB3B9D" w:rsidP="00373373">
      <w:pPr>
        <w:ind w:firstLine="708"/>
        <w:jc w:val="both"/>
      </w:pPr>
    </w:p>
    <w:p w:rsidR="00C527AD" w:rsidRDefault="00193973" w:rsidP="001B38CC">
      <w:pPr>
        <w:pStyle w:val="ListParagraph"/>
        <w:numPr>
          <w:ilvl w:val="0"/>
          <w:numId w:val="17"/>
        </w:numPr>
        <w:jc w:val="both"/>
      </w:pPr>
      <w:r>
        <w:rPr>
          <w:b/>
          <w:i/>
        </w:rPr>
        <w:t xml:space="preserve">Принципна </w:t>
      </w:r>
      <w:proofErr w:type="spellStart"/>
      <w:r w:rsidR="000C59F3">
        <w:rPr>
          <w:b/>
          <w:i/>
        </w:rPr>
        <w:t>алгоритмико-програмна</w:t>
      </w:r>
      <w:proofErr w:type="spellEnd"/>
      <w:r w:rsidR="000C59F3">
        <w:rPr>
          <w:b/>
          <w:i/>
        </w:rPr>
        <w:t xml:space="preserve"> блок-схема на модула: </w:t>
      </w:r>
      <w:r w:rsidR="000C59F3">
        <w:t>виж Фиг. 2.6.</w:t>
      </w:r>
    </w:p>
    <w:p w:rsidR="00F67911" w:rsidRDefault="00F67911" w:rsidP="00373373">
      <w:pPr>
        <w:ind w:firstLine="708"/>
        <w:jc w:val="both"/>
      </w:pPr>
    </w:p>
    <w:p w:rsidR="00F67911" w:rsidRDefault="00947A49" w:rsidP="00947A49">
      <w:pPr>
        <w:jc w:val="center"/>
      </w:pPr>
      <w:r>
        <w:rPr>
          <w:noProof/>
        </w:rPr>
        <w:drawing>
          <wp:inline distT="0" distB="0" distL="0" distR="0" wp14:anchorId="28E2F797">
            <wp:extent cx="4276725" cy="25241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402" cy="2525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59F3" w:rsidRDefault="00AB1422" w:rsidP="00AB1422">
      <w:pPr>
        <w:jc w:val="center"/>
      </w:pPr>
      <w:r>
        <w:rPr>
          <w:noProof/>
        </w:rPr>
        <w:lastRenderedPageBreak/>
        <w:drawing>
          <wp:inline distT="0" distB="0" distL="0" distR="0" wp14:anchorId="374D6E98">
            <wp:extent cx="4333875" cy="40862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666" cy="40879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59F3" w:rsidRDefault="000C59F3" w:rsidP="00373373">
      <w:pPr>
        <w:ind w:firstLine="708"/>
        <w:jc w:val="both"/>
      </w:pPr>
    </w:p>
    <w:p w:rsidR="00947A49" w:rsidRDefault="00AB1422" w:rsidP="00AB1422">
      <w:pPr>
        <w:jc w:val="center"/>
      </w:pPr>
      <w:r>
        <w:rPr>
          <w:noProof/>
        </w:rPr>
        <w:drawing>
          <wp:inline distT="0" distB="0" distL="0" distR="0" wp14:anchorId="2B0A52A8">
            <wp:extent cx="4333875" cy="3457575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806" cy="34583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47A49" w:rsidRDefault="00F24BE1" w:rsidP="00F24BE1">
      <w:pPr>
        <w:ind w:firstLine="708"/>
        <w:jc w:val="center"/>
      </w:pPr>
      <w:r>
        <w:t>Фиг. 2.6.</w:t>
      </w:r>
    </w:p>
    <w:p w:rsidR="00947A49" w:rsidRPr="00DE7618" w:rsidRDefault="00DE7618" w:rsidP="00373373">
      <w:pPr>
        <w:ind w:firstLine="708"/>
        <w:jc w:val="both"/>
      </w:pPr>
      <w:r w:rsidRPr="00C777B0">
        <w:rPr>
          <w:b/>
          <w:i/>
          <w:sz w:val="28"/>
        </w:rPr>
        <w:lastRenderedPageBreak/>
        <w:t>Вторият модул</w:t>
      </w:r>
      <w:r w:rsidRPr="00C777B0">
        <w:rPr>
          <w:sz w:val="28"/>
        </w:rPr>
        <w:t xml:space="preserve"> </w:t>
      </w:r>
      <w:r>
        <w:t>(виж Фиг. 2.</w:t>
      </w:r>
      <w:proofErr w:type="spellStart"/>
      <w:r>
        <w:t>2</w:t>
      </w:r>
      <w:proofErr w:type="spellEnd"/>
      <w:r>
        <w:t xml:space="preserve">.) е ориентиран към подготовката и първичната обработка (филтриране) на данните. </w:t>
      </w:r>
    </w:p>
    <w:p w:rsidR="0015462C" w:rsidRPr="006A7894" w:rsidRDefault="00AD56AA" w:rsidP="001B38CC">
      <w:pPr>
        <w:numPr>
          <w:ilvl w:val="0"/>
          <w:numId w:val="19"/>
        </w:numPr>
        <w:jc w:val="both"/>
      </w:pPr>
      <w:r w:rsidRPr="006A7894">
        <w:rPr>
          <w:b/>
          <w:bCs/>
          <w:i/>
          <w:iCs/>
        </w:rPr>
        <w:t>Същност и предназначение</w:t>
      </w:r>
      <w:r w:rsidR="006A7894">
        <w:rPr>
          <w:b/>
          <w:bCs/>
          <w:i/>
          <w:iCs/>
        </w:rPr>
        <w:t xml:space="preserve"> на модула:</w:t>
      </w:r>
    </w:p>
    <w:p w:rsidR="0015462C" w:rsidRPr="006A7894" w:rsidRDefault="00AD56AA" w:rsidP="001B38CC">
      <w:pPr>
        <w:numPr>
          <w:ilvl w:val="0"/>
          <w:numId w:val="20"/>
        </w:numPr>
        <w:jc w:val="both"/>
      </w:pPr>
      <w:r w:rsidRPr="006A7894">
        <w:rPr>
          <w:bCs/>
        </w:rPr>
        <w:t>Организирана и систематизирана съвкупност от процеси, процедури и операции, които осъществяват подготовката и първ</w:t>
      </w:r>
      <w:r w:rsidR="006A7894">
        <w:rPr>
          <w:bCs/>
        </w:rPr>
        <w:t>и</w:t>
      </w:r>
      <w:r w:rsidRPr="006A7894">
        <w:rPr>
          <w:bCs/>
        </w:rPr>
        <w:t>чната (оперативната) обработка на данните;</w:t>
      </w:r>
    </w:p>
    <w:p w:rsidR="0015462C" w:rsidRPr="006A7894" w:rsidRDefault="00AD56AA" w:rsidP="001B38CC">
      <w:pPr>
        <w:numPr>
          <w:ilvl w:val="0"/>
          <w:numId w:val="20"/>
        </w:numPr>
        <w:jc w:val="both"/>
      </w:pPr>
      <w:r w:rsidRPr="006A7894">
        <w:rPr>
          <w:bCs/>
        </w:rPr>
        <w:t>Подготовката се свежда до първоначалното групиране, подреждане (сортиране) и форматно адаптиране към обработващия приложен софтуер;</w:t>
      </w:r>
    </w:p>
    <w:p w:rsidR="0015462C" w:rsidRPr="006A7894" w:rsidRDefault="00AD56AA" w:rsidP="001B38CC">
      <w:pPr>
        <w:numPr>
          <w:ilvl w:val="0"/>
          <w:numId w:val="20"/>
        </w:numPr>
        <w:jc w:val="both"/>
      </w:pPr>
      <w:r w:rsidRPr="006A7894">
        <w:rPr>
          <w:bCs/>
        </w:rPr>
        <w:t>Първичната обработка на данните е насочена към информационното обслужване на оперативния мениджмънт и първичното филтриране на данните.</w:t>
      </w:r>
    </w:p>
    <w:p w:rsidR="0015462C" w:rsidRPr="006A7894" w:rsidRDefault="00AD56AA" w:rsidP="001B38CC">
      <w:pPr>
        <w:numPr>
          <w:ilvl w:val="0"/>
          <w:numId w:val="21"/>
        </w:numPr>
        <w:jc w:val="both"/>
      </w:pPr>
      <w:r w:rsidRPr="006A7894">
        <w:rPr>
          <w:b/>
          <w:bCs/>
          <w:i/>
          <w:iCs/>
        </w:rPr>
        <w:t>Конфигурация</w:t>
      </w:r>
      <w:r w:rsidR="006A7894">
        <w:rPr>
          <w:b/>
          <w:bCs/>
          <w:i/>
          <w:iCs/>
        </w:rPr>
        <w:t xml:space="preserve"> на модула:</w:t>
      </w:r>
    </w:p>
    <w:p w:rsidR="0015462C" w:rsidRPr="006A7894" w:rsidRDefault="00AD56AA" w:rsidP="001B38CC">
      <w:pPr>
        <w:numPr>
          <w:ilvl w:val="0"/>
          <w:numId w:val="22"/>
        </w:numPr>
        <w:jc w:val="both"/>
      </w:pPr>
      <w:r w:rsidRPr="006A7894">
        <w:rPr>
          <w:bCs/>
          <w:i/>
        </w:rPr>
        <w:t>Подготовка</w:t>
      </w:r>
      <w:r w:rsidRPr="006A7894">
        <w:rPr>
          <w:bCs/>
        </w:rPr>
        <w:t xml:space="preserve"> – първичните данни и първичната информация от първичните работни файлове се подлагат на предварителни подготвителни процедури, които се свеждат до:</w:t>
      </w:r>
    </w:p>
    <w:p w:rsidR="006A7894" w:rsidRPr="006A7894" w:rsidRDefault="006A7894" w:rsidP="006A7894">
      <w:pPr>
        <w:ind w:firstLine="708"/>
        <w:jc w:val="both"/>
      </w:pPr>
      <w:r w:rsidRPr="006A7894">
        <w:rPr>
          <w:bCs/>
        </w:rPr>
        <w:tab/>
      </w:r>
      <w:r w:rsidRPr="006A7894">
        <w:rPr>
          <w:b/>
          <w:bCs/>
        </w:rPr>
        <w:t>а)</w:t>
      </w:r>
      <w:r w:rsidRPr="006A7894">
        <w:rPr>
          <w:bCs/>
        </w:rPr>
        <w:t xml:space="preserve"> групиране по дата и пореден номер на постъпване на бизнес транзакцията;</w:t>
      </w:r>
    </w:p>
    <w:p w:rsidR="006A7894" w:rsidRPr="006A7894" w:rsidRDefault="006A7894" w:rsidP="006A7894">
      <w:pPr>
        <w:ind w:firstLine="708"/>
        <w:jc w:val="both"/>
      </w:pPr>
      <w:r w:rsidRPr="006A7894">
        <w:rPr>
          <w:bCs/>
        </w:rPr>
        <w:tab/>
      </w:r>
      <w:r w:rsidRPr="006A7894">
        <w:rPr>
          <w:b/>
          <w:bCs/>
        </w:rPr>
        <w:t>б)</w:t>
      </w:r>
      <w:r w:rsidRPr="006A7894">
        <w:rPr>
          <w:bCs/>
        </w:rPr>
        <w:t xml:space="preserve"> подреждане (сортиране) по основни оперативни класификационни признаци: бизнес партньор, структурно поделение, шифър на бизнес транзакцията и др.;</w:t>
      </w:r>
    </w:p>
    <w:p w:rsidR="006A7894" w:rsidRPr="006A7894" w:rsidRDefault="006A7894" w:rsidP="006A7894">
      <w:pPr>
        <w:ind w:firstLine="708"/>
        <w:jc w:val="both"/>
      </w:pPr>
      <w:r w:rsidRPr="006A7894">
        <w:rPr>
          <w:bCs/>
        </w:rPr>
        <w:tab/>
      </w:r>
      <w:r w:rsidRPr="006A7894">
        <w:rPr>
          <w:b/>
          <w:bCs/>
        </w:rPr>
        <w:t>в)</w:t>
      </w:r>
      <w:r w:rsidRPr="006A7894">
        <w:rPr>
          <w:bCs/>
        </w:rPr>
        <w:t xml:space="preserve"> форматно адаптиране към приложния софтуер, който ще осъществи първичната обработка на данните: електронна таблица, оперативни модули на </w:t>
      </w:r>
      <w:r w:rsidRPr="006A7894">
        <w:rPr>
          <w:bCs/>
          <w:lang w:val="en-US"/>
        </w:rPr>
        <w:t>ERP Systems</w:t>
      </w:r>
      <w:r w:rsidRPr="006A7894">
        <w:rPr>
          <w:bCs/>
        </w:rPr>
        <w:t xml:space="preserve">, </w:t>
      </w:r>
      <w:r w:rsidRPr="006A7894">
        <w:rPr>
          <w:bCs/>
          <w:lang w:val="en-US"/>
        </w:rPr>
        <w:t xml:space="preserve">CRM Systems, SCM Systems </w:t>
      </w:r>
      <w:r w:rsidRPr="006A7894">
        <w:rPr>
          <w:bCs/>
        </w:rPr>
        <w:t xml:space="preserve"> и др.</w:t>
      </w:r>
    </w:p>
    <w:p w:rsidR="0015462C" w:rsidRPr="006A7894" w:rsidRDefault="00AD56AA" w:rsidP="001B38CC">
      <w:pPr>
        <w:numPr>
          <w:ilvl w:val="0"/>
          <w:numId w:val="23"/>
        </w:numPr>
        <w:jc w:val="both"/>
      </w:pPr>
      <w:r w:rsidRPr="006A7894">
        <w:rPr>
          <w:bCs/>
          <w:i/>
        </w:rPr>
        <w:t xml:space="preserve">Първична (оперативна) обработка на данните </w:t>
      </w:r>
      <w:r w:rsidRPr="006A7894">
        <w:rPr>
          <w:bCs/>
        </w:rPr>
        <w:t>–  осъществява обработка на първичните данни с цел информационното обслужване на оперативния мениджмънт;</w:t>
      </w:r>
    </w:p>
    <w:p w:rsidR="0015462C" w:rsidRPr="006A7894" w:rsidRDefault="00AD56AA" w:rsidP="001B38CC">
      <w:pPr>
        <w:numPr>
          <w:ilvl w:val="0"/>
          <w:numId w:val="23"/>
        </w:numPr>
        <w:jc w:val="both"/>
      </w:pPr>
      <w:r w:rsidRPr="006A7894">
        <w:rPr>
          <w:bCs/>
          <w:i/>
        </w:rPr>
        <w:t>Филтриране на данните</w:t>
      </w:r>
      <w:r w:rsidRPr="006A7894">
        <w:rPr>
          <w:bCs/>
        </w:rPr>
        <w:t xml:space="preserve"> – формиране на информационни съвкупности, които се отправят към оперативните бази от данни на бизнес организацията.</w:t>
      </w:r>
    </w:p>
    <w:p w:rsidR="0015462C" w:rsidRPr="00DB5FEC" w:rsidRDefault="00AD56AA" w:rsidP="001B38CC">
      <w:pPr>
        <w:numPr>
          <w:ilvl w:val="0"/>
          <w:numId w:val="24"/>
        </w:numPr>
        <w:jc w:val="both"/>
      </w:pPr>
      <w:r w:rsidRPr="00DB5FEC">
        <w:rPr>
          <w:b/>
          <w:bCs/>
          <w:i/>
          <w:iCs/>
        </w:rPr>
        <w:t>Състояние и характеристики</w:t>
      </w:r>
      <w:r w:rsidR="00033755">
        <w:rPr>
          <w:b/>
          <w:bCs/>
          <w:i/>
          <w:iCs/>
        </w:rPr>
        <w:t xml:space="preserve"> на модула:</w:t>
      </w:r>
    </w:p>
    <w:p w:rsidR="0015462C" w:rsidRPr="00033755" w:rsidRDefault="00AD56AA" w:rsidP="001B38CC">
      <w:pPr>
        <w:numPr>
          <w:ilvl w:val="0"/>
          <w:numId w:val="25"/>
        </w:numPr>
        <w:jc w:val="both"/>
      </w:pPr>
      <w:r w:rsidRPr="00033755">
        <w:rPr>
          <w:bCs/>
        </w:rPr>
        <w:t>Осъществява се предимно на автоматизираните работни места (АРМ) на специалистите и сътрудниците от оперативните звена на бизнес организацията;</w:t>
      </w:r>
    </w:p>
    <w:p w:rsidR="0015462C" w:rsidRPr="00033755" w:rsidRDefault="00AD56AA" w:rsidP="001B38CC">
      <w:pPr>
        <w:numPr>
          <w:ilvl w:val="0"/>
          <w:numId w:val="25"/>
        </w:numPr>
        <w:jc w:val="both"/>
      </w:pPr>
      <w:r w:rsidRPr="00033755">
        <w:rPr>
          <w:bCs/>
        </w:rPr>
        <w:t xml:space="preserve">Представлява най-ниското, оперативно стъпало на </w:t>
      </w:r>
      <w:proofErr w:type="spellStart"/>
      <w:r w:rsidRPr="00033755">
        <w:rPr>
          <w:bCs/>
        </w:rPr>
        <w:t>йерерхично-разпределената</w:t>
      </w:r>
      <w:proofErr w:type="spellEnd"/>
      <w:r w:rsidRPr="00033755">
        <w:rPr>
          <w:bCs/>
        </w:rPr>
        <w:t xml:space="preserve"> автоматизирана обработка на икономическата информация;</w:t>
      </w:r>
    </w:p>
    <w:p w:rsidR="0015462C" w:rsidRPr="00033755" w:rsidRDefault="00AD56AA" w:rsidP="001B38CC">
      <w:pPr>
        <w:numPr>
          <w:ilvl w:val="0"/>
          <w:numId w:val="25"/>
        </w:numPr>
        <w:jc w:val="both"/>
      </w:pPr>
      <w:r w:rsidRPr="00033755">
        <w:rPr>
          <w:bCs/>
        </w:rPr>
        <w:t>Осъществява се по дейности и функции на оперативния мениджмънт;</w:t>
      </w:r>
    </w:p>
    <w:p w:rsidR="0015462C" w:rsidRPr="00033755" w:rsidRDefault="00033755" w:rsidP="001B38CC">
      <w:pPr>
        <w:numPr>
          <w:ilvl w:val="0"/>
          <w:numId w:val="25"/>
        </w:numPr>
        <w:jc w:val="both"/>
      </w:pPr>
      <w:r>
        <w:rPr>
          <w:bCs/>
        </w:rPr>
        <w:lastRenderedPageBreak/>
        <w:t xml:space="preserve">Тези дейности и функции са свързани </w:t>
      </w:r>
      <w:r w:rsidR="00AD56AA" w:rsidRPr="00033755">
        <w:rPr>
          <w:bCs/>
        </w:rPr>
        <w:t>с оперативното планиране, оперативното отчитане, оперативния анализ, оперативния контрол и оперативното регулиране;</w:t>
      </w:r>
    </w:p>
    <w:p w:rsidR="0015462C" w:rsidRPr="00033755" w:rsidRDefault="00AD56AA" w:rsidP="001B38CC">
      <w:pPr>
        <w:numPr>
          <w:ilvl w:val="0"/>
          <w:numId w:val="25"/>
        </w:numPr>
        <w:jc w:val="both"/>
      </w:pPr>
      <w:r w:rsidRPr="00033755">
        <w:rPr>
          <w:bCs/>
        </w:rPr>
        <w:t>Зависи от внедрения тип бизнес информационна система.</w:t>
      </w:r>
    </w:p>
    <w:p w:rsidR="0015462C" w:rsidRPr="00DB5FEC" w:rsidRDefault="00AD56AA" w:rsidP="001B38CC">
      <w:pPr>
        <w:numPr>
          <w:ilvl w:val="0"/>
          <w:numId w:val="26"/>
        </w:numPr>
        <w:jc w:val="both"/>
      </w:pPr>
      <w:r w:rsidRPr="00DB5FEC">
        <w:rPr>
          <w:b/>
          <w:bCs/>
          <w:i/>
          <w:iCs/>
        </w:rPr>
        <w:t>Преследвани стратегии и тенденции на развитие</w:t>
      </w:r>
      <w:r w:rsidR="00033755">
        <w:rPr>
          <w:b/>
          <w:bCs/>
          <w:i/>
          <w:iCs/>
        </w:rPr>
        <w:t xml:space="preserve"> в модула:</w:t>
      </w:r>
    </w:p>
    <w:p w:rsidR="0015462C" w:rsidRPr="00033755" w:rsidRDefault="00AD56AA" w:rsidP="001B38CC">
      <w:pPr>
        <w:numPr>
          <w:ilvl w:val="0"/>
          <w:numId w:val="27"/>
        </w:numPr>
        <w:jc w:val="both"/>
      </w:pPr>
      <w:r w:rsidRPr="00033755">
        <w:rPr>
          <w:bCs/>
        </w:rPr>
        <w:t xml:space="preserve">Доближаване на дейностите и процедурите по първичната обработка на данните до източника на възникване на първичните данни и информационно обслужване на </w:t>
      </w:r>
      <w:r w:rsidR="00033755">
        <w:rPr>
          <w:bCs/>
        </w:rPr>
        <w:t>непосредствените</w:t>
      </w:r>
      <w:r w:rsidRPr="00033755">
        <w:rPr>
          <w:bCs/>
        </w:rPr>
        <w:t xml:space="preserve"> потребности на оперативния мениджмънт;</w:t>
      </w:r>
    </w:p>
    <w:p w:rsidR="0015462C" w:rsidRPr="00033755" w:rsidRDefault="00AD56AA" w:rsidP="001B38CC">
      <w:pPr>
        <w:numPr>
          <w:ilvl w:val="0"/>
          <w:numId w:val="27"/>
        </w:numPr>
        <w:jc w:val="both"/>
      </w:pPr>
      <w:r w:rsidRPr="00033755">
        <w:rPr>
          <w:bCs/>
        </w:rPr>
        <w:t>Повишаване на оперативността, качеството, гъвкавостта и динамичността на информационните услуги, насочени към оперативните звена на управление;</w:t>
      </w:r>
    </w:p>
    <w:p w:rsidR="0015462C" w:rsidRPr="00033755" w:rsidRDefault="00AD56AA" w:rsidP="001B38CC">
      <w:pPr>
        <w:numPr>
          <w:ilvl w:val="0"/>
          <w:numId w:val="27"/>
        </w:numPr>
        <w:jc w:val="both"/>
      </w:pPr>
      <w:r w:rsidRPr="00033755">
        <w:rPr>
          <w:bCs/>
        </w:rPr>
        <w:t>Облекчаване на информационните канали на бизнес организациите, като чрез филтрирането на първичните данни и първичната информация, се пропускат само информационните съвкупности, които ще бъдат потребни за тактическия и стратегическия мениджмънт на бизнеса и актуализирането на оперативната база от данни;</w:t>
      </w:r>
    </w:p>
    <w:p w:rsidR="0015462C" w:rsidRPr="00033755" w:rsidRDefault="00AD56AA" w:rsidP="001B38CC">
      <w:pPr>
        <w:numPr>
          <w:ilvl w:val="0"/>
          <w:numId w:val="27"/>
        </w:numPr>
        <w:jc w:val="both"/>
      </w:pPr>
      <w:r w:rsidRPr="00033755">
        <w:rPr>
          <w:bCs/>
        </w:rPr>
        <w:t>Постига по-високо качество на информационното осигуряване и на информационното обслужване при по ниски разходи за обработка на данните и информацията.</w:t>
      </w:r>
    </w:p>
    <w:p w:rsidR="00F67911" w:rsidRPr="008A619F" w:rsidRDefault="008A619F" w:rsidP="001B38CC">
      <w:pPr>
        <w:pStyle w:val="ListParagraph"/>
        <w:numPr>
          <w:ilvl w:val="0"/>
          <w:numId w:val="26"/>
        </w:numPr>
        <w:jc w:val="both"/>
        <w:rPr>
          <w:b/>
        </w:rPr>
      </w:pPr>
      <w:r>
        <w:rPr>
          <w:b/>
          <w:i/>
        </w:rPr>
        <w:t>Принципна организация на модула</w:t>
      </w:r>
      <w:r w:rsidR="005C4E0D">
        <w:rPr>
          <w:b/>
          <w:i/>
        </w:rPr>
        <w:t>:</w:t>
      </w:r>
      <w:r>
        <w:rPr>
          <w:b/>
          <w:i/>
        </w:rPr>
        <w:t xml:space="preserve"> </w:t>
      </w:r>
      <w:r>
        <w:t>– виж Фиг. 2.7.</w:t>
      </w:r>
    </w:p>
    <w:p w:rsidR="007E4ED4" w:rsidRDefault="007E4ED4" w:rsidP="00373373">
      <w:pPr>
        <w:ind w:firstLine="708"/>
        <w:jc w:val="both"/>
      </w:pPr>
    </w:p>
    <w:p w:rsidR="007E4ED4" w:rsidRDefault="00564636" w:rsidP="00564636">
      <w:pPr>
        <w:jc w:val="center"/>
      </w:pPr>
      <w:r>
        <w:rPr>
          <w:noProof/>
        </w:rPr>
        <w:drawing>
          <wp:inline distT="0" distB="0" distL="0" distR="0" wp14:anchorId="1A2D7423" wp14:editId="5CCD2DF1">
            <wp:extent cx="386715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663" cy="3349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4ED4" w:rsidRDefault="00564636" w:rsidP="00564636">
      <w:pPr>
        <w:ind w:firstLine="708"/>
        <w:jc w:val="center"/>
      </w:pPr>
      <w:r>
        <w:t>Фиг. 2.7.</w:t>
      </w:r>
    </w:p>
    <w:p w:rsidR="007E4ED4" w:rsidRPr="00A16D02" w:rsidRDefault="00A16D02" w:rsidP="001B38CC">
      <w:pPr>
        <w:pStyle w:val="ListParagraph"/>
        <w:numPr>
          <w:ilvl w:val="0"/>
          <w:numId w:val="26"/>
        </w:numPr>
        <w:jc w:val="both"/>
        <w:rPr>
          <w:b/>
        </w:rPr>
      </w:pPr>
      <w:r>
        <w:rPr>
          <w:b/>
          <w:i/>
        </w:rPr>
        <w:lastRenderedPageBreak/>
        <w:t>Функционално-технологич</w:t>
      </w:r>
      <w:r w:rsidR="000774CE">
        <w:rPr>
          <w:b/>
          <w:i/>
        </w:rPr>
        <w:t>ни</w:t>
      </w:r>
      <w:r>
        <w:rPr>
          <w:b/>
          <w:i/>
        </w:rPr>
        <w:t xml:space="preserve"> модел</w:t>
      </w:r>
      <w:r w:rsidR="000774CE">
        <w:rPr>
          <w:b/>
          <w:i/>
        </w:rPr>
        <w:t>и</w:t>
      </w:r>
      <w:r>
        <w:rPr>
          <w:b/>
          <w:i/>
        </w:rPr>
        <w:t xml:space="preserve"> на модула:</w:t>
      </w:r>
    </w:p>
    <w:p w:rsidR="007E4ED4" w:rsidRDefault="005C4E0D" w:rsidP="00373373">
      <w:pPr>
        <w:ind w:firstLine="708"/>
        <w:jc w:val="both"/>
      </w:pPr>
      <w:r w:rsidRPr="005C4E0D">
        <w:rPr>
          <w:b/>
        </w:rPr>
        <w:t xml:space="preserve">6.1. </w:t>
      </w:r>
      <w:r>
        <w:rPr>
          <w:b/>
        </w:rPr>
        <w:t xml:space="preserve">Първи вариант – </w:t>
      </w:r>
      <w:r w:rsidRPr="005C4E0D">
        <w:t>класически (традиционен) модел на информационната инфраструктура на бизнес организацията</w:t>
      </w:r>
      <w:r>
        <w:t>: виж Фиг. 2.8.</w:t>
      </w:r>
    </w:p>
    <w:p w:rsidR="00643E7F" w:rsidRPr="005C4E0D" w:rsidRDefault="00643E7F" w:rsidP="00373373">
      <w:pPr>
        <w:ind w:firstLine="708"/>
        <w:jc w:val="both"/>
      </w:pPr>
    </w:p>
    <w:p w:rsidR="005C4E0D" w:rsidRDefault="00643E7F" w:rsidP="00643E7F">
      <w:pPr>
        <w:jc w:val="center"/>
      </w:pPr>
      <w:r>
        <w:rPr>
          <w:noProof/>
        </w:rPr>
        <w:drawing>
          <wp:inline distT="0" distB="0" distL="0" distR="0" wp14:anchorId="161A9C79">
            <wp:extent cx="4305300" cy="2686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765" cy="26869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4E0D" w:rsidRDefault="00643E7F" w:rsidP="00643E7F">
      <w:pPr>
        <w:ind w:firstLine="708"/>
        <w:jc w:val="center"/>
      </w:pPr>
      <w:r>
        <w:t>Фиг. 2.8.</w:t>
      </w:r>
    </w:p>
    <w:p w:rsidR="005C4E0D" w:rsidRDefault="005C4E0D" w:rsidP="00373373">
      <w:pPr>
        <w:ind w:firstLine="708"/>
        <w:jc w:val="both"/>
      </w:pPr>
    </w:p>
    <w:p w:rsidR="005C4E0D" w:rsidRDefault="00EE019C" w:rsidP="00373373">
      <w:pPr>
        <w:ind w:firstLine="708"/>
        <w:jc w:val="both"/>
      </w:pPr>
      <w:r>
        <w:rPr>
          <w:b/>
        </w:rPr>
        <w:t xml:space="preserve">6.2. Втори вариант </w:t>
      </w:r>
      <w:r>
        <w:t xml:space="preserve">– корпоративен </w:t>
      </w:r>
      <w:proofErr w:type="spellStart"/>
      <w:r w:rsidRPr="00E8437E">
        <w:rPr>
          <w:i/>
        </w:rPr>
        <w:t>виртуализиран</w:t>
      </w:r>
      <w:proofErr w:type="spellEnd"/>
      <w:r>
        <w:t xml:space="preserve"> модел на информационната инфраструктура на бизнес организацията – виж Фиг. 2.9.</w:t>
      </w:r>
    </w:p>
    <w:p w:rsidR="002A52F4" w:rsidRPr="00EE019C" w:rsidRDefault="002A52F4" w:rsidP="002A52F4"/>
    <w:p w:rsidR="00643E7F" w:rsidRDefault="002A52F4" w:rsidP="00E8437E">
      <w:pPr>
        <w:ind w:firstLine="90"/>
        <w:jc w:val="center"/>
      </w:pPr>
      <w:r>
        <w:rPr>
          <w:noProof/>
        </w:rPr>
        <w:drawing>
          <wp:inline distT="0" distB="0" distL="0" distR="0" wp14:anchorId="2BAC3534">
            <wp:extent cx="4324349" cy="279082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108" cy="27971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3E7F" w:rsidRDefault="00643E7F" w:rsidP="002A52F4"/>
    <w:p w:rsidR="005C4E0D" w:rsidRDefault="00356D23" w:rsidP="00356D23">
      <w:pPr>
        <w:ind w:firstLine="708"/>
        <w:jc w:val="center"/>
        <w:rPr>
          <w:lang w:val="en-US"/>
        </w:rPr>
      </w:pPr>
      <w:r>
        <w:t>Фиг. 2.9.</w:t>
      </w:r>
    </w:p>
    <w:p w:rsidR="000774CE" w:rsidRDefault="00076452" w:rsidP="000774CE">
      <w:pPr>
        <w:ind w:firstLine="708"/>
        <w:jc w:val="both"/>
      </w:pPr>
      <w:r>
        <w:rPr>
          <w:b/>
        </w:rPr>
        <w:lastRenderedPageBreak/>
        <w:t>6.3. Трети вариант</w:t>
      </w:r>
      <w:r>
        <w:t xml:space="preserve"> – развит корпоративен модел на информационната инфраструктура. Предполага се, че модулът ще функционира в средата на изградена и </w:t>
      </w:r>
      <w:r w:rsidR="00017DD9">
        <w:t>работеща мрежа от класа на корпоративен грид (</w:t>
      </w:r>
      <w:r w:rsidR="00017DD9">
        <w:rPr>
          <w:lang w:val="en-US"/>
        </w:rPr>
        <w:t>Grid Computing</w:t>
      </w:r>
      <w:r w:rsidR="00017DD9">
        <w:t>) – виж Фиг. 2.10.</w:t>
      </w:r>
    </w:p>
    <w:p w:rsidR="005C4E0D" w:rsidRDefault="005C4E0D" w:rsidP="00373373">
      <w:pPr>
        <w:ind w:firstLine="708"/>
        <w:jc w:val="both"/>
      </w:pPr>
    </w:p>
    <w:p w:rsidR="00017DD9" w:rsidRDefault="00643FC0" w:rsidP="00643FC0">
      <w:pPr>
        <w:jc w:val="center"/>
      </w:pPr>
      <w:r>
        <w:rPr>
          <w:noProof/>
        </w:rPr>
        <w:drawing>
          <wp:inline distT="0" distB="0" distL="0" distR="0" wp14:anchorId="4DFEBD3C">
            <wp:extent cx="4276724" cy="25241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640" cy="25276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437E" w:rsidRPr="00BD754A" w:rsidRDefault="00BD754A" w:rsidP="00BD754A">
      <w:pPr>
        <w:ind w:firstLine="708"/>
        <w:jc w:val="center"/>
      </w:pPr>
      <w:r>
        <w:t>Фиг. 2.10.</w:t>
      </w:r>
    </w:p>
    <w:p w:rsidR="00E8437E" w:rsidRDefault="00E8437E" w:rsidP="00373373">
      <w:pPr>
        <w:ind w:firstLine="708"/>
        <w:jc w:val="both"/>
      </w:pPr>
    </w:p>
    <w:p w:rsidR="00E8437E" w:rsidRPr="00860634" w:rsidRDefault="00BD754A" w:rsidP="00373373">
      <w:pPr>
        <w:ind w:firstLine="708"/>
        <w:jc w:val="both"/>
      </w:pPr>
      <w:r>
        <w:rPr>
          <w:b/>
        </w:rPr>
        <w:t xml:space="preserve">6.4. Четвърти вариант </w:t>
      </w:r>
      <w:r>
        <w:t>– модел на информационната инфраструктура на бизнес организацията (от малък, среден и голям клас)</w:t>
      </w:r>
      <w:r w:rsidR="00860634">
        <w:t xml:space="preserve">, която е ориентирана усилено към ползването на външни услуги под формата на </w:t>
      </w:r>
      <w:r w:rsidR="00860634">
        <w:rPr>
          <w:lang w:val="en-US"/>
        </w:rPr>
        <w:t>Outsourcing</w:t>
      </w:r>
      <w:r w:rsidR="00860634">
        <w:t xml:space="preserve"> или </w:t>
      </w:r>
      <w:r w:rsidR="00860634">
        <w:rPr>
          <w:lang w:val="en-US"/>
        </w:rPr>
        <w:t>On Demand</w:t>
      </w:r>
      <w:r w:rsidR="00860634">
        <w:t>. В този случай разглежданият модул се адаптира към възприетия вариант от функционално-технологична гледна точка – виж Фиг. 2.11.</w:t>
      </w:r>
    </w:p>
    <w:p w:rsidR="00BD754A" w:rsidRDefault="00BD754A" w:rsidP="00373373">
      <w:pPr>
        <w:ind w:firstLine="708"/>
        <w:jc w:val="both"/>
      </w:pPr>
    </w:p>
    <w:p w:rsidR="00BD754A" w:rsidRDefault="003C7727" w:rsidP="003C7727">
      <w:pPr>
        <w:jc w:val="center"/>
      </w:pPr>
      <w:r>
        <w:rPr>
          <w:noProof/>
        </w:rPr>
        <w:drawing>
          <wp:inline distT="0" distB="0" distL="0" distR="0" wp14:anchorId="19A01B1E">
            <wp:extent cx="4229100" cy="2724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185" cy="2725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60634" w:rsidRDefault="00F05756" w:rsidP="00F05756">
      <w:pPr>
        <w:ind w:firstLine="708"/>
        <w:jc w:val="center"/>
      </w:pPr>
      <w:r>
        <w:t>Фиг. 2.11.</w:t>
      </w:r>
    </w:p>
    <w:p w:rsidR="00860634" w:rsidRPr="00045C17" w:rsidRDefault="005E7723" w:rsidP="00373373">
      <w:pPr>
        <w:ind w:firstLine="708"/>
        <w:jc w:val="both"/>
      </w:pPr>
      <w:r>
        <w:rPr>
          <w:b/>
        </w:rPr>
        <w:lastRenderedPageBreak/>
        <w:t>6.5. Пети вариант</w:t>
      </w:r>
      <w:r>
        <w:t xml:space="preserve"> – модел при който модулът за</w:t>
      </w:r>
      <w:r w:rsidR="00045C17">
        <w:t xml:space="preserve">, </w:t>
      </w:r>
      <w:r w:rsidR="00A701C7">
        <w:t xml:space="preserve">подготовка и първична обработка (филтриране) на данните, </w:t>
      </w:r>
      <w:r w:rsidR="00045C17">
        <w:t xml:space="preserve">функционално-технологично се реализира и адаптира към една от интересните и перспективни платформи, решения и технологии за информационна инфраструктура, наречена </w:t>
      </w:r>
      <w:r w:rsidR="00045C17">
        <w:rPr>
          <w:lang w:val="en-US"/>
        </w:rPr>
        <w:t xml:space="preserve">Cloud Computing </w:t>
      </w:r>
      <w:r w:rsidR="00045C17">
        <w:t>(облачни изчисления) – виж Фиг. 2.12.</w:t>
      </w:r>
    </w:p>
    <w:p w:rsidR="00860634" w:rsidRDefault="00860634" w:rsidP="00373373">
      <w:pPr>
        <w:ind w:firstLine="708"/>
        <w:jc w:val="both"/>
      </w:pPr>
    </w:p>
    <w:p w:rsidR="00E8437E" w:rsidRDefault="00DF4947" w:rsidP="00DF4947">
      <w:pPr>
        <w:jc w:val="center"/>
      </w:pPr>
      <w:r>
        <w:rPr>
          <w:noProof/>
        </w:rPr>
        <w:drawing>
          <wp:inline distT="0" distB="0" distL="0" distR="0" wp14:anchorId="26C79EE0">
            <wp:extent cx="4210050" cy="2743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264" cy="27492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437E" w:rsidRDefault="00DF4947" w:rsidP="00DF4947">
      <w:pPr>
        <w:ind w:firstLine="708"/>
        <w:jc w:val="center"/>
      </w:pPr>
      <w:r>
        <w:t>Фиг. 2.12.</w:t>
      </w:r>
    </w:p>
    <w:p w:rsidR="007E4ED4" w:rsidRDefault="007E4ED4" w:rsidP="00373373">
      <w:pPr>
        <w:ind w:firstLine="708"/>
        <w:jc w:val="both"/>
      </w:pPr>
    </w:p>
    <w:p w:rsidR="00DF4947" w:rsidRDefault="00435F31" w:rsidP="00373373">
      <w:pPr>
        <w:ind w:firstLine="708"/>
        <w:jc w:val="both"/>
      </w:pPr>
      <w:r>
        <w:t xml:space="preserve">В </w:t>
      </w:r>
      <w:r w:rsidRPr="00800502">
        <w:rPr>
          <w:b/>
        </w:rPr>
        <w:t>заключение</w:t>
      </w:r>
      <w:r>
        <w:t xml:space="preserve"> трябва да се формулират следните основни изводи, които са характерни за този </w:t>
      </w:r>
      <w:r w:rsidR="00A701C7">
        <w:t>втори</w:t>
      </w:r>
      <w:r>
        <w:t xml:space="preserve"> модул, свързан с </w:t>
      </w:r>
      <w:r w:rsidR="00A701C7">
        <w:t xml:space="preserve">подготовката и първичната обработка (филтриране) на данните </w:t>
      </w:r>
      <w:r>
        <w:t>в автоматизираната обработка на икономическата информация:</w:t>
      </w:r>
    </w:p>
    <w:p w:rsidR="00435F31" w:rsidRDefault="00435F31" w:rsidP="00373373">
      <w:pPr>
        <w:ind w:firstLine="708"/>
        <w:jc w:val="both"/>
      </w:pPr>
      <w:r>
        <w:rPr>
          <w:i/>
        </w:rPr>
        <w:t>Първо,</w:t>
      </w:r>
      <w:r>
        <w:t xml:space="preserve"> </w:t>
      </w:r>
      <w:r w:rsidR="00592DDF">
        <w:t>този модул е силно обвързан и интегриран със спецификата</w:t>
      </w:r>
      <w:r w:rsidR="00800502">
        <w:t xml:space="preserve">, </w:t>
      </w:r>
      <w:r w:rsidR="00592DDF">
        <w:t xml:space="preserve">особеностите </w:t>
      </w:r>
      <w:r w:rsidR="00800502">
        <w:t xml:space="preserve">и браншовата и отрасловата принадлежност </w:t>
      </w:r>
      <w:r w:rsidR="00592DDF">
        <w:t>на бизнес организациите (предприятия и фирми – микро, малки, средни и големи, както и корпоративни организации и акционерни дружества), а така също и с публичната администрация и държавната администрация;</w:t>
      </w:r>
    </w:p>
    <w:p w:rsidR="00592DDF" w:rsidRDefault="00592DDF" w:rsidP="00373373">
      <w:pPr>
        <w:ind w:firstLine="708"/>
        <w:jc w:val="both"/>
      </w:pPr>
      <w:r>
        <w:rPr>
          <w:i/>
        </w:rPr>
        <w:t>Второ,</w:t>
      </w:r>
      <w:r>
        <w:t xml:space="preserve"> разглежданият модул на автоматизираната обработка на икономическата информация</w:t>
      </w:r>
      <w:r w:rsidR="00800502">
        <w:t xml:space="preserve"> се влияе от производствено-технологичните, спомагателните и обслужващите инфраструктури на бизнеса, степента на автоматизация и интеграция с компютризираните информационни, комуникационни и Интернет технологии. </w:t>
      </w:r>
      <w:r w:rsidR="00893145">
        <w:t>Механизмите за реализиране на информационните комуникации с бизнес партньорите, околното бизнес пространство, публичната и държавната администрация, също оказват влияние;</w:t>
      </w:r>
    </w:p>
    <w:p w:rsidR="00893145" w:rsidRPr="00874802" w:rsidRDefault="00893145" w:rsidP="00373373">
      <w:pPr>
        <w:ind w:firstLine="708"/>
        <w:jc w:val="both"/>
      </w:pPr>
      <w:r>
        <w:rPr>
          <w:i/>
        </w:rPr>
        <w:lastRenderedPageBreak/>
        <w:t xml:space="preserve">Трето, </w:t>
      </w:r>
      <w:r w:rsidR="00874802">
        <w:t xml:space="preserve">модулът по </w:t>
      </w:r>
      <w:r w:rsidR="00A701C7">
        <w:t xml:space="preserve">подготовката и първичната обработка (филтриране) на данните </w:t>
      </w:r>
      <w:r w:rsidR="00874802">
        <w:t xml:space="preserve">е под влиянието и въздействието на модернизацията и развитието на компютризираните информационни и комуникационни технологии, съвременните информационни инфраструктури, както и платформите, решенията и технологии, които предлага </w:t>
      </w:r>
      <w:r w:rsidR="00874802">
        <w:rPr>
          <w:lang w:val="en-US"/>
        </w:rPr>
        <w:t>IT</w:t>
      </w:r>
      <w:r w:rsidR="00874802">
        <w:t>-индустрията.</w:t>
      </w:r>
    </w:p>
    <w:p w:rsidR="00DF4947" w:rsidRPr="003A574D" w:rsidRDefault="00A701C7" w:rsidP="00373373">
      <w:pPr>
        <w:ind w:firstLine="708"/>
        <w:jc w:val="both"/>
      </w:pPr>
      <w:r>
        <w:rPr>
          <w:b/>
          <w:i/>
          <w:sz w:val="28"/>
        </w:rPr>
        <w:t>Третият</w:t>
      </w:r>
      <w:r w:rsidR="003A574D" w:rsidRPr="00065E03">
        <w:rPr>
          <w:b/>
          <w:i/>
          <w:sz w:val="28"/>
        </w:rPr>
        <w:t xml:space="preserve"> модул</w:t>
      </w:r>
      <w:r w:rsidR="003A574D" w:rsidRPr="00065E03">
        <w:rPr>
          <w:i/>
          <w:sz w:val="28"/>
        </w:rPr>
        <w:t xml:space="preserve"> </w:t>
      </w:r>
      <w:r w:rsidR="003A574D">
        <w:t>на автоматизираната обработка на икономическата информация (виж Фиг. 2.</w:t>
      </w:r>
      <w:proofErr w:type="spellStart"/>
      <w:r w:rsidR="004477A9">
        <w:t>2</w:t>
      </w:r>
      <w:proofErr w:type="spellEnd"/>
      <w:r w:rsidR="004477A9">
        <w:t>.) се свързва с</w:t>
      </w:r>
      <w:r>
        <w:t xml:space="preserve"> предаването на първично филтрираните информационни съвкупности към „пунктовете“ за съсредоточаване на информационния ресурс</w:t>
      </w:r>
      <w:r w:rsidR="004477A9">
        <w:t>.</w:t>
      </w:r>
    </w:p>
    <w:p w:rsidR="00B24FC9" w:rsidRPr="00E36EDA" w:rsidRDefault="00101F85" w:rsidP="001B38CC">
      <w:pPr>
        <w:numPr>
          <w:ilvl w:val="0"/>
          <w:numId w:val="28"/>
        </w:numPr>
        <w:jc w:val="both"/>
      </w:pPr>
      <w:r w:rsidRPr="00065E03">
        <w:rPr>
          <w:b/>
          <w:bCs/>
          <w:i/>
          <w:iCs/>
        </w:rPr>
        <w:t>Същност и предназначение</w:t>
      </w:r>
      <w:r w:rsidR="00082915">
        <w:rPr>
          <w:b/>
          <w:bCs/>
          <w:i/>
          <w:iCs/>
        </w:rPr>
        <w:t xml:space="preserve"> на модула:</w:t>
      </w:r>
    </w:p>
    <w:p w:rsidR="00B24FC9" w:rsidRPr="00E36EDA" w:rsidRDefault="00101F85" w:rsidP="001B38CC">
      <w:pPr>
        <w:numPr>
          <w:ilvl w:val="0"/>
          <w:numId w:val="31"/>
        </w:numPr>
        <w:jc w:val="both"/>
      </w:pPr>
      <w:r w:rsidRPr="00E36EDA">
        <w:rPr>
          <w:bCs/>
        </w:rPr>
        <w:t>Организирана и систематизирана съвкупност от процеси, процедури и операции, които осъществяват подготовката и осъществяването на предаването на първично филтрираната информация (информационни съвкупности);</w:t>
      </w:r>
    </w:p>
    <w:p w:rsidR="00B24FC9" w:rsidRPr="00E36EDA" w:rsidRDefault="00101F85" w:rsidP="001B38CC">
      <w:pPr>
        <w:numPr>
          <w:ilvl w:val="0"/>
          <w:numId w:val="31"/>
        </w:numPr>
        <w:jc w:val="both"/>
      </w:pPr>
      <w:r w:rsidRPr="00E36EDA">
        <w:rPr>
          <w:bCs/>
        </w:rPr>
        <w:t>Подготовката се свежда до първоначалното форматно адаптиране, кодиране и протоколно привъ</w:t>
      </w:r>
      <w:r w:rsidR="00E36EDA">
        <w:rPr>
          <w:bCs/>
        </w:rPr>
        <w:t>р</w:t>
      </w:r>
      <w:r w:rsidRPr="00E36EDA">
        <w:rPr>
          <w:bCs/>
        </w:rPr>
        <w:t>зване на информационните съвкупности (съобщения) към използваните комуникационни технологии;</w:t>
      </w:r>
    </w:p>
    <w:p w:rsidR="00B24FC9" w:rsidRPr="00E36EDA" w:rsidRDefault="00101F85" w:rsidP="001B38CC">
      <w:pPr>
        <w:numPr>
          <w:ilvl w:val="0"/>
          <w:numId w:val="31"/>
        </w:numPr>
        <w:jc w:val="both"/>
      </w:pPr>
      <w:r w:rsidRPr="00E36EDA">
        <w:rPr>
          <w:bCs/>
        </w:rPr>
        <w:t>Осъществяването на предаването по същество трансферира първично филтрираните информационни съвкупности към пунктовете за съсредоточаване на информационния ресурс (оперативни бази от данни, складове за данни, центрове за данни и др.).</w:t>
      </w:r>
    </w:p>
    <w:p w:rsidR="00B24FC9" w:rsidRPr="00065E03" w:rsidRDefault="00101F85" w:rsidP="001B38CC">
      <w:pPr>
        <w:numPr>
          <w:ilvl w:val="0"/>
          <w:numId w:val="29"/>
        </w:numPr>
        <w:jc w:val="both"/>
      </w:pPr>
      <w:r w:rsidRPr="00065E03">
        <w:rPr>
          <w:b/>
          <w:bCs/>
          <w:i/>
          <w:iCs/>
        </w:rPr>
        <w:t>Конфигурация</w:t>
      </w:r>
      <w:r w:rsidR="00082915">
        <w:rPr>
          <w:b/>
          <w:bCs/>
          <w:i/>
          <w:iCs/>
        </w:rPr>
        <w:t xml:space="preserve"> на модула:</w:t>
      </w:r>
    </w:p>
    <w:p w:rsidR="00B24FC9" w:rsidRPr="00082915" w:rsidRDefault="00101F85" w:rsidP="001B38CC">
      <w:pPr>
        <w:numPr>
          <w:ilvl w:val="0"/>
          <w:numId w:val="30"/>
        </w:numPr>
        <w:jc w:val="both"/>
      </w:pPr>
      <w:r w:rsidRPr="00082915">
        <w:rPr>
          <w:bCs/>
        </w:rPr>
        <w:t>Средства, методи, техники и технологии за подготовка на филтрираните първични информационни съвкупности за предаване (трансфериране);</w:t>
      </w:r>
    </w:p>
    <w:p w:rsidR="00B24FC9" w:rsidRPr="00082915" w:rsidRDefault="00101F85" w:rsidP="001B38CC">
      <w:pPr>
        <w:numPr>
          <w:ilvl w:val="0"/>
          <w:numId w:val="30"/>
        </w:numPr>
        <w:jc w:val="both"/>
      </w:pPr>
      <w:r w:rsidRPr="00082915">
        <w:rPr>
          <w:bCs/>
        </w:rPr>
        <w:t>Преносна среда за трансфериране на филтрираните първични информационни съвкупности към центровете за съсредоточаване на информационния ресурс;</w:t>
      </w:r>
    </w:p>
    <w:p w:rsidR="00B24FC9" w:rsidRPr="00082915" w:rsidRDefault="00101F85" w:rsidP="001B38CC">
      <w:pPr>
        <w:numPr>
          <w:ilvl w:val="0"/>
          <w:numId w:val="30"/>
        </w:numPr>
        <w:jc w:val="both"/>
      </w:pPr>
      <w:r w:rsidRPr="00082915">
        <w:rPr>
          <w:bCs/>
        </w:rPr>
        <w:t>Софтуерни и технологични решения за форматно и протоколно превързване на информационните съвкупности към изискванията на преносната среда;</w:t>
      </w:r>
    </w:p>
    <w:p w:rsidR="00B24FC9" w:rsidRPr="00082915" w:rsidRDefault="00101F85" w:rsidP="001B38CC">
      <w:pPr>
        <w:numPr>
          <w:ilvl w:val="0"/>
          <w:numId w:val="30"/>
        </w:numPr>
        <w:jc w:val="both"/>
      </w:pPr>
      <w:r w:rsidRPr="00082915">
        <w:rPr>
          <w:bCs/>
        </w:rPr>
        <w:t xml:space="preserve">Софтуерни и технологични платформи за сигурност и безопасност на предаването. </w:t>
      </w:r>
    </w:p>
    <w:p w:rsidR="00B24FC9" w:rsidRPr="005F4E47" w:rsidRDefault="00101F85" w:rsidP="001B38CC">
      <w:pPr>
        <w:numPr>
          <w:ilvl w:val="0"/>
          <w:numId w:val="32"/>
        </w:numPr>
        <w:jc w:val="both"/>
      </w:pPr>
      <w:r w:rsidRPr="005F4E47">
        <w:rPr>
          <w:b/>
          <w:bCs/>
          <w:i/>
          <w:iCs/>
        </w:rPr>
        <w:t>Състояние и характеристики</w:t>
      </w:r>
      <w:r w:rsidR="005F4E47">
        <w:rPr>
          <w:b/>
          <w:bCs/>
          <w:i/>
          <w:iCs/>
        </w:rPr>
        <w:t xml:space="preserve"> на модула:</w:t>
      </w:r>
    </w:p>
    <w:p w:rsidR="00B24FC9" w:rsidRPr="005F4E47" w:rsidRDefault="00101F85" w:rsidP="001B38CC">
      <w:pPr>
        <w:numPr>
          <w:ilvl w:val="0"/>
          <w:numId w:val="33"/>
        </w:numPr>
        <w:jc w:val="both"/>
      </w:pPr>
      <w:r w:rsidRPr="005F4E47">
        <w:rPr>
          <w:bCs/>
        </w:rPr>
        <w:t>Осъществява се предимно в рамките на бизнес организацията, като се използват ресурсите на компютърните локални и корпоративни мрежи и Интранет;</w:t>
      </w:r>
    </w:p>
    <w:p w:rsidR="00B24FC9" w:rsidRPr="005F4E47" w:rsidRDefault="00101F85" w:rsidP="001B38CC">
      <w:pPr>
        <w:numPr>
          <w:ilvl w:val="0"/>
          <w:numId w:val="33"/>
        </w:numPr>
        <w:jc w:val="both"/>
      </w:pPr>
      <w:r w:rsidRPr="005F4E47">
        <w:rPr>
          <w:bCs/>
        </w:rPr>
        <w:t>Реализирането на комуникациите с бизнес партньорите (доставчици, клиенти, дебитори , кредитори и др.) се осъществява чрез Екстранет и Интернет;</w:t>
      </w:r>
    </w:p>
    <w:p w:rsidR="00B24FC9" w:rsidRPr="005F4E47" w:rsidRDefault="00101F85" w:rsidP="001B38CC">
      <w:pPr>
        <w:numPr>
          <w:ilvl w:val="0"/>
          <w:numId w:val="33"/>
        </w:numPr>
        <w:jc w:val="both"/>
      </w:pPr>
      <w:r w:rsidRPr="005F4E47">
        <w:rPr>
          <w:bCs/>
        </w:rPr>
        <w:lastRenderedPageBreak/>
        <w:t>За големите корпоративни и международни бизнес организации могат да се изграждат собствени комуникационни мрежи;</w:t>
      </w:r>
    </w:p>
    <w:p w:rsidR="00B24FC9" w:rsidRPr="005F4E47" w:rsidRDefault="00101F85" w:rsidP="001B38CC">
      <w:pPr>
        <w:numPr>
          <w:ilvl w:val="0"/>
          <w:numId w:val="33"/>
        </w:numPr>
        <w:jc w:val="both"/>
      </w:pPr>
      <w:r w:rsidRPr="005F4E47">
        <w:rPr>
          <w:bCs/>
        </w:rPr>
        <w:t>Могат да се арендуват, вземат под наем или да се ползват услугите на комуникационни оператори, в т. ч. и изграждането на виртуални частни комуникационни мрежи;</w:t>
      </w:r>
    </w:p>
    <w:p w:rsidR="00B24FC9" w:rsidRPr="005F4E47" w:rsidRDefault="00101F85" w:rsidP="001B38CC">
      <w:pPr>
        <w:numPr>
          <w:ilvl w:val="0"/>
          <w:numId w:val="33"/>
        </w:numPr>
        <w:jc w:val="both"/>
      </w:pPr>
      <w:r w:rsidRPr="005F4E47">
        <w:rPr>
          <w:bCs/>
        </w:rPr>
        <w:t>Все повече са свързани и интегрирани с мобилните комуникационни технологии.</w:t>
      </w:r>
    </w:p>
    <w:p w:rsidR="00B24FC9" w:rsidRPr="005F4E47" w:rsidRDefault="00101F85" w:rsidP="001B38CC">
      <w:pPr>
        <w:numPr>
          <w:ilvl w:val="0"/>
          <w:numId w:val="34"/>
        </w:numPr>
        <w:jc w:val="both"/>
        <w:rPr>
          <w:b/>
        </w:rPr>
      </w:pPr>
      <w:r w:rsidRPr="005F4E47">
        <w:rPr>
          <w:b/>
          <w:bCs/>
          <w:i/>
          <w:iCs/>
        </w:rPr>
        <w:t>Преследвани стратегии и тенденции на развитие</w:t>
      </w:r>
      <w:r w:rsidR="00724630">
        <w:rPr>
          <w:b/>
          <w:bCs/>
          <w:i/>
          <w:iCs/>
        </w:rPr>
        <w:t xml:space="preserve"> в модула:</w:t>
      </w:r>
    </w:p>
    <w:p w:rsidR="00B24FC9" w:rsidRPr="005F4E47" w:rsidRDefault="00101F85" w:rsidP="001B38CC">
      <w:pPr>
        <w:numPr>
          <w:ilvl w:val="0"/>
          <w:numId w:val="35"/>
        </w:numPr>
        <w:jc w:val="both"/>
      </w:pPr>
      <w:r w:rsidRPr="005F4E47">
        <w:rPr>
          <w:bCs/>
        </w:rPr>
        <w:t>Осигуряване на бързина, надеждност, сигурност и безопасност на трансферирането на първично филтрираните информационни съвкупности към центровете за съсредоточаване на информационния ресурс;</w:t>
      </w:r>
    </w:p>
    <w:p w:rsidR="00B24FC9" w:rsidRPr="005F4E47" w:rsidRDefault="00101F85" w:rsidP="001B38CC">
      <w:pPr>
        <w:numPr>
          <w:ilvl w:val="0"/>
          <w:numId w:val="35"/>
        </w:numPr>
        <w:jc w:val="both"/>
      </w:pPr>
      <w:r w:rsidRPr="005F4E47">
        <w:rPr>
          <w:bCs/>
        </w:rPr>
        <w:t>Предаването (трансферирането) трябва да се осъществява не само оперативно и рационално, но и при обосновани инвестиционни и експлоатационни разходи;</w:t>
      </w:r>
    </w:p>
    <w:p w:rsidR="00B24FC9" w:rsidRPr="005F4E47" w:rsidRDefault="00101F85" w:rsidP="001B38CC">
      <w:pPr>
        <w:numPr>
          <w:ilvl w:val="0"/>
          <w:numId w:val="35"/>
        </w:numPr>
        <w:jc w:val="both"/>
      </w:pPr>
      <w:r w:rsidRPr="005F4E47">
        <w:rPr>
          <w:bCs/>
        </w:rPr>
        <w:t>Мобилните комуникационни средства и технологии навлизат все по-осезателно и в процесите на предаване на бизнес информация, в т. ч. и на оперативна информация;</w:t>
      </w:r>
    </w:p>
    <w:p w:rsidR="00B24FC9" w:rsidRPr="005F4E47" w:rsidRDefault="00101F85" w:rsidP="001B38CC">
      <w:pPr>
        <w:numPr>
          <w:ilvl w:val="0"/>
          <w:numId w:val="35"/>
        </w:numPr>
        <w:jc w:val="both"/>
      </w:pPr>
      <w:r w:rsidRPr="005F4E47">
        <w:rPr>
          <w:bCs/>
        </w:rPr>
        <w:t>Интернет технологиите предлагат нови и надеждни средства и механизми за скоростно и надеждно предаване на данни чрез използването на производителни широколентови комуникационни линии;</w:t>
      </w:r>
    </w:p>
    <w:p w:rsidR="00B24FC9" w:rsidRPr="005F4E47" w:rsidRDefault="00101F85" w:rsidP="001B38CC">
      <w:pPr>
        <w:numPr>
          <w:ilvl w:val="0"/>
          <w:numId w:val="35"/>
        </w:numPr>
        <w:jc w:val="both"/>
      </w:pPr>
      <w:r w:rsidRPr="005F4E47">
        <w:rPr>
          <w:bCs/>
        </w:rPr>
        <w:t>Сателитните комуникационни технологии допълват мобилните в определени ситуации.</w:t>
      </w:r>
    </w:p>
    <w:p w:rsidR="00DF4947" w:rsidRPr="004F643B" w:rsidRDefault="004F643B" w:rsidP="001B38CC">
      <w:pPr>
        <w:pStyle w:val="ListParagraph"/>
        <w:numPr>
          <w:ilvl w:val="0"/>
          <w:numId w:val="34"/>
        </w:numPr>
        <w:ind w:hanging="270"/>
        <w:jc w:val="both"/>
        <w:rPr>
          <w:b/>
        </w:rPr>
      </w:pPr>
      <w:r w:rsidRPr="004F643B">
        <w:rPr>
          <w:b/>
          <w:i/>
        </w:rPr>
        <w:t>Принципна организация на модула:</w:t>
      </w:r>
      <w:r>
        <w:t xml:space="preserve"> - виж Фиг. 2.13.</w:t>
      </w:r>
    </w:p>
    <w:p w:rsidR="00DF4947" w:rsidRDefault="00DF4947" w:rsidP="00373373">
      <w:pPr>
        <w:ind w:firstLine="708"/>
        <w:jc w:val="both"/>
      </w:pPr>
    </w:p>
    <w:p w:rsidR="00DF4947" w:rsidRPr="00724630" w:rsidRDefault="000354BE" w:rsidP="000354BE">
      <w:pPr>
        <w:jc w:val="center"/>
      </w:pPr>
      <w:r>
        <w:rPr>
          <w:noProof/>
        </w:rPr>
        <w:drawing>
          <wp:inline distT="0" distB="0" distL="0" distR="0" wp14:anchorId="19995A66">
            <wp:extent cx="4229100" cy="2628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020" cy="26313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4947" w:rsidRDefault="000354BE" w:rsidP="000354BE">
      <w:pPr>
        <w:ind w:firstLine="708"/>
        <w:jc w:val="center"/>
      </w:pPr>
      <w:r>
        <w:t>Фиг. 2.13.</w:t>
      </w:r>
    </w:p>
    <w:p w:rsidR="002E3166" w:rsidRPr="009F676C" w:rsidRDefault="009F676C" w:rsidP="009F676C">
      <w:pPr>
        <w:jc w:val="both"/>
      </w:pPr>
      <w:r>
        <w:lastRenderedPageBreak/>
        <w:tab/>
      </w:r>
      <w:r w:rsidR="000354BE">
        <w:t>Автоматизираната обработка на икономическата информация</w:t>
      </w:r>
      <w:r>
        <w:t xml:space="preserve"> използва разнообразни комуникационни технологии. </w:t>
      </w:r>
      <w:r w:rsidR="002E3166" w:rsidRPr="009F676C">
        <w:t>Т</w:t>
      </w:r>
      <w:r>
        <w:t>ези т</w:t>
      </w:r>
      <w:r w:rsidR="002E3166" w:rsidRPr="009F676C">
        <w:t>ехнологии, реализират чрез компютърни системи и мрежи, комуникационни инфраструктури (линии, магистрали, средства и съоръжения)</w:t>
      </w:r>
      <w:r>
        <w:t xml:space="preserve"> следното</w:t>
      </w:r>
      <w:r w:rsidR="002E3166" w:rsidRPr="009F676C">
        <w:t>:</w:t>
      </w:r>
    </w:p>
    <w:p w:rsidR="002E3166" w:rsidRPr="009F676C" w:rsidRDefault="002E3166" w:rsidP="001B38CC">
      <w:pPr>
        <w:numPr>
          <w:ilvl w:val="0"/>
          <w:numId w:val="36"/>
        </w:numPr>
        <w:jc w:val="both"/>
      </w:pPr>
      <w:r w:rsidRPr="009F676C">
        <w:rPr>
          <w:b/>
          <w:bCs/>
        </w:rPr>
        <w:t xml:space="preserve"> </w:t>
      </w:r>
      <w:r w:rsidRPr="009F676C">
        <w:rPr>
          <w:bCs/>
        </w:rPr>
        <w:t>предаването на информационните съобщения на локално равнище (в рамките на бизнес организацията)</w:t>
      </w:r>
      <w:r w:rsidR="009F676C">
        <w:rPr>
          <w:bCs/>
        </w:rPr>
        <w:t>;</w:t>
      </w:r>
    </w:p>
    <w:p w:rsidR="002E3166" w:rsidRPr="009F676C" w:rsidRDefault="002E3166" w:rsidP="001B38CC">
      <w:pPr>
        <w:numPr>
          <w:ilvl w:val="0"/>
          <w:numId w:val="36"/>
        </w:numPr>
        <w:jc w:val="both"/>
      </w:pPr>
      <w:r w:rsidRPr="009F676C">
        <w:rPr>
          <w:bCs/>
        </w:rPr>
        <w:t xml:space="preserve"> на национално, регионално и глобално ниво</w:t>
      </w:r>
      <w:r w:rsidR="009F676C">
        <w:rPr>
          <w:bCs/>
        </w:rPr>
        <w:t>;</w:t>
      </w:r>
    </w:p>
    <w:p w:rsidR="002E3166" w:rsidRPr="009F676C" w:rsidRDefault="002E3166" w:rsidP="001B38CC">
      <w:pPr>
        <w:numPr>
          <w:ilvl w:val="0"/>
          <w:numId w:val="36"/>
        </w:numPr>
        <w:jc w:val="both"/>
      </w:pPr>
      <w:r w:rsidRPr="009F676C">
        <w:rPr>
          <w:bCs/>
        </w:rPr>
        <w:t>запазват съдържанието и структурата на предаваните информационни съвкупности</w:t>
      </w:r>
      <w:r w:rsidR="009F676C">
        <w:rPr>
          <w:bCs/>
        </w:rPr>
        <w:t>;</w:t>
      </w:r>
    </w:p>
    <w:p w:rsidR="002E3166" w:rsidRPr="009F676C" w:rsidRDefault="002E3166" w:rsidP="001B38CC">
      <w:pPr>
        <w:numPr>
          <w:ilvl w:val="0"/>
          <w:numId w:val="36"/>
        </w:numPr>
        <w:jc w:val="both"/>
      </w:pPr>
      <w:r w:rsidRPr="009F676C">
        <w:rPr>
          <w:bCs/>
        </w:rPr>
        <w:t>осигурява</w:t>
      </w:r>
      <w:r w:rsidR="009F676C">
        <w:rPr>
          <w:bCs/>
        </w:rPr>
        <w:t>т</w:t>
      </w:r>
      <w:r w:rsidRPr="009F676C">
        <w:rPr>
          <w:bCs/>
        </w:rPr>
        <w:t xml:space="preserve"> висока скорост на предаване, качество, надеждност и сигурност на комуникациите.</w:t>
      </w:r>
    </w:p>
    <w:p w:rsidR="00DF4947" w:rsidRPr="002E3166" w:rsidRDefault="002E3166" w:rsidP="001B38CC">
      <w:pPr>
        <w:pStyle w:val="ListParagraph"/>
        <w:numPr>
          <w:ilvl w:val="0"/>
          <w:numId w:val="34"/>
        </w:numPr>
        <w:jc w:val="both"/>
        <w:rPr>
          <w:b/>
        </w:rPr>
      </w:pPr>
      <w:r>
        <w:rPr>
          <w:b/>
        </w:rPr>
        <w:t>Обобщен програмно-технологичен модел на модула</w:t>
      </w:r>
      <w:r w:rsidR="00433638">
        <w:t xml:space="preserve"> – виж Фиг. 2.14.</w:t>
      </w:r>
    </w:p>
    <w:p w:rsidR="000354BE" w:rsidRDefault="000354BE" w:rsidP="00373373">
      <w:pPr>
        <w:ind w:firstLine="708"/>
        <w:jc w:val="both"/>
      </w:pPr>
    </w:p>
    <w:p w:rsidR="000354BE" w:rsidRDefault="00433638" w:rsidP="00433638">
      <w:pPr>
        <w:jc w:val="center"/>
      </w:pPr>
      <w:r>
        <w:rPr>
          <w:noProof/>
        </w:rPr>
        <w:drawing>
          <wp:inline distT="0" distB="0" distL="0" distR="0" wp14:anchorId="6B303158">
            <wp:extent cx="4076700" cy="38385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53" cy="38422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354BE" w:rsidRDefault="00616A7F" w:rsidP="00433638">
      <w:pPr>
        <w:ind w:firstLine="708"/>
        <w:jc w:val="center"/>
      </w:pPr>
      <w:r>
        <w:t>Фиг. 2.14.</w:t>
      </w:r>
    </w:p>
    <w:p w:rsidR="000354BE" w:rsidRDefault="000354BE" w:rsidP="00373373">
      <w:pPr>
        <w:ind w:firstLine="708"/>
        <w:jc w:val="both"/>
      </w:pPr>
    </w:p>
    <w:p w:rsidR="000354BE" w:rsidRPr="00E51659" w:rsidRDefault="00E51659" w:rsidP="00373373">
      <w:pPr>
        <w:ind w:firstLine="708"/>
        <w:jc w:val="both"/>
      </w:pPr>
      <w:r w:rsidRPr="00E51659">
        <w:rPr>
          <w:b/>
          <w:i/>
          <w:sz w:val="28"/>
        </w:rPr>
        <w:t>Четвъртият мод</w:t>
      </w:r>
      <w:r>
        <w:rPr>
          <w:b/>
          <w:i/>
          <w:sz w:val="28"/>
        </w:rPr>
        <w:t>у</w:t>
      </w:r>
      <w:r w:rsidRPr="00E51659">
        <w:rPr>
          <w:b/>
          <w:i/>
          <w:sz w:val="28"/>
        </w:rPr>
        <w:t xml:space="preserve">л </w:t>
      </w:r>
      <w:r>
        <w:t>на автоматизираната обработка на икономическата информация (виж Фиг. 2.</w:t>
      </w:r>
      <w:proofErr w:type="spellStart"/>
      <w:r>
        <w:t>2</w:t>
      </w:r>
      <w:proofErr w:type="spellEnd"/>
      <w:r>
        <w:t xml:space="preserve">.) е насочен към натрупване, организиране, систематизиране, съхраняване, </w:t>
      </w:r>
      <w:r w:rsidR="00135BE4">
        <w:t>търсене, извличане и използване на информационните съвкупности.</w:t>
      </w:r>
    </w:p>
    <w:p w:rsidR="000F5881" w:rsidRPr="00F834B3" w:rsidRDefault="001B38CC" w:rsidP="001B38CC">
      <w:pPr>
        <w:numPr>
          <w:ilvl w:val="0"/>
          <w:numId w:val="37"/>
        </w:numPr>
        <w:jc w:val="both"/>
      </w:pPr>
      <w:r w:rsidRPr="00F834B3">
        <w:rPr>
          <w:b/>
          <w:bCs/>
          <w:i/>
          <w:iCs/>
        </w:rPr>
        <w:t>Същност и предназначение</w:t>
      </w:r>
      <w:r w:rsidR="00F834B3">
        <w:rPr>
          <w:b/>
          <w:bCs/>
          <w:i/>
          <w:iCs/>
        </w:rPr>
        <w:t xml:space="preserve"> на модула:</w:t>
      </w:r>
    </w:p>
    <w:p w:rsidR="000F5881" w:rsidRPr="00F834B3" w:rsidRDefault="001B38CC" w:rsidP="001B38CC">
      <w:pPr>
        <w:numPr>
          <w:ilvl w:val="0"/>
          <w:numId w:val="38"/>
        </w:numPr>
        <w:jc w:val="both"/>
      </w:pPr>
      <w:r w:rsidRPr="00F834B3">
        <w:rPr>
          <w:bCs/>
        </w:rPr>
        <w:lastRenderedPageBreak/>
        <w:t>Един от най-типичните модули на АОИИ и притежаващ висока ст</w:t>
      </w:r>
      <w:r w:rsidR="00F834B3">
        <w:rPr>
          <w:bCs/>
        </w:rPr>
        <w:t>е</w:t>
      </w:r>
      <w:r w:rsidRPr="00F834B3">
        <w:rPr>
          <w:bCs/>
        </w:rPr>
        <w:t>пен на автоматизация и интеграция на информационните и технологичните дейности, процедури и операции;</w:t>
      </w:r>
    </w:p>
    <w:p w:rsidR="000F5881" w:rsidRPr="00F834B3" w:rsidRDefault="001B38CC" w:rsidP="001B38CC">
      <w:pPr>
        <w:numPr>
          <w:ilvl w:val="0"/>
          <w:numId w:val="38"/>
        </w:numPr>
        <w:jc w:val="both"/>
      </w:pPr>
      <w:r w:rsidRPr="00F834B3">
        <w:rPr>
          <w:bCs/>
          <w:i/>
        </w:rPr>
        <w:t>Натрупване</w:t>
      </w:r>
      <w:r w:rsidRPr="00F834B3">
        <w:rPr>
          <w:bCs/>
        </w:rPr>
        <w:t xml:space="preserve"> – дейност, включваща процедури и операции по </w:t>
      </w:r>
      <w:proofErr w:type="spellStart"/>
      <w:r w:rsidRPr="00F834B3">
        <w:rPr>
          <w:bCs/>
        </w:rPr>
        <w:t>д</w:t>
      </w:r>
      <w:r w:rsidR="00F834B3">
        <w:rPr>
          <w:bCs/>
        </w:rPr>
        <w:t>и</w:t>
      </w:r>
      <w:r w:rsidRPr="00F834B3">
        <w:rPr>
          <w:bCs/>
        </w:rPr>
        <w:t>сп</w:t>
      </w:r>
      <w:r w:rsidR="00F834B3">
        <w:rPr>
          <w:bCs/>
        </w:rPr>
        <w:t>е</w:t>
      </w:r>
      <w:r w:rsidRPr="00F834B3">
        <w:rPr>
          <w:bCs/>
        </w:rPr>
        <w:t>чиране</w:t>
      </w:r>
      <w:proofErr w:type="spellEnd"/>
      <w:r w:rsidRPr="00F834B3">
        <w:rPr>
          <w:bCs/>
        </w:rPr>
        <w:t xml:space="preserve"> и съсредоточаване на входния информационен поток към информационните съвкупности на дефинираните области на базите от данни – прогнозиране и планиране, маркетинг, отчитане, анализ, контрол и регулиране;</w:t>
      </w:r>
    </w:p>
    <w:p w:rsidR="000F5881" w:rsidRPr="00F834B3" w:rsidRDefault="001B38CC" w:rsidP="001B38CC">
      <w:pPr>
        <w:numPr>
          <w:ilvl w:val="0"/>
          <w:numId w:val="38"/>
        </w:numPr>
        <w:jc w:val="both"/>
      </w:pPr>
      <w:r w:rsidRPr="00F834B3">
        <w:rPr>
          <w:bCs/>
          <w:i/>
        </w:rPr>
        <w:t>Организиране</w:t>
      </w:r>
      <w:r w:rsidRPr="00F834B3">
        <w:rPr>
          <w:bCs/>
        </w:rPr>
        <w:t xml:space="preserve"> – съобразяване и преобразуване на входния информационен поток с логическата и физическата архитектура и стр</w:t>
      </w:r>
      <w:r w:rsidR="00F834B3">
        <w:rPr>
          <w:bCs/>
        </w:rPr>
        <w:t>у</w:t>
      </w:r>
      <w:r w:rsidRPr="00F834B3">
        <w:rPr>
          <w:bCs/>
        </w:rPr>
        <w:t>ктура на използваните софтуерни решения на системите за управление на базите от данни;</w:t>
      </w:r>
    </w:p>
    <w:p w:rsidR="000F5881" w:rsidRPr="00F834B3" w:rsidRDefault="001B38CC" w:rsidP="001B38CC">
      <w:pPr>
        <w:numPr>
          <w:ilvl w:val="0"/>
          <w:numId w:val="38"/>
        </w:numPr>
        <w:jc w:val="both"/>
      </w:pPr>
      <w:r w:rsidRPr="000E37BA">
        <w:rPr>
          <w:bCs/>
          <w:i/>
        </w:rPr>
        <w:t>Систематизиране</w:t>
      </w:r>
      <w:r w:rsidRPr="00F834B3">
        <w:rPr>
          <w:bCs/>
        </w:rPr>
        <w:t xml:space="preserve"> – дейности, процедури и операции свързани с класификацията на входните информационни съвкупности, определяне на ключовите и идентификационните полета. Всичко това рационализира и повишава степента на интегрираност, както и  производителността на компонирането на основните базови файлове;</w:t>
      </w:r>
    </w:p>
    <w:p w:rsidR="000E37BA" w:rsidRPr="000E37BA" w:rsidRDefault="001B38CC" w:rsidP="001B38CC">
      <w:pPr>
        <w:numPr>
          <w:ilvl w:val="0"/>
          <w:numId w:val="38"/>
        </w:numPr>
        <w:jc w:val="both"/>
        <w:rPr>
          <w:bCs/>
        </w:rPr>
      </w:pPr>
      <w:r w:rsidRPr="000E37BA">
        <w:rPr>
          <w:bCs/>
          <w:i/>
        </w:rPr>
        <w:t>Съхраняване</w:t>
      </w:r>
      <w:r w:rsidRPr="00F834B3">
        <w:rPr>
          <w:bCs/>
        </w:rPr>
        <w:t xml:space="preserve"> – една от най-важните и типични функции на базите от данни. Осигурява среда, методи и средства за запазването на качеството, достоверността и сигурността на данните и информацията в базите от данни. Съхраняването от своя</w:t>
      </w:r>
      <w:r w:rsidR="000E37BA">
        <w:rPr>
          <w:bCs/>
        </w:rPr>
        <w:t xml:space="preserve"> </w:t>
      </w:r>
      <w:r w:rsidR="000E37BA" w:rsidRPr="000E37BA">
        <w:rPr>
          <w:bCs/>
        </w:rPr>
        <w:t>страна се подразделя на:</w:t>
      </w:r>
    </w:p>
    <w:p w:rsidR="000F5881" w:rsidRPr="000E37BA" w:rsidRDefault="001B38CC" w:rsidP="001B38CC">
      <w:pPr>
        <w:pStyle w:val="ListParagraph"/>
        <w:numPr>
          <w:ilvl w:val="0"/>
          <w:numId w:val="39"/>
        </w:numPr>
        <w:jc w:val="both"/>
        <w:rPr>
          <w:b/>
          <w:bCs/>
        </w:rPr>
      </w:pPr>
      <w:r w:rsidRPr="000E37BA">
        <w:rPr>
          <w:b/>
          <w:bCs/>
        </w:rPr>
        <w:t>Поддържане на оперативна актуалност:</w:t>
      </w:r>
    </w:p>
    <w:p w:rsidR="000E37BA" w:rsidRPr="000E37BA" w:rsidRDefault="000E37BA" w:rsidP="000E37BA">
      <w:pPr>
        <w:ind w:left="720"/>
        <w:jc w:val="both"/>
        <w:rPr>
          <w:bCs/>
        </w:rPr>
      </w:pPr>
      <w:r w:rsidRPr="000E37BA">
        <w:rPr>
          <w:bCs/>
        </w:rPr>
        <w:tab/>
      </w:r>
      <w:r w:rsidRPr="000E37BA">
        <w:rPr>
          <w:b/>
          <w:bCs/>
        </w:rPr>
        <w:t>а)</w:t>
      </w:r>
      <w:r w:rsidRPr="000E37BA">
        <w:rPr>
          <w:bCs/>
        </w:rPr>
        <w:t xml:space="preserve"> съхраняване на актуалните в</w:t>
      </w:r>
      <w:r w:rsidR="00A27C10">
        <w:rPr>
          <w:bCs/>
        </w:rPr>
        <w:t>ер</w:t>
      </w:r>
      <w:r w:rsidRPr="000E37BA">
        <w:rPr>
          <w:bCs/>
        </w:rPr>
        <w:t xml:space="preserve">сии на оперативните бази от данни </w:t>
      </w:r>
      <w:r w:rsidRPr="000E37BA">
        <w:rPr>
          <w:bCs/>
          <w:lang w:val="en-US"/>
        </w:rPr>
        <w:t>(Data Bases)</w:t>
      </w:r>
      <w:r w:rsidRPr="000E37BA">
        <w:rPr>
          <w:bCs/>
        </w:rPr>
        <w:t>;</w:t>
      </w:r>
    </w:p>
    <w:p w:rsidR="000E37BA" w:rsidRPr="000E37BA" w:rsidRDefault="000E37BA" w:rsidP="000E37BA">
      <w:pPr>
        <w:ind w:left="720"/>
        <w:jc w:val="both"/>
        <w:rPr>
          <w:bCs/>
        </w:rPr>
      </w:pPr>
      <w:r w:rsidRPr="000E37BA">
        <w:rPr>
          <w:bCs/>
        </w:rPr>
        <w:tab/>
      </w:r>
      <w:r w:rsidRPr="000E37BA">
        <w:rPr>
          <w:b/>
          <w:bCs/>
        </w:rPr>
        <w:t>б)</w:t>
      </w:r>
      <w:r w:rsidRPr="000E37BA">
        <w:rPr>
          <w:bCs/>
        </w:rPr>
        <w:t xml:space="preserve"> съхраняване на данните и информацията в складовете за данни</w:t>
      </w:r>
      <w:r w:rsidRPr="000E37BA">
        <w:rPr>
          <w:bCs/>
          <w:lang w:val="en-US"/>
        </w:rPr>
        <w:t xml:space="preserve"> (Data Warehouses)</w:t>
      </w:r>
      <w:r w:rsidRPr="000E37BA">
        <w:rPr>
          <w:bCs/>
        </w:rPr>
        <w:t>;</w:t>
      </w:r>
    </w:p>
    <w:p w:rsidR="000E37BA" w:rsidRPr="000E37BA" w:rsidRDefault="000E37BA" w:rsidP="000E37BA">
      <w:pPr>
        <w:ind w:left="720"/>
        <w:jc w:val="both"/>
        <w:rPr>
          <w:bCs/>
        </w:rPr>
      </w:pPr>
      <w:r w:rsidRPr="000E37BA">
        <w:rPr>
          <w:bCs/>
        </w:rPr>
        <w:tab/>
      </w:r>
      <w:r w:rsidRPr="000E37BA">
        <w:rPr>
          <w:b/>
          <w:bCs/>
        </w:rPr>
        <w:t>в)</w:t>
      </w:r>
      <w:r w:rsidRPr="000E37BA">
        <w:rPr>
          <w:bCs/>
        </w:rPr>
        <w:t xml:space="preserve"> съхраняване на актуалните версии на файловете с данни;</w:t>
      </w:r>
    </w:p>
    <w:p w:rsidR="000F5881" w:rsidRPr="000E37BA" w:rsidRDefault="001B38CC" w:rsidP="001B38CC">
      <w:pPr>
        <w:pStyle w:val="ListParagraph"/>
        <w:numPr>
          <w:ilvl w:val="0"/>
          <w:numId w:val="39"/>
        </w:numPr>
        <w:jc w:val="both"/>
        <w:rPr>
          <w:b/>
          <w:bCs/>
        </w:rPr>
      </w:pPr>
      <w:r w:rsidRPr="000E37BA">
        <w:rPr>
          <w:b/>
          <w:bCs/>
        </w:rPr>
        <w:t>Поддържане на архивна актуалност:</w:t>
      </w:r>
    </w:p>
    <w:p w:rsidR="000E37BA" w:rsidRPr="000E37BA" w:rsidRDefault="000E37BA" w:rsidP="000E37BA">
      <w:pPr>
        <w:ind w:left="1080"/>
        <w:jc w:val="both"/>
        <w:rPr>
          <w:bCs/>
        </w:rPr>
      </w:pPr>
      <w:r w:rsidRPr="000E37BA">
        <w:rPr>
          <w:bCs/>
        </w:rPr>
        <w:tab/>
      </w:r>
      <w:r w:rsidRPr="000E37BA">
        <w:rPr>
          <w:b/>
          <w:bCs/>
        </w:rPr>
        <w:t>а)</w:t>
      </w:r>
      <w:r w:rsidRPr="000E37BA">
        <w:rPr>
          <w:bCs/>
        </w:rPr>
        <w:t xml:space="preserve"> съхраняване на актуална архивна версия на базовите файлове, съобразно действащото законодателство и вътрешните предписания на бизнес организациите;</w:t>
      </w:r>
    </w:p>
    <w:p w:rsidR="000E37BA" w:rsidRPr="000E37BA" w:rsidRDefault="000E37BA" w:rsidP="000E37BA">
      <w:pPr>
        <w:ind w:left="1080"/>
        <w:jc w:val="both"/>
        <w:rPr>
          <w:bCs/>
        </w:rPr>
      </w:pPr>
      <w:r w:rsidRPr="000E37BA">
        <w:rPr>
          <w:bCs/>
        </w:rPr>
        <w:tab/>
      </w:r>
      <w:r w:rsidRPr="000E37BA">
        <w:rPr>
          <w:b/>
          <w:bCs/>
        </w:rPr>
        <w:t>б)</w:t>
      </w:r>
      <w:r w:rsidRPr="000E37BA">
        <w:rPr>
          <w:bCs/>
        </w:rPr>
        <w:t xml:space="preserve"> съхраняване на актуална архивна версия на самостоятелната организирана файлова система;</w:t>
      </w:r>
    </w:p>
    <w:p w:rsidR="000F5881" w:rsidRPr="000E37BA" w:rsidRDefault="001B38CC" w:rsidP="001B38CC">
      <w:pPr>
        <w:numPr>
          <w:ilvl w:val="0"/>
          <w:numId w:val="39"/>
        </w:numPr>
        <w:jc w:val="both"/>
        <w:rPr>
          <w:b/>
          <w:bCs/>
        </w:rPr>
      </w:pPr>
      <w:r w:rsidRPr="000E37BA">
        <w:rPr>
          <w:b/>
          <w:bCs/>
        </w:rPr>
        <w:t>Поддържане на аварийна актуалност и възможност за възстановяване</w:t>
      </w:r>
      <w:r w:rsidRPr="000E37BA">
        <w:rPr>
          <w:b/>
          <w:bCs/>
          <w:lang w:val="en-US"/>
        </w:rPr>
        <w:t xml:space="preserve"> (Disaster Recovery – </w:t>
      </w:r>
      <w:r w:rsidRPr="000E37BA">
        <w:rPr>
          <w:b/>
          <w:bCs/>
        </w:rPr>
        <w:t>Възстановяване при бедствие):</w:t>
      </w:r>
    </w:p>
    <w:p w:rsidR="000E37BA" w:rsidRPr="000E37BA" w:rsidRDefault="000E37BA" w:rsidP="000E37BA">
      <w:pPr>
        <w:ind w:left="1080"/>
        <w:jc w:val="both"/>
        <w:rPr>
          <w:bCs/>
        </w:rPr>
      </w:pPr>
      <w:r w:rsidRPr="000E37BA">
        <w:rPr>
          <w:bCs/>
        </w:rPr>
        <w:lastRenderedPageBreak/>
        <w:tab/>
      </w:r>
      <w:r w:rsidRPr="000E37BA">
        <w:rPr>
          <w:b/>
          <w:bCs/>
        </w:rPr>
        <w:t>а)</w:t>
      </w:r>
      <w:r w:rsidRPr="000E37BA">
        <w:rPr>
          <w:bCs/>
        </w:rPr>
        <w:t xml:space="preserve"> съхраняване на актуални резервни копия на базовите файлове и тяхното възстановяване при аварийни и бедствени ситуации;</w:t>
      </w:r>
    </w:p>
    <w:p w:rsidR="000E37BA" w:rsidRPr="000E37BA" w:rsidRDefault="000E37BA" w:rsidP="00452C6B">
      <w:pPr>
        <w:ind w:left="1080"/>
        <w:jc w:val="both"/>
        <w:rPr>
          <w:bCs/>
        </w:rPr>
      </w:pPr>
      <w:r w:rsidRPr="000E37BA">
        <w:rPr>
          <w:bCs/>
        </w:rPr>
        <w:tab/>
      </w:r>
      <w:r w:rsidRPr="00452C6B">
        <w:rPr>
          <w:b/>
          <w:bCs/>
        </w:rPr>
        <w:t>б)</w:t>
      </w:r>
      <w:r w:rsidRPr="000E37BA">
        <w:rPr>
          <w:bCs/>
        </w:rPr>
        <w:t xml:space="preserve"> съхраняване на актуални резервни копия на традиционните информационни файлове по предварително изградена система от критерии и правила и тяхното </w:t>
      </w:r>
      <w:proofErr w:type="spellStart"/>
      <w:r w:rsidRPr="000E37BA">
        <w:rPr>
          <w:bCs/>
        </w:rPr>
        <w:t>възсатонвяване</w:t>
      </w:r>
      <w:proofErr w:type="spellEnd"/>
      <w:r w:rsidRPr="000E37BA">
        <w:rPr>
          <w:bCs/>
        </w:rPr>
        <w:t>;</w:t>
      </w:r>
    </w:p>
    <w:p w:rsidR="000F5881" w:rsidRPr="00452C6B" w:rsidRDefault="001B38CC" w:rsidP="001B38CC">
      <w:pPr>
        <w:pStyle w:val="ListParagraph"/>
        <w:numPr>
          <w:ilvl w:val="0"/>
          <w:numId w:val="40"/>
        </w:numPr>
        <w:ind w:left="720"/>
        <w:jc w:val="both"/>
        <w:rPr>
          <w:bCs/>
        </w:rPr>
      </w:pPr>
      <w:r w:rsidRPr="00452C6B">
        <w:rPr>
          <w:bCs/>
          <w:i/>
        </w:rPr>
        <w:t xml:space="preserve">Търсене </w:t>
      </w:r>
      <w:r w:rsidRPr="00452C6B">
        <w:rPr>
          <w:bCs/>
        </w:rPr>
        <w:t>- съвкупност от дейности, процедури и операции, чрез които по определени правила и критерии се осъществява преглеждане и откриване на данни и информация в базовите файлове на базите от данни или в</w:t>
      </w:r>
      <w:r w:rsidR="00452C6B">
        <w:rPr>
          <w:bCs/>
        </w:rPr>
        <w:t xml:space="preserve"> други информационни източници;</w:t>
      </w:r>
    </w:p>
    <w:p w:rsidR="000F5881" w:rsidRPr="00452C6B" w:rsidRDefault="001B38CC" w:rsidP="001B38CC">
      <w:pPr>
        <w:numPr>
          <w:ilvl w:val="0"/>
          <w:numId w:val="41"/>
        </w:numPr>
        <w:jc w:val="both"/>
      </w:pPr>
      <w:r w:rsidRPr="00452C6B">
        <w:rPr>
          <w:bCs/>
          <w:i/>
        </w:rPr>
        <w:t>Извличане</w:t>
      </w:r>
      <w:r w:rsidRPr="00452C6B">
        <w:rPr>
          <w:bCs/>
        </w:rPr>
        <w:t xml:space="preserve"> – формиране на работни информационни съвкупности на </w:t>
      </w:r>
      <w:r w:rsidR="00452C6B">
        <w:rPr>
          <w:bCs/>
        </w:rPr>
        <w:t>основа</w:t>
      </w:r>
      <w:r w:rsidRPr="00452C6B">
        <w:rPr>
          <w:bCs/>
        </w:rPr>
        <w:t>та на търсенето в базите от данни или други организирани файлови системи. Тези работни информационни съвкупности могат да се обработват непосредствено чрез възможностите на системите за управление на базите от данни (справки, отчети и др.) или се организират като информационен вход на други, предимно външни приложни софтуерни програми и решения – прогнозиране и планиране, маркетинг, отчитане, анализ, контрол и регулиране);</w:t>
      </w:r>
    </w:p>
    <w:p w:rsidR="000F5881" w:rsidRPr="00452C6B" w:rsidRDefault="001B38CC" w:rsidP="001B38CC">
      <w:pPr>
        <w:numPr>
          <w:ilvl w:val="0"/>
          <w:numId w:val="41"/>
        </w:numPr>
        <w:jc w:val="both"/>
      </w:pPr>
      <w:r w:rsidRPr="00452C6B">
        <w:rPr>
          <w:bCs/>
          <w:i/>
        </w:rPr>
        <w:t>Използване</w:t>
      </w:r>
      <w:r w:rsidRPr="00452C6B">
        <w:rPr>
          <w:bCs/>
        </w:rPr>
        <w:t xml:space="preserve"> - по същество е процедура, в която се реализират извлечените информационни съвкупности от базите от данни или другите информационни източници. Най-често използването е насочено към:</w:t>
      </w:r>
    </w:p>
    <w:p w:rsidR="00452C6B" w:rsidRPr="00452C6B" w:rsidRDefault="00452C6B" w:rsidP="00452C6B">
      <w:pPr>
        <w:ind w:firstLine="708"/>
        <w:jc w:val="both"/>
      </w:pPr>
      <w:r w:rsidRPr="00452C6B">
        <w:rPr>
          <w:bCs/>
        </w:rPr>
        <w:tab/>
      </w:r>
      <w:r w:rsidRPr="00452C6B">
        <w:rPr>
          <w:b/>
          <w:bCs/>
        </w:rPr>
        <w:t>а)</w:t>
      </w:r>
      <w:r w:rsidRPr="00452C6B">
        <w:rPr>
          <w:bCs/>
        </w:rPr>
        <w:t xml:space="preserve"> обработващите модули на системата за АОИИ - прогнозиране и планиране, маркетинг, отчитане, анализ, контрол и регулиране;</w:t>
      </w:r>
    </w:p>
    <w:p w:rsidR="00452C6B" w:rsidRPr="00452C6B" w:rsidRDefault="00452C6B" w:rsidP="00452C6B">
      <w:pPr>
        <w:ind w:firstLine="708"/>
        <w:jc w:val="both"/>
      </w:pPr>
      <w:r w:rsidRPr="00452C6B">
        <w:rPr>
          <w:bCs/>
        </w:rPr>
        <w:tab/>
      </w:r>
      <w:r w:rsidRPr="00452C6B">
        <w:rPr>
          <w:b/>
          <w:bCs/>
        </w:rPr>
        <w:t>б)</w:t>
      </w:r>
      <w:r w:rsidRPr="00452C6B">
        <w:rPr>
          <w:bCs/>
        </w:rPr>
        <w:t xml:space="preserve"> оперативни справки и отчети;</w:t>
      </w:r>
    </w:p>
    <w:p w:rsidR="00452C6B" w:rsidRPr="00452C6B" w:rsidRDefault="00452C6B" w:rsidP="00452C6B">
      <w:pPr>
        <w:ind w:firstLine="708"/>
        <w:jc w:val="both"/>
      </w:pPr>
      <w:r w:rsidRPr="00452C6B">
        <w:rPr>
          <w:bCs/>
        </w:rPr>
        <w:tab/>
      </w:r>
      <w:r w:rsidRPr="00452C6B">
        <w:rPr>
          <w:b/>
          <w:bCs/>
        </w:rPr>
        <w:t>в)</w:t>
      </w:r>
      <w:r w:rsidRPr="00452C6B">
        <w:rPr>
          <w:bCs/>
        </w:rPr>
        <w:t xml:space="preserve"> предаване към други бизнес партньори, публичната или държавната администрация. </w:t>
      </w:r>
    </w:p>
    <w:p w:rsidR="000F5881" w:rsidRPr="00452C6B" w:rsidRDefault="001B38CC" w:rsidP="001B38CC">
      <w:pPr>
        <w:numPr>
          <w:ilvl w:val="0"/>
          <w:numId w:val="42"/>
        </w:numPr>
        <w:jc w:val="both"/>
      </w:pPr>
      <w:r w:rsidRPr="00452C6B">
        <w:rPr>
          <w:b/>
          <w:bCs/>
          <w:i/>
          <w:iCs/>
        </w:rPr>
        <w:t>Конфигурация на модула</w:t>
      </w:r>
      <w:r w:rsidR="001C7814">
        <w:rPr>
          <w:b/>
          <w:bCs/>
          <w:i/>
          <w:iCs/>
        </w:rPr>
        <w:t>:</w:t>
      </w:r>
    </w:p>
    <w:p w:rsidR="000F5881" w:rsidRPr="001C7814" w:rsidRDefault="001B38CC" w:rsidP="001B38CC">
      <w:pPr>
        <w:numPr>
          <w:ilvl w:val="0"/>
          <w:numId w:val="43"/>
        </w:numPr>
        <w:jc w:val="both"/>
      </w:pPr>
      <w:r w:rsidRPr="001C7814">
        <w:rPr>
          <w:bCs/>
        </w:rPr>
        <w:t>Системи за управление на бази от данни (СУБД) – за малки, средни и големи б</w:t>
      </w:r>
      <w:r w:rsidR="001C7814">
        <w:rPr>
          <w:bCs/>
        </w:rPr>
        <w:t>и</w:t>
      </w:r>
      <w:r w:rsidRPr="001C7814">
        <w:rPr>
          <w:bCs/>
        </w:rPr>
        <w:t>знес организации;</w:t>
      </w:r>
    </w:p>
    <w:p w:rsidR="000F5881" w:rsidRPr="001C7814" w:rsidRDefault="001B38CC" w:rsidP="001B38CC">
      <w:pPr>
        <w:numPr>
          <w:ilvl w:val="0"/>
          <w:numId w:val="43"/>
        </w:numPr>
        <w:jc w:val="both"/>
      </w:pPr>
      <w:r w:rsidRPr="001C7814">
        <w:rPr>
          <w:bCs/>
        </w:rPr>
        <w:t>Бази от данни. Складове за данни. Центрове за данни и др.;</w:t>
      </w:r>
    </w:p>
    <w:p w:rsidR="000F5881" w:rsidRPr="001C7814" w:rsidRDefault="001B38CC" w:rsidP="001B38CC">
      <w:pPr>
        <w:numPr>
          <w:ilvl w:val="0"/>
          <w:numId w:val="43"/>
        </w:numPr>
        <w:jc w:val="both"/>
      </w:pPr>
      <w:r w:rsidRPr="001C7814">
        <w:rPr>
          <w:bCs/>
        </w:rPr>
        <w:t>Архивиращи и възстановителни функции;</w:t>
      </w:r>
    </w:p>
    <w:p w:rsidR="000F5881" w:rsidRPr="001C7814" w:rsidRDefault="001B38CC" w:rsidP="001B38CC">
      <w:pPr>
        <w:numPr>
          <w:ilvl w:val="0"/>
          <w:numId w:val="43"/>
        </w:numPr>
        <w:jc w:val="both"/>
      </w:pPr>
      <w:r w:rsidRPr="001C7814">
        <w:rPr>
          <w:bCs/>
        </w:rPr>
        <w:t>Надеждност, безопасност и сигурност;</w:t>
      </w:r>
    </w:p>
    <w:p w:rsidR="000F5881" w:rsidRPr="001C7814" w:rsidRDefault="001B38CC" w:rsidP="001B38CC">
      <w:pPr>
        <w:numPr>
          <w:ilvl w:val="0"/>
          <w:numId w:val="43"/>
        </w:numPr>
        <w:jc w:val="both"/>
      </w:pPr>
      <w:r w:rsidRPr="001C7814">
        <w:rPr>
          <w:bCs/>
        </w:rPr>
        <w:t>Средства за организиране, под</w:t>
      </w:r>
      <w:r w:rsidR="001C7814">
        <w:rPr>
          <w:bCs/>
        </w:rPr>
        <w:t>д</w:t>
      </w:r>
      <w:r w:rsidRPr="001C7814">
        <w:rPr>
          <w:bCs/>
        </w:rPr>
        <w:t>ържане и използване на традиционни файлови системи.</w:t>
      </w:r>
    </w:p>
    <w:p w:rsidR="000F5881" w:rsidRPr="00DB4CCE" w:rsidRDefault="001B38CC" w:rsidP="001B38CC">
      <w:pPr>
        <w:numPr>
          <w:ilvl w:val="0"/>
          <w:numId w:val="44"/>
        </w:numPr>
        <w:jc w:val="both"/>
      </w:pPr>
      <w:r w:rsidRPr="00DB4CCE">
        <w:rPr>
          <w:b/>
          <w:bCs/>
          <w:i/>
          <w:iCs/>
        </w:rPr>
        <w:t>Състояние и характеристики</w:t>
      </w:r>
      <w:r w:rsidR="00DB4CCE">
        <w:rPr>
          <w:b/>
          <w:bCs/>
          <w:i/>
          <w:iCs/>
        </w:rPr>
        <w:t xml:space="preserve"> на модула:</w:t>
      </w:r>
    </w:p>
    <w:p w:rsidR="000F5881" w:rsidRPr="00DB4CCE" w:rsidRDefault="001B38CC" w:rsidP="001B38CC">
      <w:pPr>
        <w:numPr>
          <w:ilvl w:val="0"/>
          <w:numId w:val="45"/>
        </w:numPr>
        <w:jc w:val="both"/>
      </w:pPr>
      <w:r w:rsidRPr="00DB4CCE">
        <w:rPr>
          <w:bCs/>
        </w:rPr>
        <w:t>Осъществява се предимно в рамките на бизнес организацията, като се използват ресурсите на предлаганите на пазара системи за управление на бази от данни;</w:t>
      </w:r>
    </w:p>
    <w:p w:rsidR="000F5881" w:rsidRPr="00DB4CCE" w:rsidRDefault="001B38CC" w:rsidP="001B38CC">
      <w:pPr>
        <w:numPr>
          <w:ilvl w:val="0"/>
          <w:numId w:val="45"/>
        </w:numPr>
        <w:jc w:val="both"/>
      </w:pPr>
      <w:r w:rsidRPr="00DB4CCE">
        <w:rPr>
          <w:bCs/>
        </w:rPr>
        <w:lastRenderedPageBreak/>
        <w:t>Подходите на изграждане и вариантите за организация и функциониране са в най-голяма зависимост от големината на бизнес организациите – малки, средни или от корпоративен тип;</w:t>
      </w:r>
    </w:p>
    <w:p w:rsidR="000F5881" w:rsidRPr="00DB4CCE" w:rsidRDefault="001B38CC" w:rsidP="001B38CC">
      <w:pPr>
        <w:numPr>
          <w:ilvl w:val="0"/>
          <w:numId w:val="45"/>
        </w:numPr>
        <w:jc w:val="both"/>
      </w:pPr>
      <w:r w:rsidRPr="00DB4CCE">
        <w:rPr>
          <w:bCs/>
        </w:rPr>
        <w:t xml:space="preserve">За малките и средните предприятия и фирми може да се прибягва и до </w:t>
      </w:r>
      <w:proofErr w:type="spellStart"/>
      <w:r w:rsidRPr="00DB4CCE">
        <w:rPr>
          <w:bCs/>
        </w:rPr>
        <w:t>аутсорсинг</w:t>
      </w:r>
      <w:proofErr w:type="spellEnd"/>
      <w:r w:rsidRPr="00DB4CCE">
        <w:rPr>
          <w:bCs/>
        </w:rPr>
        <w:t>;</w:t>
      </w:r>
    </w:p>
    <w:p w:rsidR="000F5881" w:rsidRPr="00DB4CCE" w:rsidRDefault="001B38CC" w:rsidP="001B38CC">
      <w:pPr>
        <w:numPr>
          <w:ilvl w:val="0"/>
          <w:numId w:val="45"/>
        </w:numPr>
        <w:jc w:val="both"/>
      </w:pPr>
      <w:r w:rsidRPr="00DB4CCE">
        <w:rPr>
          <w:bCs/>
        </w:rPr>
        <w:t>Бизнес организациите от корпоративен тип мога</w:t>
      </w:r>
      <w:r w:rsidR="00DB4CCE">
        <w:rPr>
          <w:bCs/>
        </w:rPr>
        <w:t>т</w:t>
      </w:r>
      <w:r w:rsidRPr="00DB4CCE">
        <w:rPr>
          <w:bCs/>
        </w:rPr>
        <w:t xml:space="preserve"> да изграждат и организират и т. нар. центрове за данни </w:t>
      </w:r>
      <w:r w:rsidRPr="00DB4CCE">
        <w:rPr>
          <w:bCs/>
          <w:lang w:val="en-US"/>
        </w:rPr>
        <w:t>(Data Centers)</w:t>
      </w:r>
      <w:r w:rsidRPr="00DB4CCE">
        <w:rPr>
          <w:bCs/>
        </w:rPr>
        <w:t xml:space="preserve"> – собствени или чрез външни услуги;</w:t>
      </w:r>
    </w:p>
    <w:p w:rsidR="000F5881" w:rsidRPr="00DB4CCE" w:rsidRDefault="001B38CC" w:rsidP="001B38CC">
      <w:pPr>
        <w:numPr>
          <w:ilvl w:val="0"/>
          <w:numId w:val="45"/>
        </w:numPr>
        <w:jc w:val="both"/>
      </w:pPr>
      <w:r w:rsidRPr="00DB4CCE">
        <w:rPr>
          <w:bCs/>
        </w:rPr>
        <w:t>Актуални са въпросите за надеждност, безопасност и сигурност.</w:t>
      </w:r>
    </w:p>
    <w:p w:rsidR="000F5881" w:rsidRPr="00DB4CCE" w:rsidRDefault="001B38CC" w:rsidP="001B38CC">
      <w:pPr>
        <w:numPr>
          <w:ilvl w:val="0"/>
          <w:numId w:val="46"/>
        </w:numPr>
        <w:jc w:val="both"/>
      </w:pPr>
      <w:r w:rsidRPr="00DB4CCE">
        <w:rPr>
          <w:b/>
          <w:bCs/>
          <w:i/>
          <w:iCs/>
        </w:rPr>
        <w:t>Преследвани стратегии и тенденции на развитие</w:t>
      </w:r>
      <w:r w:rsidR="00DB4CCE">
        <w:rPr>
          <w:b/>
          <w:bCs/>
          <w:i/>
          <w:iCs/>
        </w:rPr>
        <w:t xml:space="preserve"> в модула:</w:t>
      </w:r>
    </w:p>
    <w:p w:rsidR="000F5881" w:rsidRPr="00DB4CCE" w:rsidRDefault="001B38CC" w:rsidP="001B38CC">
      <w:pPr>
        <w:numPr>
          <w:ilvl w:val="0"/>
          <w:numId w:val="47"/>
        </w:numPr>
        <w:jc w:val="both"/>
      </w:pPr>
      <w:r w:rsidRPr="00DB4CCE">
        <w:rPr>
          <w:bCs/>
        </w:rPr>
        <w:t>Изцяло собствена информационна инфраструктура</w:t>
      </w:r>
      <w:r w:rsidRPr="00DB4CCE">
        <w:rPr>
          <w:bCs/>
          <w:lang w:val="en-US"/>
        </w:rPr>
        <w:t xml:space="preserve"> </w:t>
      </w:r>
      <w:r w:rsidRPr="00DB4CCE">
        <w:rPr>
          <w:bCs/>
        </w:rPr>
        <w:t>по отношение на оперативната база от данни;</w:t>
      </w:r>
    </w:p>
    <w:p w:rsidR="000F5881" w:rsidRPr="00DB4CCE" w:rsidRDefault="001B38CC" w:rsidP="001B38CC">
      <w:pPr>
        <w:numPr>
          <w:ilvl w:val="0"/>
          <w:numId w:val="47"/>
        </w:numPr>
        <w:jc w:val="both"/>
      </w:pPr>
      <w:proofErr w:type="spellStart"/>
      <w:r w:rsidRPr="00DB4CCE">
        <w:rPr>
          <w:bCs/>
        </w:rPr>
        <w:t>Аутсорсинг</w:t>
      </w:r>
      <w:proofErr w:type="spellEnd"/>
      <w:r w:rsidRPr="00DB4CCE">
        <w:rPr>
          <w:bCs/>
        </w:rPr>
        <w:t xml:space="preserve">, чрез който се постига </w:t>
      </w:r>
      <w:r w:rsidR="002B6079">
        <w:rPr>
          <w:bCs/>
        </w:rPr>
        <w:t>п</w:t>
      </w:r>
      <w:r w:rsidRPr="00DB4CCE">
        <w:rPr>
          <w:bCs/>
        </w:rPr>
        <w:t>о-високо качество, по-голяма производителност и постигане на намаляването на разходите по организирането, поддържането и използването на оперативните бази от данни – най-вече за малките и средните предприятия и фирми;</w:t>
      </w:r>
    </w:p>
    <w:p w:rsidR="000F5881" w:rsidRPr="00DB4CCE" w:rsidRDefault="001B38CC" w:rsidP="001B38CC">
      <w:pPr>
        <w:numPr>
          <w:ilvl w:val="0"/>
          <w:numId w:val="47"/>
        </w:numPr>
        <w:jc w:val="both"/>
      </w:pPr>
      <w:r w:rsidRPr="00DB4CCE">
        <w:rPr>
          <w:bCs/>
        </w:rPr>
        <w:t>Центровете за данни – рационално решение за корпоративните бизнес организации по организирането, поддържането и използването на техните бази от данни;</w:t>
      </w:r>
    </w:p>
    <w:p w:rsidR="000F5881" w:rsidRPr="00DB4CCE" w:rsidRDefault="001B38CC" w:rsidP="001B38CC">
      <w:pPr>
        <w:numPr>
          <w:ilvl w:val="0"/>
          <w:numId w:val="47"/>
        </w:numPr>
        <w:jc w:val="both"/>
      </w:pPr>
      <w:r w:rsidRPr="00DB4CCE">
        <w:rPr>
          <w:bCs/>
          <w:lang w:val="en-US"/>
        </w:rPr>
        <w:t xml:space="preserve">Cloud Computing </w:t>
      </w:r>
      <w:r w:rsidRPr="00DB4CCE">
        <w:rPr>
          <w:bCs/>
        </w:rPr>
        <w:t>– перспективно инфраструктурно решение, което предлага рационални и ефективни средства по отношение на базите от данни;</w:t>
      </w:r>
    </w:p>
    <w:p w:rsidR="000F5881" w:rsidRPr="00DB4CCE" w:rsidRDefault="001B38CC" w:rsidP="001B38CC">
      <w:pPr>
        <w:numPr>
          <w:ilvl w:val="0"/>
          <w:numId w:val="47"/>
        </w:numPr>
        <w:jc w:val="both"/>
      </w:pPr>
      <w:r w:rsidRPr="00DB4CCE">
        <w:rPr>
          <w:bCs/>
        </w:rPr>
        <w:t>Качество – сигурност – ефективност – водеща стратегия за базите от данни.</w:t>
      </w:r>
    </w:p>
    <w:p w:rsidR="000354BE" w:rsidRPr="00F32AA9" w:rsidRDefault="00F32AA9" w:rsidP="00F32AA9">
      <w:pPr>
        <w:pStyle w:val="ListParagraph"/>
        <w:numPr>
          <w:ilvl w:val="0"/>
          <w:numId w:val="46"/>
        </w:numPr>
        <w:jc w:val="both"/>
        <w:rPr>
          <w:b/>
        </w:rPr>
      </w:pPr>
      <w:r>
        <w:rPr>
          <w:b/>
          <w:i/>
        </w:rPr>
        <w:t>Принципен модел за функциониране на модула:</w:t>
      </w:r>
    </w:p>
    <w:p w:rsidR="002B6079" w:rsidRPr="005A6D48" w:rsidRDefault="00F32AA9" w:rsidP="00373373">
      <w:pPr>
        <w:ind w:firstLine="708"/>
        <w:jc w:val="both"/>
      </w:pPr>
      <w:r w:rsidRPr="00F32AA9">
        <w:rPr>
          <w:i/>
        </w:rPr>
        <w:t>5.1.</w:t>
      </w:r>
      <w:r>
        <w:rPr>
          <w:i/>
        </w:rPr>
        <w:t xml:space="preserve"> Попълване и актуализация на оперативната база от данни:</w:t>
      </w:r>
      <w:r w:rsidR="005A6D48">
        <w:rPr>
          <w:i/>
        </w:rPr>
        <w:t xml:space="preserve"> -</w:t>
      </w:r>
      <w:r w:rsidR="005A6D48">
        <w:t xml:space="preserve"> виж Фиг. 2.15.</w:t>
      </w:r>
    </w:p>
    <w:p w:rsidR="005A6D48" w:rsidRPr="00F32AA9" w:rsidRDefault="005A6D48" w:rsidP="00373373">
      <w:pPr>
        <w:ind w:firstLine="708"/>
        <w:jc w:val="both"/>
        <w:rPr>
          <w:i/>
        </w:rPr>
      </w:pPr>
    </w:p>
    <w:p w:rsidR="002B6079" w:rsidRDefault="009F0E8B" w:rsidP="005A6D48">
      <w:pPr>
        <w:jc w:val="center"/>
      </w:pPr>
      <w:r>
        <w:rPr>
          <w:noProof/>
        </w:rPr>
        <w:drawing>
          <wp:inline distT="0" distB="0" distL="0" distR="0" wp14:anchorId="045B5327">
            <wp:extent cx="4419600" cy="1943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810" cy="19423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32AA9" w:rsidRDefault="005A6D48" w:rsidP="005A6D48">
      <w:pPr>
        <w:ind w:firstLine="708"/>
        <w:jc w:val="center"/>
      </w:pPr>
      <w:r>
        <w:t>Фиг. 2. 15.</w:t>
      </w:r>
    </w:p>
    <w:p w:rsidR="00F32AA9" w:rsidRPr="008C6620" w:rsidRDefault="00FB6AC0" w:rsidP="00373373">
      <w:pPr>
        <w:ind w:firstLine="708"/>
        <w:jc w:val="both"/>
      </w:pPr>
      <w:r>
        <w:rPr>
          <w:i/>
        </w:rPr>
        <w:lastRenderedPageBreak/>
        <w:t xml:space="preserve">5.2. Архивиране на оперативната база от данни – </w:t>
      </w:r>
      <w:r w:rsidRPr="008C6620">
        <w:t>виж Фиг. 2.16.</w:t>
      </w:r>
    </w:p>
    <w:p w:rsidR="00F32AA9" w:rsidRDefault="00F32AA9" w:rsidP="00373373">
      <w:pPr>
        <w:ind w:firstLine="708"/>
        <w:jc w:val="both"/>
      </w:pPr>
    </w:p>
    <w:p w:rsidR="00F32AA9" w:rsidRDefault="008127F5" w:rsidP="008127F5">
      <w:pPr>
        <w:jc w:val="center"/>
      </w:pPr>
      <w:r>
        <w:rPr>
          <w:noProof/>
        </w:rPr>
        <w:drawing>
          <wp:inline distT="0" distB="0" distL="0" distR="0" wp14:anchorId="205199FA">
            <wp:extent cx="4067175" cy="23622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656" cy="23653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32AA9" w:rsidRDefault="008127F5" w:rsidP="008127F5">
      <w:pPr>
        <w:ind w:firstLine="708"/>
        <w:jc w:val="center"/>
      </w:pPr>
      <w:r>
        <w:t>Фиг. 2.16.</w:t>
      </w:r>
    </w:p>
    <w:p w:rsidR="002B6079" w:rsidRDefault="002B6079" w:rsidP="00373373">
      <w:pPr>
        <w:ind w:firstLine="708"/>
        <w:jc w:val="both"/>
      </w:pPr>
    </w:p>
    <w:p w:rsidR="008127F5" w:rsidRPr="008C6620" w:rsidRDefault="008C6620" w:rsidP="00373373">
      <w:pPr>
        <w:ind w:firstLine="708"/>
        <w:jc w:val="both"/>
      </w:pPr>
      <w:r>
        <w:rPr>
          <w:i/>
        </w:rPr>
        <w:t xml:space="preserve">5.3. Създаване на резервно копие на оперативната база от данни – </w:t>
      </w:r>
      <w:r>
        <w:t>виж Фиг. 2.17.</w:t>
      </w:r>
    </w:p>
    <w:p w:rsidR="008127F5" w:rsidRDefault="008127F5" w:rsidP="00373373">
      <w:pPr>
        <w:ind w:firstLine="708"/>
        <w:jc w:val="both"/>
      </w:pPr>
    </w:p>
    <w:p w:rsidR="008127F5" w:rsidRDefault="008C6620" w:rsidP="008C6620">
      <w:pPr>
        <w:jc w:val="center"/>
      </w:pPr>
      <w:r>
        <w:rPr>
          <w:noProof/>
        </w:rPr>
        <w:drawing>
          <wp:inline distT="0" distB="0" distL="0" distR="0" wp14:anchorId="35917DA0">
            <wp:extent cx="4238625" cy="25336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194" cy="25363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127F5" w:rsidRDefault="000572D3" w:rsidP="000572D3">
      <w:pPr>
        <w:ind w:firstLine="708"/>
        <w:jc w:val="center"/>
      </w:pPr>
      <w:r>
        <w:t>Фиг. 2.17.</w:t>
      </w:r>
    </w:p>
    <w:p w:rsidR="008127F5" w:rsidRDefault="008127F5" w:rsidP="00373373">
      <w:pPr>
        <w:ind w:firstLine="708"/>
        <w:jc w:val="both"/>
      </w:pPr>
    </w:p>
    <w:p w:rsidR="008127F5" w:rsidRDefault="000572D3" w:rsidP="00373373">
      <w:pPr>
        <w:ind w:firstLine="708"/>
        <w:jc w:val="both"/>
      </w:pPr>
      <w:r>
        <w:t xml:space="preserve">Необходимо е да се подчертае, че между технологичните процедури архивиране и създаване на резервно копие на оперативната база от данни има разлика. При архивирането се спазват изискванията и предписанията на закона и разпоредбите за архивиране на икономическата информация. Създаването на резервно копие се свързва предимно с възможността за </w:t>
      </w:r>
      <w:r>
        <w:lastRenderedPageBreak/>
        <w:t>възстановяване на актуалното състояние на базата от данни при аварийни ситуации или някакво бедствие.</w:t>
      </w:r>
    </w:p>
    <w:p w:rsidR="000572D3" w:rsidRPr="00AB3172" w:rsidRDefault="00AB3172" w:rsidP="00373373">
      <w:pPr>
        <w:ind w:firstLine="708"/>
        <w:jc w:val="both"/>
      </w:pPr>
      <w:r>
        <w:rPr>
          <w:i/>
        </w:rPr>
        <w:t>5.4. В</w:t>
      </w:r>
      <w:r w:rsidRPr="00AB3172">
        <w:rPr>
          <w:i/>
        </w:rPr>
        <w:t>ъзстановяване (</w:t>
      </w:r>
      <w:proofErr w:type="spellStart"/>
      <w:r w:rsidRPr="00AB3172">
        <w:rPr>
          <w:i/>
        </w:rPr>
        <w:t>Disaster</w:t>
      </w:r>
      <w:proofErr w:type="spellEnd"/>
      <w:r w:rsidRPr="00AB3172">
        <w:rPr>
          <w:i/>
        </w:rPr>
        <w:t xml:space="preserve"> </w:t>
      </w:r>
      <w:proofErr w:type="spellStart"/>
      <w:r w:rsidRPr="00AB3172">
        <w:rPr>
          <w:i/>
        </w:rPr>
        <w:t>Recovery</w:t>
      </w:r>
      <w:proofErr w:type="spellEnd"/>
      <w:r w:rsidRPr="00AB3172">
        <w:rPr>
          <w:i/>
        </w:rPr>
        <w:t xml:space="preserve">) на </w:t>
      </w:r>
      <w:r>
        <w:rPr>
          <w:i/>
        </w:rPr>
        <w:t xml:space="preserve">оперативната </w:t>
      </w:r>
      <w:r w:rsidRPr="00AB3172">
        <w:rPr>
          <w:i/>
        </w:rPr>
        <w:t xml:space="preserve">базата от данни </w:t>
      </w:r>
      <w:r>
        <w:rPr>
          <w:i/>
        </w:rPr>
        <w:t xml:space="preserve">– </w:t>
      </w:r>
      <w:r>
        <w:t>виж: Фиг. 2.18.</w:t>
      </w:r>
    </w:p>
    <w:p w:rsidR="000572D3" w:rsidRDefault="000572D3" w:rsidP="00373373">
      <w:pPr>
        <w:ind w:firstLine="708"/>
        <w:jc w:val="both"/>
      </w:pPr>
    </w:p>
    <w:p w:rsidR="000572D3" w:rsidRDefault="008F4485" w:rsidP="005A3B57">
      <w:pPr>
        <w:jc w:val="center"/>
      </w:pPr>
      <w:r>
        <w:rPr>
          <w:noProof/>
        </w:rPr>
        <w:drawing>
          <wp:inline distT="0" distB="0" distL="0" distR="0" wp14:anchorId="1440A313">
            <wp:extent cx="4229100" cy="3048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645" cy="30519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572D3" w:rsidRDefault="005A3B57" w:rsidP="005A3B57">
      <w:pPr>
        <w:ind w:firstLine="708"/>
        <w:jc w:val="center"/>
      </w:pPr>
      <w:r>
        <w:t>Фиг. 2.18.</w:t>
      </w:r>
    </w:p>
    <w:p w:rsidR="008127F5" w:rsidRDefault="008127F5" w:rsidP="00373373">
      <w:pPr>
        <w:ind w:firstLine="708"/>
        <w:jc w:val="both"/>
      </w:pPr>
    </w:p>
    <w:p w:rsidR="000354BE" w:rsidRPr="00C34E9D" w:rsidRDefault="00C34E9D" w:rsidP="00373373">
      <w:pPr>
        <w:ind w:firstLine="708"/>
        <w:jc w:val="both"/>
      </w:pPr>
      <w:r>
        <w:rPr>
          <w:i/>
        </w:rPr>
        <w:t>5.</w:t>
      </w:r>
      <w:proofErr w:type="spellStart"/>
      <w:r>
        <w:rPr>
          <w:i/>
        </w:rPr>
        <w:t>5</w:t>
      </w:r>
      <w:proofErr w:type="spellEnd"/>
      <w:r>
        <w:rPr>
          <w:i/>
        </w:rPr>
        <w:t xml:space="preserve">. Търсене и извличане на данни и информация в оперативната база от данни </w:t>
      </w:r>
      <w:r>
        <w:t>– виж Фиг. 2.19.</w:t>
      </w:r>
    </w:p>
    <w:p w:rsidR="000354BE" w:rsidRDefault="000354BE" w:rsidP="00373373">
      <w:pPr>
        <w:ind w:firstLine="708"/>
        <w:jc w:val="both"/>
      </w:pPr>
    </w:p>
    <w:p w:rsidR="00C34E9D" w:rsidRDefault="00C34E9D" w:rsidP="00C34E9D">
      <w:pPr>
        <w:jc w:val="center"/>
      </w:pPr>
      <w:r>
        <w:rPr>
          <w:noProof/>
        </w:rPr>
        <w:drawing>
          <wp:inline distT="0" distB="0" distL="0" distR="0" wp14:anchorId="4CCC9CDB">
            <wp:extent cx="4276725" cy="26670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710" cy="2669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34E9D" w:rsidRDefault="005F109C" w:rsidP="005F109C">
      <w:pPr>
        <w:ind w:firstLine="708"/>
        <w:jc w:val="center"/>
      </w:pPr>
      <w:r>
        <w:t>Фиг. 2.19.</w:t>
      </w:r>
    </w:p>
    <w:p w:rsidR="00C34E9D" w:rsidRPr="00C5595E" w:rsidRDefault="000B2BD2" w:rsidP="00373373">
      <w:pPr>
        <w:ind w:firstLine="708"/>
        <w:jc w:val="both"/>
      </w:pPr>
      <w:r>
        <w:rPr>
          <w:i/>
        </w:rPr>
        <w:lastRenderedPageBreak/>
        <w:t>5.6. Генериране (обработка) на справки и отчети – предварително проектирани по съдържание, структура и форма на представяне, както и разработвани от самите крайни потребители</w:t>
      </w:r>
      <w:r w:rsidR="00C5595E">
        <w:rPr>
          <w:i/>
        </w:rPr>
        <w:t xml:space="preserve">, включително и справки от тип </w:t>
      </w:r>
      <w:r w:rsidR="00C5595E">
        <w:rPr>
          <w:i/>
          <w:lang w:val="en-US"/>
        </w:rPr>
        <w:t xml:space="preserve">“ad-hoc” </w:t>
      </w:r>
      <w:r w:rsidR="00C5595E">
        <w:rPr>
          <w:lang w:val="en-US"/>
        </w:rPr>
        <w:t xml:space="preserve">– </w:t>
      </w:r>
      <w:r w:rsidR="00C5595E">
        <w:t>виж Фиг. 2.20.</w:t>
      </w:r>
    </w:p>
    <w:p w:rsidR="00C34E9D" w:rsidRDefault="00C34E9D" w:rsidP="00373373">
      <w:pPr>
        <w:ind w:firstLine="708"/>
        <w:jc w:val="both"/>
      </w:pPr>
    </w:p>
    <w:p w:rsidR="00C34E9D" w:rsidRDefault="00C5595E" w:rsidP="00C5595E">
      <w:pPr>
        <w:jc w:val="center"/>
      </w:pPr>
      <w:r>
        <w:rPr>
          <w:noProof/>
        </w:rPr>
        <w:drawing>
          <wp:inline distT="0" distB="0" distL="0" distR="0" wp14:anchorId="66416EBD">
            <wp:extent cx="4229100" cy="36290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96" cy="36285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5595E" w:rsidRDefault="00C5595E" w:rsidP="00C5595E">
      <w:pPr>
        <w:ind w:firstLine="708"/>
        <w:jc w:val="center"/>
      </w:pPr>
      <w:r>
        <w:t>Фиг. 2.20.</w:t>
      </w:r>
    </w:p>
    <w:p w:rsidR="00C5595E" w:rsidRDefault="00C5595E" w:rsidP="00373373">
      <w:pPr>
        <w:ind w:firstLine="708"/>
        <w:jc w:val="both"/>
      </w:pPr>
    </w:p>
    <w:p w:rsidR="00C5595E" w:rsidRPr="0068169A" w:rsidRDefault="0068169A" w:rsidP="00373373">
      <w:pPr>
        <w:ind w:firstLine="708"/>
        <w:jc w:val="both"/>
        <w:rPr>
          <w:b/>
          <w:i/>
        </w:rPr>
      </w:pPr>
      <w:r>
        <w:rPr>
          <w:b/>
          <w:i/>
        </w:rPr>
        <w:t xml:space="preserve">5.7. Склад за данни </w:t>
      </w:r>
      <w:r>
        <w:rPr>
          <w:b/>
          <w:i/>
          <w:lang w:val="en-US"/>
        </w:rPr>
        <w:t>(Data Warehouse)</w:t>
      </w:r>
      <w:r>
        <w:rPr>
          <w:b/>
          <w:i/>
        </w:rPr>
        <w:t xml:space="preserve"> в автоматизираната обработка на икономическата информация.</w:t>
      </w:r>
    </w:p>
    <w:p w:rsidR="00C5595E" w:rsidRPr="0068169A" w:rsidRDefault="0068169A" w:rsidP="00373373">
      <w:pPr>
        <w:ind w:firstLine="708"/>
        <w:jc w:val="both"/>
        <w:rPr>
          <w:i/>
        </w:rPr>
      </w:pPr>
      <w:r w:rsidRPr="0068169A">
        <w:rPr>
          <w:i/>
        </w:rPr>
        <w:t xml:space="preserve">   5.7.1. </w:t>
      </w:r>
      <w:r>
        <w:rPr>
          <w:i/>
        </w:rPr>
        <w:t>Същност и  предназначение.</w:t>
      </w:r>
    </w:p>
    <w:p w:rsidR="00C5595E" w:rsidRDefault="0068169A" w:rsidP="00373373">
      <w:pPr>
        <w:ind w:firstLine="708"/>
        <w:jc w:val="both"/>
      </w:pPr>
      <w:r>
        <w:t xml:space="preserve">Складовете за данни в автоматизираната обработка на икономическата информация са логическо продължение </w:t>
      </w:r>
      <w:r w:rsidR="00447BAD">
        <w:t xml:space="preserve">(надстройка) </w:t>
      </w:r>
      <w:r>
        <w:t xml:space="preserve">на оперативните бази от данни </w:t>
      </w:r>
      <w:r w:rsidR="00447BAD">
        <w:t>в</w:t>
      </w:r>
      <w:r>
        <w:t xml:space="preserve"> бизнес организациите, публичната и държавната администрации. </w:t>
      </w:r>
    </w:p>
    <w:p w:rsidR="0068169A" w:rsidRPr="009E1512" w:rsidRDefault="00447BAD" w:rsidP="00373373">
      <w:pPr>
        <w:ind w:firstLine="708"/>
        <w:jc w:val="both"/>
      </w:pPr>
      <w:r>
        <w:t xml:space="preserve">Те систематизират, организират (чрез агрегиране, </w:t>
      </w:r>
      <w:proofErr w:type="spellStart"/>
      <w:r>
        <w:t>дезагрегиране</w:t>
      </w:r>
      <w:proofErr w:type="spellEnd"/>
      <w:r>
        <w:t>, интегриране и др. спомагателни процедури), съхраняват, търсят и извличат информационни съвкупности, които по съдържание и структура максимално са пригодени за производителна и качествена специализирана автоматизирана обработка. Тази специализирана автоматизирана обработка на икономическата информация</w:t>
      </w:r>
      <w:r w:rsidR="009E1512">
        <w:t xml:space="preserve"> е интегрирана с интелигентните </w:t>
      </w:r>
      <w:r w:rsidR="009E1512">
        <w:lastRenderedPageBreak/>
        <w:t xml:space="preserve">бизнес информационни системи и технологии </w:t>
      </w:r>
      <w:r w:rsidR="009E1512">
        <w:rPr>
          <w:lang w:val="en-US"/>
        </w:rPr>
        <w:t>(Business Intelligence)</w:t>
      </w:r>
      <w:r w:rsidR="009E1512">
        <w:t>.</w:t>
      </w:r>
    </w:p>
    <w:p w:rsidR="0068169A" w:rsidRPr="00FD4567" w:rsidRDefault="00FD4567" w:rsidP="00373373">
      <w:pPr>
        <w:ind w:firstLine="708"/>
        <w:jc w:val="both"/>
      </w:pPr>
      <w:r>
        <w:t xml:space="preserve">Следователно, складовете за данни са модерен, производителен инфраструктурен компонент на съвременните система за автоматизирана обработка на икономическата информация, които подпомагат </w:t>
      </w:r>
      <w:r w:rsidR="00DF6F17">
        <w:t>бизнес анализа на оперативно, тактическо и стратегическо равнище в областта на прогнозирането и планирането, маркетинга, финансовия мениджмънт, социалното инженерство и др., в процеса на подготовката, изработването и вземането на управленски решения.</w:t>
      </w:r>
    </w:p>
    <w:p w:rsidR="0068169A" w:rsidRPr="00FA1A3B" w:rsidRDefault="00FA1A3B" w:rsidP="00373373">
      <w:pPr>
        <w:ind w:firstLine="708"/>
        <w:jc w:val="both"/>
      </w:pPr>
      <w:r>
        <w:t xml:space="preserve">   5</w:t>
      </w:r>
      <w:r>
        <w:rPr>
          <w:i/>
        </w:rPr>
        <w:t xml:space="preserve">.7.2. Генериране на склад за данни </w:t>
      </w:r>
      <w:r w:rsidR="0041779F">
        <w:rPr>
          <w:i/>
        </w:rPr>
        <w:t>–</w:t>
      </w:r>
      <w:r>
        <w:rPr>
          <w:i/>
        </w:rPr>
        <w:t xml:space="preserve"> </w:t>
      </w:r>
      <w:r>
        <w:t>виж Фиг. 2.21.</w:t>
      </w:r>
    </w:p>
    <w:p w:rsidR="0068169A" w:rsidRDefault="0068169A" w:rsidP="00373373">
      <w:pPr>
        <w:ind w:firstLine="708"/>
        <w:jc w:val="both"/>
      </w:pPr>
    </w:p>
    <w:p w:rsidR="0068169A" w:rsidRDefault="002E05C9" w:rsidP="002E05C9">
      <w:pPr>
        <w:jc w:val="center"/>
      </w:pPr>
      <w:r>
        <w:rPr>
          <w:noProof/>
        </w:rPr>
        <w:drawing>
          <wp:inline distT="0" distB="0" distL="0" distR="0" wp14:anchorId="07E9BE1E">
            <wp:extent cx="4314825" cy="30670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770" cy="30712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8169A" w:rsidRDefault="0041779F" w:rsidP="0041779F">
      <w:pPr>
        <w:ind w:firstLine="708"/>
        <w:jc w:val="center"/>
      </w:pPr>
      <w:r>
        <w:t>Фиг. 2.21.</w:t>
      </w:r>
    </w:p>
    <w:p w:rsidR="0068169A" w:rsidRDefault="0068169A" w:rsidP="00373373">
      <w:pPr>
        <w:ind w:firstLine="708"/>
        <w:jc w:val="both"/>
      </w:pPr>
    </w:p>
    <w:p w:rsidR="00C34E9D" w:rsidRDefault="003A7193" w:rsidP="00373373">
      <w:pPr>
        <w:ind w:firstLine="708"/>
        <w:jc w:val="both"/>
      </w:pPr>
      <w:r>
        <w:t>Генерирането на склада за данни е типична организационно-технологична процедура. Тази процедура се осъществява от специализиран софтуер, по подобие на системите за управление на базите от данни.</w:t>
      </w:r>
    </w:p>
    <w:p w:rsidR="0041779F" w:rsidRDefault="003A7193" w:rsidP="00373373">
      <w:pPr>
        <w:ind w:firstLine="708"/>
        <w:jc w:val="both"/>
      </w:pPr>
      <w:r>
        <w:t xml:space="preserve">Източниците на данни и информация са разнообразни, но основните информационни потоци постъпват от оперативните бази от данни на бизнес организациите, </w:t>
      </w:r>
      <w:r w:rsidR="003664E1">
        <w:t>външните източници, които главно се свеждат до бизнес партньорите (доставчици, клиенти, банкови и застрахователни институции, осигурителни и здравни фондове, публична и държавна администрация и др.). От Интернет постъпват информационни съвкупности свързани с научно-</w:t>
      </w:r>
      <w:r w:rsidR="003664E1">
        <w:lastRenderedPageBreak/>
        <w:t>техническите нововъведения, състоянието на пазарите, бизнес социалните мрежи и др. под.</w:t>
      </w:r>
    </w:p>
    <w:p w:rsidR="0041779F" w:rsidRPr="005124E5" w:rsidRDefault="005124E5" w:rsidP="00373373">
      <w:pPr>
        <w:ind w:firstLine="708"/>
        <w:jc w:val="both"/>
      </w:pPr>
      <w:r>
        <w:t xml:space="preserve">   </w:t>
      </w:r>
      <w:r>
        <w:rPr>
          <w:i/>
        </w:rPr>
        <w:t>5.7.3. Архитектура и използване на склада за данни</w:t>
      </w:r>
      <w:r w:rsidR="007520FE">
        <w:rPr>
          <w:i/>
        </w:rPr>
        <w:t>.</w:t>
      </w:r>
    </w:p>
    <w:p w:rsidR="003664E1" w:rsidRDefault="007520FE" w:rsidP="00373373">
      <w:pPr>
        <w:ind w:firstLine="708"/>
        <w:jc w:val="both"/>
      </w:pPr>
      <w:r>
        <w:tab/>
        <w:t>а) компониране по управленски функции и дейности - – виж Фиг. 2.22.</w:t>
      </w:r>
    </w:p>
    <w:p w:rsidR="003664E1" w:rsidRDefault="003664E1" w:rsidP="005124E5"/>
    <w:p w:rsidR="003664E1" w:rsidRDefault="00095E26" w:rsidP="00095E26">
      <w:pPr>
        <w:jc w:val="center"/>
      </w:pPr>
      <w:r>
        <w:rPr>
          <w:noProof/>
        </w:rPr>
        <w:drawing>
          <wp:inline distT="0" distB="0" distL="0" distR="0" wp14:anchorId="37CFBD78">
            <wp:extent cx="4305300" cy="2952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976" cy="29552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64E1" w:rsidRDefault="00095E26" w:rsidP="00095E26">
      <w:pPr>
        <w:ind w:firstLine="708"/>
        <w:jc w:val="center"/>
      </w:pPr>
      <w:r>
        <w:t>Фиг. 2.22.</w:t>
      </w:r>
    </w:p>
    <w:p w:rsidR="007520FE" w:rsidRDefault="007520FE" w:rsidP="00373373">
      <w:pPr>
        <w:ind w:firstLine="708"/>
        <w:jc w:val="both"/>
      </w:pPr>
    </w:p>
    <w:p w:rsidR="007520FE" w:rsidRDefault="00463067" w:rsidP="00373373">
      <w:pPr>
        <w:ind w:firstLine="708"/>
        <w:jc w:val="both"/>
      </w:pPr>
      <w:r>
        <w:tab/>
        <w:t>б) задълбочаващо компониране в хоризонтален (обектно-предметен разрез: капитали, дълготрайни активи и т. н.) и вертикален аспект – виж Фиг. 2.23.</w:t>
      </w:r>
    </w:p>
    <w:p w:rsidR="007520FE" w:rsidRDefault="007520FE" w:rsidP="00373373">
      <w:pPr>
        <w:ind w:firstLine="708"/>
        <w:jc w:val="both"/>
      </w:pPr>
    </w:p>
    <w:p w:rsidR="007520FE" w:rsidRDefault="00F747D9" w:rsidP="00F747D9">
      <w:pPr>
        <w:jc w:val="center"/>
      </w:pPr>
      <w:r>
        <w:rPr>
          <w:noProof/>
        </w:rPr>
        <w:drawing>
          <wp:inline distT="0" distB="0" distL="0" distR="0" wp14:anchorId="07FD4452">
            <wp:extent cx="4210050" cy="2571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020" cy="25753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1779F" w:rsidRDefault="00F747D9" w:rsidP="00F747D9">
      <w:pPr>
        <w:ind w:firstLine="708"/>
        <w:jc w:val="center"/>
      </w:pPr>
      <w:r>
        <w:t>Фиг. 2.23.</w:t>
      </w:r>
    </w:p>
    <w:p w:rsidR="0041779F" w:rsidRDefault="0093229A" w:rsidP="00373373">
      <w:pPr>
        <w:ind w:firstLine="708"/>
        <w:jc w:val="both"/>
      </w:pPr>
      <w:r>
        <w:lastRenderedPageBreak/>
        <w:tab/>
        <w:t>в) компониране на т. нар. „информационни кубове“ – информационни съвкупности максимално пригодени за нуждите на бизнес анализа и интелигентното изследване на информационните съвкупности – виж Фиг. 2.24.</w:t>
      </w:r>
    </w:p>
    <w:p w:rsidR="00E20127" w:rsidRDefault="00E20127" w:rsidP="00373373">
      <w:pPr>
        <w:ind w:firstLine="708"/>
        <w:jc w:val="both"/>
      </w:pPr>
    </w:p>
    <w:p w:rsidR="00E20127" w:rsidRDefault="008E3B5C" w:rsidP="002739F2">
      <w:pPr>
        <w:jc w:val="center"/>
      </w:pPr>
      <w:r>
        <w:rPr>
          <w:noProof/>
        </w:rPr>
        <w:drawing>
          <wp:inline distT="0" distB="0" distL="0" distR="0" wp14:anchorId="14B51665">
            <wp:extent cx="4067175" cy="46101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648" cy="4611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20127" w:rsidRDefault="002739F2" w:rsidP="002739F2">
      <w:pPr>
        <w:ind w:firstLine="708"/>
        <w:jc w:val="center"/>
      </w:pPr>
      <w:r>
        <w:t>Фиг. 2.24.</w:t>
      </w:r>
    </w:p>
    <w:p w:rsidR="00E20127" w:rsidRDefault="00E20127" w:rsidP="00373373">
      <w:pPr>
        <w:ind w:firstLine="708"/>
        <w:jc w:val="both"/>
      </w:pPr>
    </w:p>
    <w:p w:rsidR="00E20127" w:rsidRDefault="007D5F7A" w:rsidP="00373373">
      <w:pPr>
        <w:ind w:firstLine="708"/>
        <w:jc w:val="both"/>
      </w:pPr>
      <w:r>
        <w:tab/>
        <w:t xml:space="preserve">г) извличане от компонираните „информационни кубове“ на т. нар. витрини от данни </w:t>
      </w:r>
      <w:r>
        <w:rPr>
          <w:lang w:val="en-US"/>
        </w:rPr>
        <w:t>(Data Marts)</w:t>
      </w:r>
      <w:r w:rsidR="00FD0351">
        <w:t xml:space="preserve"> – виж Фиг. 2.25.</w:t>
      </w:r>
    </w:p>
    <w:p w:rsidR="007D5F7A" w:rsidRPr="00DF17D8" w:rsidRDefault="00DF17D8" w:rsidP="00373373">
      <w:pPr>
        <w:ind w:firstLine="708"/>
        <w:jc w:val="both"/>
      </w:pPr>
      <w:r>
        <w:t xml:space="preserve">Витрините от данни </w:t>
      </w:r>
      <w:r>
        <w:rPr>
          <w:lang w:val="en-US"/>
        </w:rPr>
        <w:t>(Data Marts)</w:t>
      </w:r>
      <w:r>
        <w:t xml:space="preserve"> </w:t>
      </w:r>
      <w:r w:rsidR="00FD0351">
        <w:t>са информационни съвкупности извлечени с подходящо разработен софтуер от склада за данни. Те представляват</w:t>
      </w:r>
      <w:r w:rsidR="002D5556">
        <w:t xml:space="preserve"> проблемно-ориентирани (за решаване на определен клас от задачи по управленски функции и дейности или управленски йерархични равнища) или екипно-насочени (предназначени за определен проект, програма или колективно решавана бизнес задача) информационни множества.</w:t>
      </w:r>
    </w:p>
    <w:p w:rsidR="007D5F7A" w:rsidRDefault="002D5556" w:rsidP="00373373">
      <w:pPr>
        <w:ind w:firstLine="708"/>
        <w:jc w:val="both"/>
      </w:pPr>
      <w:r>
        <w:t xml:space="preserve">Витрините от данни най-често се предоставят на автоматизираните работни места на крайните потребители във вид </w:t>
      </w:r>
      <w:r>
        <w:lastRenderedPageBreak/>
        <w:t>(съдържание, структура и формат на представяне), който позволява те да се обработват по-нататък от потребителски ориентиран приложен софтуер.</w:t>
      </w:r>
    </w:p>
    <w:p w:rsidR="007D5F7A" w:rsidRDefault="007D5F7A" w:rsidP="00373373">
      <w:pPr>
        <w:ind w:firstLine="708"/>
        <w:jc w:val="both"/>
      </w:pPr>
    </w:p>
    <w:p w:rsidR="009806BC" w:rsidRDefault="009806BC" w:rsidP="009806BC">
      <w:pPr>
        <w:jc w:val="center"/>
      </w:pPr>
      <w:r>
        <w:rPr>
          <w:noProof/>
        </w:rPr>
        <w:drawing>
          <wp:inline distT="0" distB="0" distL="0" distR="0" wp14:anchorId="7DE23AA4">
            <wp:extent cx="4200525" cy="31908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774" cy="3190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806BC" w:rsidRDefault="009806BC" w:rsidP="009806BC">
      <w:pPr>
        <w:ind w:firstLine="708"/>
        <w:jc w:val="center"/>
      </w:pPr>
      <w:r>
        <w:t>Фиг. 2.25.</w:t>
      </w:r>
    </w:p>
    <w:p w:rsidR="009806BC" w:rsidRDefault="009806BC" w:rsidP="00373373">
      <w:pPr>
        <w:ind w:firstLine="708"/>
        <w:jc w:val="both"/>
      </w:pPr>
    </w:p>
    <w:p w:rsidR="009806BC" w:rsidRDefault="00D57379" w:rsidP="00373373">
      <w:pPr>
        <w:ind w:firstLine="708"/>
        <w:jc w:val="both"/>
      </w:pPr>
      <w:r>
        <w:tab/>
        <w:t>д) принципна организация и технология за автоматизирана обработка на икономическата информация от самите крайни потребители на техните автоматизирани работни места – виж Фиг. 2.26.</w:t>
      </w:r>
    </w:p>
    <w:p w:rsidR="009806BC" w:rsidRDefault="009806BC" w:rsidP="00373373">
      <w:pPr>
        <w:ind w:firstLine="708"/>
        <w:jc w:val="both"/>
      </w:pPr>
    </w:p>
    <w:p w:rsidR="00E20127" w:rsidRDefault="00D57379" w:rsidP="00D57379">
      <w:pPr>
        <w:jc w:val="center"/>
      </w:pPr>
      <w:r>
        <w:rPr>
          <w:noProof/>
        </w:rPr>
        <w:drawing>
          <wp:inline distT="0" distB="0" distL="0" distR="0" wp14:anchorId="39B892F7">
            <wp:extent cx="4305300" cy="2552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870" cy="25560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57379" w:rsidRDefault="00D57379" w:rsidP="00D57379">
      <w:pPr>
        <w:ind w:firstLine="708"/>
        <w:jc w:val="center"/>
      </w:pPr>
      <w:r>
        <w:t>Фиг. 2.26.</w:t>
      </w:r>
    </w:p>
    <w:p w:rsidR="00D57379" w:rsidRPr="00E8110A" w:rsidRDefault="00E8110A" w:rsidP="00373373">
      <w:pPr>
        <w:ind w:firstLine="708"/>
        <w:jc w:val="both"/>
        <w:rPr>
          <w:b/>
          <w:i/>
        </w:rPr>
      </w:pPr>
      <w:r>
        <w:rPr>
          <w:b/>
          <w:i/>
        </w:rPr>
        <w:lastRenderedPageBreak/>
        <w:t xml:space="preserve">5.8. Автоматизирана обработка на икономическа информация за нуждите на бизнес задачите, решавани в режим „реален мащаб на времето“ </w:t>
      </w:r>
      <w:r>
        <w:rPr>
          <w:b/>
          <w:i/>
          <w:lang w:val="en-US"/>
        </w:rPr>
        <w:t>(Real Time)</w:t>
      </w:r>
      <w:r>
        <w:rPr>
          <w:b/>
          <w:i/>
        </w:rPr>
        <w:t>.</w:t>
      </w:r>
    </w:p>
    <w:p w:rsidR="00D57379" w:rsidRDefault="00524C90" w:rsidP="00373373">
      <w:pPr>
        <w:ind w:firstLine="708"/>
        <w:jc w:val="both"/>
      </w:pPr>
      <w:r>
        <w:t>Това са бизнес задачи, в които времето на изпълнение е от решаващо значение – управление на производствено-технологични процеси, резервиране на самолетни билети, хотелиерски системи и др. под. В тези случаи автоматизираната обработка на икономическата информация трябва да протича бързо, точно и надеждно.</w:t>
      </w:r>
    </w:p>
    <w:p w:rsidR="00524C90" w:rsidRPr="004736B6" w:rsidRDefault="00524C90" w:rsidP="00373373">
      <w:pPr>
        <w:ind w:firstLine="708"/>
        <w:jc w:val="both"/>
      </w:pPr>
      <w:r>
        <w:t>Теорията и практиката през последните години предлага т. нар. „</w:t>
      </w:r>
      <w:r>
        <w:rPr>
          <w:i/>
        </w:rPr>
        <w:t xml:space="preserve">свръх-оперативни бази от данни“ </w:t>
      </w:r>
      <w:r w:rsidR="004736B6">
        <w:t xml:space="preserve">или определяни като бази от данни от тип </w:t>
      </w:r>
      <w:r w:rsidR="004736B6">
        <w:rPr>
          <w:lang w:val="en-US"/>
        </w:rPr>
        <w:t>“In Memory”</w:t>
      </w:r>
      <w:r w:rsidR="004736B6">
        <w:t>. Това са бази от данни, които се организират и компонират изцяло в оперативната памет на компютърните системи (сървъри, клъстери от сървъри, грид системи, супер-компютри и др.).</w:t>
      </w:r>
    </w:p>
    <w:p w:rsidR="00E8110A" w:rsidRDefault="004736B6" w:rsidP="00373373">
      <w:pPr>
        <w:ind w:firstLine="708"/>
        <w:jc w:val="both"/>
      </w:pPr>
      <w:r>
        <w:t>Такава организация на този клас от оперативни бази от данни предоставя възможност автоматизираната обработка на икономическата информация и решаването на разнообразни класове бизнес задачи да протичат много по-бързо и по-производително</w:t>
      </w:r>
      <w:r w:rsidR="00331B8B">
        <w:t>.</w:t>
      </w:r>
    </w:p>
    <w:p w:rsidR="00E8110A" w:rsidRDefault="00331B8B" w:rsidP="00373373">
      <w:pPr>
        <w:ind w:firstLine="708"/>
        <w:jc w:val="both"/>
      </w:pPr>
      <w:r>
        <w:t>Принципно процесът може да се покаже по следния начин – виж Фиг. 2.27.</w:t>
      </w:r>
    </w:p>
    <w:p w:rsidR="00E8110A" w:rsidRDefault="00E8110A" w:rsidP="00373373">
      <w:pPr>
        <w:ind w:firstLine="708"/>
        <w:jc w:val="both"/>
      </w:pPr>
    </w:p>
    <w:p w:rsidR="00D57379" w:rsidRDefault="00063CD1" w:rsidP="00063CD1">
      <w:pPr>
        <w:jc w:val="center"/>
      </w:pPr>
      <w:r>
        <w:rPr>
          <w:noProof/>
        </w:rPr>
        <w:drawing>
          <wp:inline distT="0" distB="0" distL="0" distR="0" wp14:anchorId="59FD077A">
            <wp:extent cx="4181474" cy="34099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666" cy="3411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57379" w:rsidRDefault="001210E7" w:rsidP="00063CD1">
      <w:pPr>
        <w:ind w:firstLine="708"/>
        <w:jc w:val="center"/>
      </w:pPr>
      <w:r>
        <w:t>Фиг. 2.27.</w:t>
      </w:r>
    </w:p>
    <w:p w:rsidR="00D57379" w:rsidRPr="009306C1" w:rsidRDefault="009306C1" w:rsidP="00373373">
      <w:pPr>
        <w:ind w:firstLine="708"/>
        <w:jc w:val="both"/>
        <w:rPr>
          <w:i/>
        </w:rPr>
      </w:pPr>
      <w:r>
        <w:rPr>
          <w:i/>
        </w:rPr>
        <w:lastRenderedPageBreak/>
        <w:t>5.9. Обсъждане и вземане на оперативни управленски решения.</w:t>
      </w:r>
    </w:p>
    <w:p w:rsidR="001210E7" w:rsidRDefault="007B7FAC" w:rsidP="00373373">
      <w:pPr>
        <w:ind w:firstLine="708"/>
        <w:jc w:val="both"/>
      </w:pPr>
      <w:r>
        <w:t>Резултатите от автоматизираната обработка на икономическата информация в рамките на различните по предназначение и начина на работа бази от данни са насочени към процесите на обсъждане и вземане на управленски решения на оперативно, тактическо и стратегическо равнище – виж Фиг. 2.28.</w:t>
      </w:r>
    </w:p>
    <w:p w:rsidR="001210E7" w:rsidRDefault="001210E7" w:rsidP="00373373">
      <w:pPr>
        <w:ind w:firstLine="708"/>
        <w:jc w:val="both"/>
      </w:pPr>
    </w:p>
    <w:p w:rsidR="001210E7" w:rsidRDefault="007B7FAC" w:rsidP="007B7FAC">
      <w:pPr>
        <w:jc w:val="center"/>
      </w:pPr>
      <w:r>
        <w:rPr>
          <w:noProof/>
        </w:rPr>
        <w:drawing>
          <wp:inline distT="0" distB="0" distL="0" distR="0" wp14:anchorId="5C882CB7">
            <wp:extent cx="4286250" cy="1962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196" cy="196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210E7" w:rsidRDefault="007B7FAC" w:rsidP="007B7FAC">
      <w:pPr>
        <w:ind w:firstLine="708"/>
        <w:jc w:val="center"/>
      </w:pPr>
      <w:r>
        <w:t>Фиг. 2.28.</w:t>
      </w:r>
    </w:p>
    <w:p w:rsidR="001210E7" w:rsidRDefault="001210E7" w:rsidP="00373373">
      <w:pPr>
        <w:ind w:firstLine="708"/>
        <w:jc w:val="both"/>
      </w:pPr>
    </w:p>
    <w:p w:rsidR="00D57379" w:rsidRPr="001338EB" w:rsidRDefault="001338EB" w:rsidP="00373373">
      <w:pPr>
        <w:ind w:firstLine="708"/>
        <w:jc w:val="both"/>
        <w:rPr>
          <w:b/>
          <w:i/>
        </w:rPr>
      </w:pPr>
      <w:r>
        <w:rPr>
          <w:b/>
          <w:i/>
        </w:rPr>
        <w:t>6. Центровете за данни (центровете за обработка на данни) – актуални и перспективни решения на автоматизираната обработка на икономическата информация.</w:t>
      </w:r>
    </w:p>
    <w:p w:rsidR="001338EB" w:rsidRPr="00EC06DB" w:rsidRDefault="00EC06DB" w:rsidP="00373373">
      <w:pPr>
        <w:ind w:firstLine="708"/>
        <w:jc w:val="both"/>
        <w:rPr>
          <w:i/>
        </w:rPr>
      </w:pPr>
      <w:r>
        <w:rPr>
          <w:lang w:val="en-US"/>
        </w:rPr>
        <w:tab/>
      </w:r>
      <w:r>
        <w:t xml:space="preserve">6.1. </w:t>
      </w:r>
      <w:r>
        <w:rPr>
          <w:i/>
        </w:rPr>
        <w:t>Същност и предназначение на центровете за данни.</w:t>
      </w:r>
    </w:p>
    <w:p w:rsidR="001338EB" w:rsidRPr="00937594" w:rsidRDefault="00937594" w:rsidP="00373373">
      <w:pPr>
        <w:ind w:firstLine="708"/>
        <w:jc w:val="both"/>
      </w:pPr>
      <w:r>
        <w:t xml:space="preserve">Центърът за данни </w:t>
      </w:r>
      <w:r>
        <w:rPr>
          <w:lang w:val="en-US"/>
        </w:rPr>
        <w:t>(Data Cent</w:t>
      </w:r>
      <w:r w:rsidR="00556812">
        <w:rPr>
          <w:lang w:val="en-US"/>
        </w:rPr>
        <w:t>er</w:t>
      </w:r>
      <w:r>
        <w:rPr>
          <w:lang w:val="en-US"/>
        </w:rPr>
        <w:t>)</w:t>
      </w:r>
      <w:r>
        <w:t xml:space="preserve"> е част от информационната инфраструктура на бизнес организация (предприятие, фирма, корпорация, сдружение, институции на публичната и държавната администрация</w:t>
      </w:r>
      <w:r w:rsidR="00E03B87">
        <w:t>, университети</w:t>
      </w:r>
      <w:r w:rsidR="000C3D54">
        <w:t xml:space="preserve"> и др.), в която на модерна, съвременна, производителна и ефективна основа се осъществява организирането, съхраняването и използването на информационните ресурси.</w:t>
      </w:r>
    </w:p>
    <w:p w:rsidR="001338EB" w:rsidRDefault="00E03B87" w:rsidP="00373373">
      <w:pPr>
        <w:ind w:firstLine="708"/>
        <w:jc w:val="both"/>
      </w:pPr>
      <w:r>
        <w:t>Често пъти се използват и термините „центрове за обработка на данни - ЦОД“, както и „центрове за съхраняване и обработка на данни - Ц</w:t>
      </w:r>
      <w:r w:rsidR="005F3CDF">
        <w:t>С</w:t>
      </w:r>
      <w:r>
        <w:t>ОД“</w:t>
      </w:r>
      <w:r w:rsidR="005F3CDF">
        <w:t>. Тези понятия се идентични, като тяхното наименование подсказва, че по един или друг начин се акцентира върху различните задачи, дейности и функции, които са присъщи и се изпълняват в съвременните центрове за данни.</w:t>
      </w:r>
    </w:p>
    <w:p w:rsidR="001338EB" w:rsidRDefault="005F3CDF" w:rsidP="00373373">
      <w:pPr>
        <w:ind w:firstLine="708"/>
        <w:jc w:val="both"/>
      </w:pPr>
      <w:r>
        <w:t xml:space="preserve">Центровете за данни са инфраструктурно решение, което цели рационално и ефективно да подпомага автоматизираната обработка на икономическата информация, бизнес информационните системи, информационното осигуряване и обслужване на управлението на бизнеса и всяка друга </w:t>
      </w:r>
      <w:r w:rsidR="0016200E">
        <w:t xml:space="preserve">дейност </w:t>
      </w:r>
      <w:r w:rsidR="0016200E">
        <w:lastRenderedPageBreak/>
        <w:t>(научни изследвания, обучение, образование и т. н.) в областта на организацията, съхраняването и използването на информационните съвкупности (данни, информация и знание) под формата на бази от данни, складове за данни, файлове с данни и информация и др.</w:t>
      </w:r>
    </w:p>
    <w:p w:rsidR="001338EB" w:rsidRDefault="00467648" w:rsidP="00373373">
      <w:pPr>
        <w:ind w:firstLine="708"/>
        <w:jc w:val="both"/>
      </w:pPr>
      <w:r>
        <w:t xml:space="preserve">Центровете за данни интензивно се изграждат по целия свят на корпоративна, комерсиална и смесена основа и главо са насочени към предоставянето на услуги в областта на организирането, съхраняването и използването на информационните ресурси на </w:t>
      </w:r>
      <w:r w:rsidR="005D71CF">
        <w:t>надеждна, качествена и ефективна база – виж Фиг. 2.29.</w:t>
      </w:r>
      <w:r w:rsidR="005D71CF">
        <w:rPr>
          <w:rStyle w:val="FootnoteReference"/>
        </w:rPr>
        <w:footnoteReference w:id="2"/>
      </w:r>
    </w:p>
    <w:p w:rsidR="001338EB" w:rsidRDefault="001338EB" w:rsidP="00373373">
      <w:pPr>
        <w:ind w:firstLine="708"/>
        <w:jc w:val="both"/>
      </w:pPr>
    </w:p>
    <w:p w:rsidR="005D71CF" w:rsidRDefault="005D71CF" w:rsidP="005D71CF">
      <w:pPr>
        <w:jc w:val="center"/>
      </w:pPr>
      <w:r>
        <w:rPr>
          <w:noProof/>
        </w:rPr>
        <w:drawing>
          <wp:inline distT="0" distB="0" distL="0" distR="0" wp14:anchorId="6B82FDA3" wp14:editId="7C58824F">
            <wp:extent cx="4256662" cy="1905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931" cy="190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1CF" w:rsidRDefault="005D71CF" w:rsidP="005D71CF">
      <w:pPr>
        <w:ind w:firstLine="708"/>
        <w:jc w:val="center"/>
      </w:pPr>
      <w:r>
        <w:t>Фиг. 2.29.</w:t>
      </w:r>
    </w:p>
    <w:p w:rsidR="005D71CF" w:rsidRDefault="005D71CF" w:rsidP="00373373">
      <w:pPr>
        <w:ind w:firstLine="708"/>
        <w:jc w:val="both"/>
      </w:pPr>
    </w:p>
    <w:p w:rsidR="005D71CF" w:rsidRDefault="009E7C4B" w:rsidP="00373373">
      <w:pPr>
        <w:ind w:firstLine="708"/>
        <w:jc w:val="both"/>
      </w:pPr>
      <w:r>
        <w:t>Центровете за данни се разполагат най-често в рамките на бизнес организациите (когато се изграждат на корпоративен принцип) или в точките, в които има съсредоточаване на потенциални клиенти, потребители на предлаганите информационни услуги или близко до важни комуникационни възли</w:t>
      </w:r>
      <w:r w:rsidR="004951FB">
        <w:t>, енергийни източници, подходящи климатични и екологични среди и условия (при комерсиалните и смесените центрове за данни).</w:t>
      </w:r>
    </w:p>
    <w:p w:rsidR="005D71CF" w:rsidRPr="006B1EEF" w:rsidRDefault="006B1EEF" w:rsidP="00373373">
      <w:pPr>
        <w:ind w:firstLine="708"/>
        <w:jc w:val="both"/>
        <w:rPr>
          <w:i/>
        </w:rPr>
      </w:pPr>
      <w:r>
        <w:tab/>
      </w:r>
      <w:r>
        <w:rPr>
          <w:i/>
        </w:rPr>
        <w:t xml:space="preserve">6.2. </w:t>
      </w:r>
      <w:r w:rsidR="00BC2F74">
        <w:rPr>
          <w:i/>
        </w:rPr>
        <w:t>Принципна архитектура на центровете за данни.</w:t>
      </w:r>
    </w:p>
    <w:p w:rsidR="00922B1E" w:rsidRDefault="0012682F" w:rsidP="00922B1E">
      <w:pPr>
        <w:ind w:firstLine="708"/>
        <w:jc w:val="both"/>
      </w:pPr>
      <w:r>
        <w:t xml:space="preserve">Центърът за данни, като съвременно инфраструктурно решение и имащо отношение към автоматизираната обработка на икономическата информация, от архитектурна гледна точка включва следните </w:t>
      </w:r>
      <w:r w:rsidRPr="0012682F">
        <w:rPr>
          <w:i/>
        </w:rPr>
        <w:t>основни компоне</w:t>
      </w:r>
      <w:r>
        <w:rPr>
          <w:i/>
        </w:rPr>
        <w:t>н</w:t>
      </w:r>
      <w:r w:rsidRPr="0012682F">
        <w:rPr>
          <w:i/>
        </w:rPr>
        <w:t>ти</w:t>
      </w:r>
      <w:r>
        <w:t>:</w:t>
      </w:r>
    </w:p>
    <w:p w:rsidR="005D71CF" w:rsidRDefault="00922B1E" w:rsidP="00922B1E">
      <w:pPr>
        <w:ind w:firstLine="708"/>
        <w:jc w:val="both"/>
      </w:pPr>
      <w:r>
        <w:t xml:space="preserve">1. </w:t>
      </w:r>
      <w:r w:rsidR="00251711" w:rsidRPr="00922B1E">
        <w:rPr>
          <w:i/>
        </w:rPr>
        <w:t>Информационна инфраструктура</w:t>
      </w:r>
      <w:r w:rsidR="00251711">
        <w:t xml:space="preserve"> </w:t>
      </w:r>
      <w:r w:rsidR="00A907BB">
        <w:t>–</w:t>
      </w:r>
      <w:r w:rsidR="00251711">
        <w:t xml:space="preserve"> </w:t>
      </w:r>
      <w:r w:rsidR="00A907BB">
        <w:t xml:space="preserve">обхваща и систематизира главно ресурсите на компютърните системи и мрежи (компютърен хардуер, системен софтуер, приложен софтуер, мрежови софтуер), както и информационните ресурси </w:t>
      </w:r>
      <w:r w:rsidR="00A907BB">
        <w:lastRenderedPageBreak/>
        <w:t>(оперативни бази от данни, складове за данни, информационни файлове и др.). Тази част на центърът за данни главно осигурява съхраняването и обработката на данните и информацията;</w:t>
      </w:r>
    </w:p>
    <w:p w:rsidR="00A907BB" w:rsidRDefault="00922B1E" w:rsidP="00373373">
      <w:pPr>
        <w:ind w:firstLine="708"/>
        <w:jc w:val="both"/>
      </w:pPr>
      <w:r>
        <w:rPr>
          <w:i/>
        </w:rPr>
        <w:t xml:space="preserve">2. </w:t>
      </w:r>
      <w:r w:rsidR="008E1CEE">
        <w:rPr>
          <w:i/>
        </w:rPr>
        <w:t>Комуникационна инфраструктура</w:t>
      </w:r>
      <w:r w:rsidR="008E1CEE">
        <w:t xml:space="preserve"> </w:t>
      </w:r>
      <w:r w:rsidR="00817A06">
        <w:t>–</w:t>
      </w:r>
      <w:r w:rsidR="008E1CEE">
        <w:t xml:space="preserve"> </w:t>
      </w:r>
      <w:r w:rsidR="00817A06">
        <w:t>осигурява качествени, надеждни, производителни и ефективни връзки, както вътре в центъра за данни, а така също и с околната среда (клиенти, Интернет, регионални, национални и световни информационни мрежи и бази от данни);</w:t>
      </w:r>
    </w:p>
    <w:p w:rsidR="00817A06" w:rsidRDefault="00922B1E" w:rsidP="00373373">
      <w:pPr>
        <w:ind w:firstLine="708"/>
        <w:jc w:val="both"/>
      </w:pPr>
      <w:r>
        <w:rPr>
          <w:i/>
        </w:rPr>
        <w:t xml:space="preserve">3. </w:t>
      </w:r>
      <w:r w:rsidR="00777390">
        <w:rPr>
          <w:i/>
        </w:rPr>
        <w:t xml:space="preserve">Инженерна инфраструктура </w:t>
      </w:r>
      <w:r w:rsidR="00962448">
        <w:t>–</w:t>
      </w:r>
      <w:r w:rsidR="00777390">
        <w:t xml:space="preserve"> </w:t>
      </w:r>
      <w:r w:rsidR="00962448">
        <w:t>поддържа в определени стандартни параметри нормалното функциониране на информационната и комуникационната инфраструктури чрез спазването на зададените нормативни предписания относно диапазоните на температура, влажност, запрашеност и чистота на въздуха. Много важна част на инженерната инфраструктура е осигуряването на оптимално енергийно захранване</w:t>
      </w:r>
      <w:r w:rsidR="00DE47C5">
        <w:t>, както и разполагането с алтернативни енергийни източници. Всичко това трябва да протича при спазването на предписанията за екологична защита и природна съобразност;</w:t>
      </w:r>
    </w:p>
    <w:p w:rsidR="00DE47C5" w:rsidRPr="00780762" w:rsidRDefault="00922B1E" w:rsidP="00373373">
      <w:pPr>
        <w:ind w:firstLine="708"/>
        <w:jc w:val="both"/>
      </w:pPr>
      <w:r>
        <w:rPr>
          <w:i/>
        </w:rPr>
        <w:t xml:space="preserve">4. </w:t>
      </w:r>
      <w:r w:rsidR="00780762">
        <w:rPr>
          <w:i/>
        </w:rPr>
        <w:t>Организационно-управленска инфраструктура</w:t>
      </w:r>
      <w:r w:rsidR="00780762">
        <w:t xml:space="preserve"> </w:t>
      </w:r>
      <w:r>
        <w:t>–</w:t>
      </w:r>
      <w:r w:rsidR="00780762">
        <w:t xml:space="preserve"> </w:t>
      </w:r>
      <w:r>
        <w:t>подпомага организацията, управлението, правно-нормативната защита и развитието на центъра за данни.</w:t>
      </w:r>
    </w:p>
    <w:p w:rsidR="00A907BB" w:rsidRDefault="00A87BF6" w:rsidP="00373373">
      <w:pPr>
        <w:ind w:firstLine="708"/>
        <w:jc w:val="both"/>
      </w:pPr>
      <w:r>
        <w:t>От гледна точка на производствено-функционалната насоченост, центърът за данни включва:</w:t>
      </w:r>
    </w:p>
    <w:p w:rsidR="00A87BF6" w:rsidRDefault="00A87BF6" w:rsidP="00A87BF6">
      <w:pPr>
        <w:pStyle w:val="ListParagraph"/>
        <w:numPr>
          <w:ilvl w:val="0"/>
          <w:numId w:val="49"/>
        </w:numPr>
        <w:jc w:val="both"/>
      </w:pPr>
      <w:r w:rsidRPr="00A87BF6">
        <w:rPr>
          <w:i/>
        </w:rPr>
        <w:t>Делова част</w:t>
      </w:r>
      <w:r>
        <w:t xml:space="preserve"> – административни, лоби и други офиси;</w:t>
      </w:r>
    </w:p>
    <w:p w:rsidR="00A87BF6" w:rsidRDefault="007B3B5F" w:rsidP="00A87BF6">
      <w:pPr>
        <w:pStyle w:val="ListParagraph"/>
        <w:numPr>
          <w:ilvl w:val="0"/>
          <w:numId w:val="49"/>
        </w:numPr>
        <w:jc w:val="both"/>
      </w:pPr>
      <w:r>
        <w:rPr>
          <w:i/>
        </w:rPr>
        <w:t>Сървърно помещение</w:t>
      </w:r>
      <w:r>
        <w:t xml:space="preserve"> – „сърцето“ на центъра за данни;</w:t>
      </w:r>
    </w:p>
    <w:p w:rsidR="007B3B5F" w:rsidRDefault="007B3B5F" w:rsidP="00A87BF6">
      <w:pPr>
        <w:pStyle w:val="ListParagraph"/>
        <w:numPr>
          <w:ilvl w:val="0"/>
          <w:numId w:val="49"/>
        </w:numPr>
        <w:jc w:val="both"/>
      </w:pPr>
      <w:r>
        <w:rPr>
          <w:i/>
        </w:rPr>
        <w:t>Специализирани помещения</w:t>
      </w:r>
      <w:r>
        <w:t xml:space="preserve">, например от типа на </w:t>
      </w:r>
      <w:r>
        <w:rPr>
          <w:lang w:val="en-US"/>
        </w:rPr>
        <w:t>“Private Cage”</w:t>
      </w:r>
      <w:r>
        <w:t xml:space="preserve"> (изолирани и допълнително обезопасени клетки за клиенти, които имат специални изисквания за сигурност и надеждност);</w:t>
      </w:r>
    </w:p>
    <w:p w:rsidR="007B3B5F" w:rsidRDefault="007B3B5F" w:rsidP="00A87BF6">
      <w:pPr>
        <w:pStyle w:val="ListParagraph"/>
        <w:numPr>
          <w:ilvl w:val="0"/>
          <w:numId w:val="49"/>
        </w:numPr>
        <w:jc w:val="both"/>
      </w:pPr>
      <w:r>
        <w:rPr>
          <w:i/>
        </w:rPr>
        <w:t>Климатична инсталация</w:t>
      </w:r>
      <w:r>
        <w:t xml:space="preserve"> – температура, влажност, запрашеност;</w:t>
      </w:r>
    </w:p>
    <w:p w:rsidR="007B3B5F" w:rsidRPr="003111F8" w:rsidRDefault="003111F8" w:rsidP="00A87BF6">
      <w:pPr>
        <w:pStyle w:val="ListParagraph"/>
        <w:numPr>
          <w:ilvl w:val="0"/>
          <w:numId w:val="49"/>
        </w:numPr>
        <w:jc w:val="both"/>
        <w:rPr>
          <w:i/>
        </w:rPr>
      </w:pPr>
      <w:r w:rsidRPr="003111F8">
        <w:rPr>
          <w:i/>
        </w:rPr>
        <w:t>Комуникационен възел</w:t>
      </w:r>
      <w:r>
        <w:t>;</w:t>
      </w:r>
    </w:p>
    <w:p w:rsidR="003111F8" w:rsidRPr="003111F8" w:rsidRDefault="00627E75" w:rsidP="00A87BF6">
      <w:pPr>
        <w:pStyle w:val="ListParagraph"/>
        <w:numPr>
          <w:ilvl w:val="0"/>
          <w:numId w:val="49"/>
        </w:numPr>
        <w:jc w:val="both"/>
        <w:rPr>
          <w:i/>
        </w:rPr>
      </w:pPr>
      <w:r>
        <w:rPr>
          <w:i/>
        </w:rPr>
        <w:t>Енергетичен блок.</w:t>
      </w:r>
    </w:p>
    <w:p w:rsidR="005D71CF" w:rsidRDefault="0041641C" w:rsidP="00373373">
      <w:pPr>
        <w:ind w:firstLine="708"/>
        <w:jc w:val="both"/>
      </w:pPr>
      <w:r>
        <w:t>Най-важните части на центъра за данни</w:t>
      </w:r>
      <w:r w:rsidR="00AA78B2">
        <w:t>, примерно</w:t>
      </w:r>
      <w:r>
        <w:t xml:space="preserve"> изглеждат по следния начин – виж Фиг. 2.30.</w:t>
      </w:r>
    </w:p>
    <w:p w:rsidR="00627E75" w:rsidRPr="003660B2" w:rsidRDefault="003660B2" w:rsidP="00373373">
      <w:pPr>
        <w:ind w:firstLine="708"/>
        <w:jc w:val="both"/>
        <w:rPr>
          <w:i/>
        </w:rPr>
      </w:pPr>
      <w:r>
        <w:rPr>
          <w:i/>
        </w:rPr>
        <w:tab/>
        <w:t>6.3. Кратка класификация на центровете за данни.</w:t>
      </w:r>
    </w:p>
    <w:p w:rsidR="00556812" w:rsidRDefault="002A09B5" w:rsidP="00373373">
      <w:pPr>
        <w:ind w:firstLine="708"/>
        <w:jc w:val="both"/>
      </w:pPr>
      <w:r>
        <w:rPr>
          <w:i/>
        </w:rPr>
        <w:t>Първо,</w:t>
      </w:r>
      <w:r>
        <w:t xml:space="preserve"> според стандарта, по който са изградени центровете за данни. Понастоящем се използват главно три стандарта:</w:t>
      </w:r>
    </w:p>
    <w:p w:rsidR="00627E75" w:rsidRDefault="00556812" w:rsidP="00373373">
      <w:pPr>
        <w:ind w:firstLine="708"/>
        <w:jc w:val="both"/>
      </w:pPr>
      <w:r>
        <w:t xml:space="preserve">а) </w:t>
      </w:r>
      <w:r w:rsidR="002A09B5">
        <w:rPr>
          <w:lang w:val="en-US"/>
        </w:rPr>
        <w:t xml:space="preserve">TIA-942 </w:t>
      </w:r>
      <w:r w:rsidR="00AA78B2">
        <w:t>–</w:t>
      </w:r>
      <w:r>
        <w:t xml:space="preserve"> </w:t>
      </w:r>
      <w:r w:rsidR="002A09B5">
        <w:t xml:space="preserve">американски – </w:t>
      </w:r>
      <w:r w:rsidR="002A09B5">
        <w:rPr>
          <w:lang w:val="en-US"/>
        </w:rPr>
        <w:t>ANSI</w:t>
      </w:r>
      <w:r w:rsidR="002A09B5">
        <w:t xml:space="preserve"> – стандарт, който доскоро доминираше в световната практика и главно акцентира върху </w:t>
      </w:r>
      <w:r>
        <w:t>степента на надеждност;</w:t>
      </w:r>
    </w:p>
    <w:p w:rsidR="00556812" w:rsidRDefault="00556812" w:rsidP="00373373">
      <w:pPr>
        <w:ind w:firstLine="708"/>
        <w:jc w:val="both"/>
      </w:pPr>
      <w:r>
        <w:t xml:space="preserve">б) стандартите </w:t>
      </w:r>
      <w:r w:rsidRPr="00556812">
        <w:t>CENELEC и ISO/IEC</w:t>
      </w:r>
      <w:r>
        <w:t>;</w:t>
      </w:r>
    </w:p>
    <w:p w:rsidR="00556812" w:rsidRDefault="00556812" w:rsidP="00373373">
      <w:pPr>
        <w:ind w:firstLine="708"/>
        <w:jc w:val="both"/>
      </w:pPr>
      <w:r>
        <w:t xml:space="preserve">в) стандарт, който съчетава най-добрите практики в областта на центровете за данни и се налага в практиката през </w:t>
      </w:r>
      <w:r>
        <w:lastRenderedPageBreak/>
        <w:t xml:space="preserve">последните години </w:t>
      </w:r>
      <w:r w:rsidR="00AA78B2">
        <w:t>–</w:t>
      </w:r>
      <w:r>
        <w:t xml:space="preserve"> </w:t>
      </w:r>
      <w:r w:rsidRPr="00556812">
        <w:t xml:space="preserve">BICSI 002 2010 Data </w:t>
      </w:r>
      <w:proofErr w:type="spellStart"/>
      <w:r w:rsidRPr="00556812">
        <w:t>Center</w:t>
      </w:r>
      <w:proofErr w:type="spellEnd"/>
      <w:r w:rsidRPr="00556812">
        <w:t xml:space="preserve"> </w:t>
      </w:r>
      <w:proofErr w:type="spellStart"/>
      <w:r w:rsidRPr="00556812">
        <w:t>Design</w:t>
      </w:r>
      <w:proofErr w:type="spellEnd"/>
      <w:r w:rsidRPr="00556812">
        <w:t xml:space="preserve"> </w:t>
      </w:r>
      <w:proofErr w:type="spellStart"/>
      <w:r w:rsidRPr="00556812">
        <w:t>and</w:t>
      </w:r>
      <w:proofErr w:type="spellEnd"/>
      <w:r w:rsidRPr="00556812">
        <w:t xml:space="preserve"> </w:t>
      </w:r>
      <w:proofErr w:type="spellStart"/>
      <w:r w:rsidRPr="00556812">
        <w:t>Implementation</w:t>
      </w:r>
      <w:proofErr w:type="spellEnd"/>
      <w:r w:rsidRPr="00556812">
        <w:t xml:space="preserve"> </w:t>
      </w:r>
      <w:proofErr w:type="spellStart"/>
      <w:r w:rsidRPr="00556812">
        <w:t>Best</w:t>
      </w:r>
      <w:proofErr w:type="spellEnd"/>
      <w:r w:rsidRPr="00556812">
        <w:t xml:space="preserve"> </w:t>
      </w:r>
      <w:proofErr w:type="spellStart"/>
      <w:r w:rsidRPr="00556812">
        <w:t>Practices</w:t>
      </w:r>
      <w:proofErr w:type="spellEnd"/>
      <w:r w:rsidR="00E7151F">
        <w:t>.</w:t>
      </w:r>
    </w:p>
    <w:p w:rsidR="00E7151F" w:rsidRPr="00E7151F" w:rsidRDefault="00E7151F" w:rsidP="00373373">
      <w:pPr>
        <w:ind w:firstLine="708"/>
        <w:jc w:val="both"/>
      </w:pPr>
    </w:p>
    <w:tbl>
      <w:tblPr>
        <w:tblStyle w:val="TableGrid"/>
        <w:tblW w:w="6689" w:type="dxa"/>
        <w:tblInd w:w="2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92"/>
        <w:gridCol w:w="3097"/>
      </w:tblGrid>
      <w:tr w:rsidR="0081270C" w:rsidTr="00713130">
        <w:tc>
          <w:tcPr>
            <w:tcW w:w="3592" w:type="dxa"/>
          </w:tcPr>
          <w:p w:rsidR="0081270C" w:rsidRDefault="0081270C" w:rsidP="0081270C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0229B07" wp14:editId="4AA204D4">
                  <wp:extent cx="2114550" cy="11430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7599" cy="1144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7" w:type="dxa"/>
          </w:tcPr>
          <w:p w:rsidR="0081270C" w:rsidRDefault="00AA78B2" w:rsidP="0081270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4A01614" wp14:editId="4C7BD60E">
                  <wp:extent cx="1857375" cy="1143000"/>
                  <wp:effectExtent l="0" t="0" r="952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080" cy="1143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70C" w:rsidTr="00713130">
        <w:tc>
          <w:tcPr>
            <w:tcW w:w="3592" w:type="dxa"/>
          </w:tcPr>
          <w:p w:rsidR="0081270C" w:rsidRPr="00AA78B2" w:rsidRDefault="00AA78B2" w:rsidP="0081270C">
            <w:pPr>
              <w:jc w:val="center"/>
              <w:rPr>
                <w:sz w:val="20"/>
                <w:szCs w:val="20"/>
              </w:rPr>
            </w:pPr>
            <w:r w:rsidRPr="00AA78B2">
              <w:rPr>
                <w:sz w:val="20"/>
                <w:szCs w:val="20"/>
              </w:rPr>
              <w:t>Делови офис</w:t>
            </w:r>
          </w:p>
        </w:tc>
        <w:tc>
          <w:tcPr>
            <w:tcW w:w="3097" w:type="dxa"/>
          </w:tcPr>
          <w:p w:rsidR="0081270C" w:rsidRPr="00AA78B2" w:rsidRDefault="00AA78B2" w:rsidP="00AA78B2">
            <w:pPr>
              <w:jc w:val="center"/>
              <w:rPr>
                <w:sz w:val="20"/>
                <w:szCs w:val="20"/>
              </w:rPr>
            </w:pPr>
            <w:r w:rsidRPr="00AA78B2">
              <w:rPr>
                <w:sz w:val="20"/>
                <w:szCs w:val="20"/>
              </w:rPr>
              <w:t>Сървърно помещение</w:t>
            </w:r>
          </w:p>
        </w:tc>
      </w:tr>
      <w:tr w:rsidR="0081270C" w:rsidTr="00713130">
        <w:tc>
          <w:tcPr>
            <w:tcW w:w="3592" w:type="dxa"/>
          </w:tcPr>
          <w:p w:rsidR="0081270C" w:rsidRDefault="00713130" w:rsidP="0081270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B65280E" wp14:editId="42BE5FA7">
                  <wp:extent cx="2133600" cy="120015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828" cy="1200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7" w:type="dxa"/>
          </w:tcPr>
          <w:p w:rsidR="0081270C" w:rsidRDefault="00713130" w:rsidP="0081270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C6856D9" wp14:editId="69D879C1">
                  <wp:extent cx="1857375" cy="1200150"/>
                  <wp:effectExtent l="0" t="0" r="952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0891" cy="1202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70C" w:rsidTr="00713130">
        <w:tc>
          <w:tcPr>
            <w:tcW w:w="3592" w:type="dxa"/>
          </w:tcPr>
          <w:p w:rsidR="0081270C" w:rsidRPr="00713130" w:rsidRDefault="00713130" w:rsidP="0071313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 xml:space="preserve">Private Cage </w:t>
            </w:r>
            <w:r>
              <w:rPr>
                <w:sz w:val="20"/>
                <w:szCs w:val="20"/>
              </w:rPr>
              <w:t>клетка</w:t>
            </w:r>
          </w:p>
        </w:tc>
        <w:tc>
          <w:tcPr>
            <w:tcW w:w="3097" w:type="dxa"/>
          </w:tcPr>
          <w:p w:rsidR="0081270C" w:rsidRPr="00713130" w:rsidRDefault="00713130" w:rsidP="00C85FD5">
            <w:pPr>
              <w:jc w:val="center"/>
              <w:rPr>
                <w:sz w:val="20"/>
                <w:szCs w:val="20"/>
              </w:rPr>
            </w:pPr>
            <w:r w:rsidRPr="00713130">
              <w:rPr>
                <w:sz w:val="20"/>
                <w:szCs w:val="20"/>
              </w:rPr>
              <w:t>Климатич</w:t>
            </w:r>
            <w:r w:rsidR="00C85FD5">
              <w:rPr>
                <w:sz w:val="20"/>
                <w:szCs w:val="20"/>
              </w:rPr>
              <w:t>ен</w:t>
            </w:r>
            <w:r w:rsidRPr="00713130">
              <w:rPr>
                <w:sz w:val="20"/>
                <w:szCs w:val="20"/>
              </w:rPr>
              <w:t xml:space="preserve"> </w:t>
            </w:r>
            <w:r w:rsidR="00C85FD5">
              <w:rPr>
                <w:sz w:val="20"/>
                <w:szCs w:val="20"/>
              </w:rPr>
              <w:t>модул</w:t>
            </w:r>
          </w:p>
        </w:tc>
      </w:tr>
    </w:tbl>
    <w:p w:rsidR="00E7151F" w:rsidRPr="0081270C" w:rsidRDefault="0081270C" w:rsidP="0081270C">
      <w:pPr>
        <w:jc w:val="center"/>
      </w:pPr>
      <w:r>
        <w:t>Фиг. 2.30.</w:t>
      </w:r>
    </w:p>
    <w:p w:rsidR="005D71CF" w:rsidRDefault="005D71CF" w:rsidP="00373373">
      <w:pPr>
        <w:ind w:firstLine="708"/>
        <w:jc w:val="both"/>
      </w:pPr>
    </w:p>
    <w:p w:rsidR="005D71CF" w:rsidRPr="005A29AC" w:rsidRDefault="005A29AC" w:rsidP="00373373">
      <w:pPr>
        <w:ind w:firstLine="708"/>
        <w:jc w:val="both"/>
      </w:pPr>
      <w:r>
        <w:rPr>
          <w:i/>
        </w:rPr>
        <w:t xml:space="preserve">Второ, </w:t>
      </w:r>
      <w:r>
        <w:t>според големината на центровете за данни – крупни (големи), средни и малки.</w:t>
      </w:r>
    </w:p>
    <w:p w:rsidR="001338EB" w:rsidRPr="005A29AC" w:rsidRDefault="005A29AC" w:rsidP="00373373">
      <w:pPr>
        <w:ind w:firstLine="708"/>
        <w:jc w:val="both"/>
      </w:pPr>
      <w:r>
        <w:rPr>
          <w:i/>
        </w:rPr>
        <w:t xml:space="preserve">Трето, </w:t>
      </w:r>
      <w:r>
        <w:t>според предназначението – корпоративни, комерсиални (търговски, публични) и хибридни (смесени).</w:t>
      </w:r>
    </w:p>
    <w:p w:rsidR="0041779F" w:rsidRPr="00052348" w:rsidRDefault="00052348" w:rsidP="00373373">
      <w:pPr>
        <w:ind w:firstLine="708"/>
        <w:jc w:val="both"/>
        <w:rPr>
          <w:i/>
        </w:rPr>
      </w:pPr>
      <w:r>
        <w:rPr>
          <w:i/>
        </w:rPr>
        <w:t>6.4. Тенденции в развитието на центровете за данни.</w:t>
      </w:r>
    </w:p>
    <w:p w:rsidR="0041779F" w:rsidRDefault="00052348" w:rsidP="00373373">
      <w:pPr>
        <w:ind w:firstLine="708"/>
        <w:jc w:val="both"/>
      </w:pPr>
      <w:r>
        <w:t xml:space="preserve">а) </w:t>
      </w:r>
      <w:r w:rsidR="00C85FD5">
        <w:t>п</w:t>
      </w:r>
      <w:r>
        <w:t>о отношение на кръга от извършвани услуги – услуги свързани с виртуализацията (виртуален хостинг, виртуални сървъри и др.), услуги свързани с отдаването под наем и аренда на ресурси, услуги отнасящи се до допълнителни изисквания на клиентите за надеж</w:t>
      </w:r>
      <w:r w:rsidR="00C85FD5">
        <w:t>д</w:t>
      </w:r>
      <w:r>
        <w:t>ност, сиг</w:t>
      </w:r>
      <w:r w:rsidR="00C85FD5">
        <w:t>у</w:t>
      </w:r>
      <w:r>
        <w:t>рност и безопасно</w:t>
      </w:r>
      <w:r w:rsidR="00C85FD5">
        <w:t>ст и т. н.</w:t>
      </w:r>
      <w:r w:rsidR="00E9051D">
        <w:t>;</w:t>
      </w:r>
    </w:p>
    <w:p w:rsidR="00052348" w:rsidRDefault="00C85FD5" w:rsidP="00373373">
      <w:pPr>
        <w:ind w:firstLine="708"/>
        <w:jc w:val="both"/>
      </w:pPr>
      <w:r>
        <w:t xml:space="preserve">б) </w:t>
      </w:r>
      <w:r w:rsidR="005A7174">
        <w:t xml:space="preserve">създаване на т. нар. „икономични центрове за данни“ </w:t>
      </w:r>
      <w:r w:rsidR="005A7174">
        <w:rPr>
          <w:lang w:val="en-US"/>
        </w:rPr>
        <w:t>(</w:t>
      </w:r>
      <w:r w:rsidR="005A7174" w:rsidRPr="005A7174">
        <w:rPr>
          <w:lang w:val="en-US"/>
        </w:rPr>
        <w:t>trash data centers</w:t>
      </w:r>
      <w:r w:rsidR="005A7174">
        <w:rPr>
          <w:lang w:val="en-US"/>
        </w:rPr>
        <w:t xml:space="preserve">) </w:t>
      </w:r>
      <w:r w:rsidR="00E9051D">
        <w:rPr>
          <w:lang w:val="en-US"/>
        </w:rPr>
        <w:t>–</w:t>
      </w:r>
      <w:r w:rsidR="005A7174">
        <w:rPr>
          <w:lang w:val="en-US"/>
        </w:rPr>
        <w:t xml:space="preserve"> </w:t>
      </w:r>
      <w:r w:rsidR="00E9051D">
        <w:t>предоставят услуги на по-ниски и достъпни цени, но много често това е за сметка на качеството и надеждността;</w:t>
      </w:r>
    </w:p>
    <w:p w:rsidR="00E9051D" w:rsidRPr="00E9051D" w:rsidRDefault="00E9051D" w:rsidP="00373373">
      <w:pPr>
        <w:ind w:firstLine="708"/>
        <w:jc w:val="both"/>
      </w:pPr>
      <w:r>
        <w:t xml:space="preserve">в) </w:t>
      </w:r>
      <w:r w:rsidR="00C43DD6">
        <w:t>изграждане на центрове за данни съобразени с т. нар. „зелени политики и стратегии“ – екологичн</w:t>
      </w:r>
      <w:r w:rsidR="00CE5043">
        <w:t>о</w:t>
      </w:r>
      <w:r w:rsidR="00C43DD6">
        <w:t xml:space="preserve"> издържани, използващи алтернативни енергийни източници и др.;</w:t>
      </w:r>
      <w:r w:rsidR="00C43DD6">
        <w:rPr>
          <w:rStyle w:val="FootnoteReference"/>
        </w:rPr>
        <w:footnoteReference w:id="3"/>
      </w:r>
    </w:p>
    <w:p w:rsidR="00052348" w:rsidRPr="00523465" w:rsidRDefault="00523465" w:rsidP="00373373">
      <w:pPr>
        <w:ind w:firstLine="708"/>
        <w:jc w:val="both"/>
      </w:pPr>
      <w:r>
        <w:t xml:space="preserve">г) предлагане на мобилни центрове за данни – подобни решения предлага </w:t>
      </w:r>
      <w:r>
        <w:rPr>
          <w:lang w:val="en-US"/>
        </w:rPr>
        <w:t>IBM Corp.</w:t>
      </w:r>
      <w:r>
        <w:t xml:space="preserve"> – виж. Фиг. 2.31. Тези решения могат да се използват за по-голяма </w:t>
      </w:r>
      <w:r w:rsidRPr="00523465">
        <w:t xml:space="preserve">достъпност </w:t>
      </w:r>
      <w:r>
        <w:t xml:space="preserve">и гъвкавост до услугите </w:t>
      </w:r>
      <w:r>
        <w:lastRenderedPageBreak/>
        <w:t>на центровете за данни от малки бизнес организации или такива, които са отдалечени от развити инфраструктурни центрове</w:t>
      </w:r>
      <w:r w:rsidR="005901CB">
        <w:t>.</w:t>
      </w:r>
    </w:p>
    <w:p w:rsidR="00052348" w:rsidRDefault="00052348" w:rsidP="00373373">
      <w:pPr>
        <w:ind w:firstLine="708"/>
        <w:jc w:val="both"/>
      </w:pPr>
    </w:p>
    <w:p w:rsidR="00052348" w:rsidRDefault="005901CB" w:rsidP="005901CB">
      <w:pPr>
        <w:jc w:val="center"/>
      </w:pPr>
      <w:r>
        <w:rPr>
          <w:noProof/>
        </w:rPr>
        <w:drawing>
          <wp:inline distT="0" distB="0" distL="0" distR="0" wp14:anchorId="0470606A" wp14:editId="2DDC9FD3">
            <wp:extent cx="4248150" cy="17240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432" cy="172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4BE" w:rsidRDefault="005901CB" w:rsidP="005901CB">
      <w:pPr>
        <w:ind w:firstLine="708"/>
        <w:jc w:val="center"/>
      </w:pPr>
      <w:r>
        <w:t>Фиг. 2.31.</w:t>
      </w:r>
    </w:p>
    <w:p w:rsidR="0041641C" w:rsidRDefault="0041641C" w:rsidP="00373373">
      <w:pPr>
        <w:ind w:firstLine="708"/>
        <w:jc w:val="both"/>
      </w:pPr>
    </w:p>
    <w:p w:rsidR="0041641C" w:rsidRPr="005901CB" w:rsidRDefault="005901CB" w:rsidP="00373373">
      <w:pPr>
        <w:ind w:firstLine="708"/>
        <w:jc w:val="both"/>
        <w:rPr>
          <w:i/>
        </w:rPr>
      </w:pPr>
      <w:r>
        <w:rPr>
          <w:i/>
        </w:rPr>
        <w:t>6.</w:t>
      </w:r>
      <w:proofErr w:type="spellStart"/>
      <w:r>
        <w:rPr>
          <w:i/>
        </w:rPr>
        <w:t>6</w:t>
      </w:r>
      <w:proofErr w:type="spellEnd"/>
      <w:r>
        <w:rPr>
          <w:i/>
        </w:rPr>
        <w:t>. Центрове за данни в България.</w:t>
      </w:r>
    </w:p>
    <w:p w:rsidR="005901CB" w:rsidRDefault="002B231E" w:rsidP="00373373">
      <w:pPr>
        <w:ind w:firstLine="708"/>
        <w:jc w:val="both"/>
      </w:pPr>
      <w:r>
        <w:t>Състоянието на изграждането и използването на центрове за данни в България може да се види от фиг. 2.32.</w:t>
      </w:r>
      <w:r w:rsidR="00FF1F69">
        <w:rPr>
          <w:rStyle w:val="FootnoteReference"/>
        </w:rPr>
        <w:footnoteReference w:id="4"/>
      </w:r>
    </w:p>
    <w:p w:rsidR="005901CB" w:rsidRDefault="005901CB" w:rsidP="002B231E"/>
    <w:tbl>
      <w:tblPr>
        <w:tblStyle w:val="TableGrid"/>
        <w:tblW w:w="0" w:type="auto"/>
        <w:jc w:val="center"/>
        <w:tblInd w:w="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12"/>
        <w:gridCol w:w="3568"/>
      </w:tblGrid>
      <w:tr w:rsidR="002B231E" w:rsidTr="00C43FDD">
        <w:trPr>
          <w:jc w:val="center"/>
        </w:trPr>
        <w:tc>
          <w:tcPr>
            <w:tcW w:w="3258" w:type="dxa"/>
          </w:tcPr>
          <w:p w:rsidR="002B231E" w:rsidRDefault="002B231E" w:rsidP="002B231E">
            <w:r>
              <w:rPr>
                <w:noProof/>
              </w:rPr>
              <w:drawing>
                <wp:inline distT="0" distB="0" distL="0" distR="0" wp14:anchorId="0B643806" wp14:editId="1EC5E31F">
                  <wp:extent cx="2066925" cy="1600200"/>
                  <wp:effectExtent l="0" t="0" r="9525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6" w:type="dxa"/>
          </w:tcPr>
          <w:p w:rsidR="002B231E" w:rsidRDefault="002B231E" w:rsidP="002B231E">
            <w:r>
              <w:rPr>
                <w:noProof/>
              </w:rPr>
              <w:drawing>
                <wp:inline distT="0" distB="0" distL="0" distR="0" wp14:anchorId="28A6E4CB" wp14:editId="25A412FE">
                  <wp:extent cx="2238375" cy="1600200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231E" w:rsidTr="00062B00">
        <w:trPr>
          <w:trHeight w:val="360"/>
          <w:jc w:val="center"/>
        </w:trPr>
        <w:tc>
          <w:tcPr>
            <w:tcW w:w="3258" w:type="dxa"/>
          </w:tcPr>
          <w:p w:rsidR="002B231E" w:rsidRPr="002B231E" w:rsidRDefault="002B231E" w:rsidP="002B231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Изградени центрове за данни</w:t>
            </w:r>
          </w:p>
        </w:tc>
        <w:tc>
          <w:tcPr>
            <w:tcW w:w="3546" w:type="dxa"/>
          </w:tcPr>
          <w:p w:rsidR="002B231E" w:rsidRPr="00C43FDD" w:rsidRDefault="00C43FDD" w:rsidP="00C43FDD">
            <w:pPr>
              <w:jc w:val="center"/>
              <w:rPr>
                <w:sz w:val="20"/>
                <w:szCs w:val="20"/>
              </w:rPr>
            </w:pPr>
            <w:r w:rsidRPr="00C43FDD">
              <w:rPr>
                <w:sz w:val="20"/>
                <w:szCs w:val="20"/>
              </w:rPr>
              <w:t>Центрове за данни в София</w:t>
            </w:r>
          </w:p>
        </w:tc>
      </w:tr>
    </w:tbl>
    <w:p w:rsidR="005901CB" w:rsidRDefault="002B231E" w:rsidP="002B231E">
      <w:pPr>
        <w:jc w:val="center"/>
      </w:pPr>
      <w:r>
        <w:t>Фиг. 2.32.</w:t>
      </w:r>
    </w:p>
    <w:p w:rsidR="005901CB" w:rsidRDefault="005901CB" w:rsidP="00373373">
      <w:pPr>
        <w:ind w:firstLine="708"/>
        <w:jc w:val="both"/>
      </w:pPr>
    </w:p>
    <w:p w:rsidR="005901CB" w:rsidRDefault="00E55F74" w:rsidP="00373373">
      <w:pPr>
        <w:ind w:firstLine="708"/>
        <w:jc w:val="both"/>
      </w:pPr>
      <w:r>
        <w:t>Може да се подчертае, че това ефективно и перспективно инфраструктурно решение</w:t>
      </w:r>
      <w:r w:rsidR="00062B00">
        <w:t xml:space="preserve"> навлиза усилено и в нашата практика, което оказва и ще оказва влияние върху организацията и технологията на автоматизираната обработка на икономическата информация.</w:t>
      </w:r>
    </w:p>
    <w:p w:rsidR="00C43FDD" w:rsidRDefault="00D361BC" w:rsidP="00373373">
      <w:pPr>
        <w:ind w:firstLine="708"/>
        <w:jc w:val="both"/>
      </w:pPr>
      <w:r>
        <w:t xml:space="preserve">В заключение </w:t>
      </w:r>
      <w:r w:rsidR="00DD51C3">
        <w:t>трябва да се отбележи, че модулът по н</w:t>
      </w:r>
      <w:r w:rsidR="00DD51C3" w:rsidRPr="00DD51C3">
        <w:t>атрупване, организиране, систематизиране, съхраняване, търсене, извличане и използване на информационните съвкупности</w:t>
      </w:r>
      <w:r w:rsidR="00DD51C3">
        <w:t xml:space="preserve"> е един от най-важните в автоматизираната обработка на икономическата информация. Това е аргумент, който е обосновал въпросите на базите от данни да се изучават в самостоятелна учебна дисциплина, която предлага тяхната теория и практика.</w:t>
      </w:r>
    </w:p>
    <w:p w:rsidR="00DD51C3" w:rsidRPr="00F840B9" w:rsidRDefault="00F840B9" w:rsidP="00373373">
      <w:pPr>
        <w:ind w:firstLine="708"/>
        <w:jc w:val="both"/>
      </w:pPr>
      <w:proofErr w:type="spellStart"/>
      <w:r w:rsidRPr="00F840B9">
        <w:rPr>
          <w:b/>
          <w:i/>
          <w:sz w:val="32"/>
          <w:szCs w:val="32"/>
        </w:rPr>
        <w:lastRenderedPageBreak/>
        <w:t>Петият</w:t>
      </w:r>
      <w:proofErr w:type="spellEnd"/>
      <w:r w:rsidRPr="00F840B9">
        <w:rPr>
          <w:b/>
          <w:i/>
          <w:sz w:val="32"/>
          <w:szCs w:val="32"/>
        </w:rPr>
        <w:t xml:space="preserve"> модул </w:t>
      </w:r>
      <w:r>
        <w:t>на автоматизираната обработка на икономическата информация (виж Фиг. 2.</w:t>
      </w:r>
      <w:proofErr w:type="spellStart"/>
      <w:r>
        <w:t>2</w:t>
      </w:r>
      <w:proofErr w:type="spellEnd"/>
      <w:r>
        <w:t xml:space="preserve">.) е един от най-важните и най-съществени и е насочен към </w:t>
      </w:r>
      <w:r>
        <w:rPr>
          <w:b/>
        </w:rPr>
        <w:t>същинската</w:t>
      </w:r>
      <w:r>
        <w:t xml:space="preserve"> автоматизирана обработка на икономическата информация</w:t>
      </w:r>
      <w:r w:rsidR="00296BF2">
        <w:t xml:space="preserve"> и решаването на икономически и управленски задачи по дейности и функции.</w:t>
      </w:r>
    </w:p>
    <w:p w:rsidR="00C43FDD" w:rsidRPr="00296BF2" w:rsidRDefault="00615906" w:rsidP="00296BF2">
      <w:pPr>
        <w:pStyle w:val="ListParagraph"/>
        <w:numPr>
          <w:ilvl w:val="0"/>
          <w:numId w:val="50"/>
        </w:numPr>
        <w:jc w:val="both"/>
        <w:rPr>
          <w:b/>
          <w:i/>
        </w:rPr>
      </w:pPr>
      <w:r>
        <w:rPr>
          <w:b/>
          <w:i/>
        </w:rPr>
        <w:t>С</w:t>
      </w:r>
      <w:r w:rsidR="00296BF2">
        <w:rPr>
          <w:b/>
          <w:i/>
        </w:rPr>
        <w:t>ъществени характеристики на модула:</w:t>
      </w:r>
    </w:p>
    <w:p w:rsidR="00004316" w:rsidRPr="00296BF2" w:rsidRDefault="00AA45E3" w:rsidP="00296BF2">
      <w:pPr>
        <w:numPr>
          <w:ilvl w:val="0"/>
          <w:numId w:val="52"/>
        </w:numPr>
        <w:jc w:val="both"/>
      </w:pPr>
      <w:r w:rsidRPr="00296BF2">
        <w:rPr>
          <w:bCs/>
        </w:rPr>
        <w:t>Най-</w:t>
      </w:r>
      <w:r w:rsidR="00615906">
        <w:rPr>
          <w:bCs/>
        </w:rPr>
        <w:t>важната</w:t>
      </w:r>
      <w:r w:rsidRPr="00296BF2">
        <w:rPr>
          <w:bCs/>
        </w:rPr>
        <w:t xml:space="preserve"> част (ядрото) на </w:t>
      </w:r>
      <w:r w:rsidR="00615906">
        <w:rPr>
          <w:bCs/>
        </w:rPr>
        <w:t>автоматизираната обработка на икономическата информация (</w:t>
      </w:r>
      <w:r w:rsidRPr="00296BF2">
        <w:rPr>
          <w:bCs/>
        </w:rPr>
        <w:t>АОИИ</w:t>
      </w:r>
      <w:r w:rsidR="00615906">
        <w:rPr>
          <w:bCs/>
        </w:rPr>
        <w:t>)</w:t>
      </w:r>
      <w:r w:rsidRPr="00296BF2">
        <w:rPr>
          <w:bCs/>
        </w:rPr>
        <w:t>;</w:t>
      </w:r>
    </w:p>
    <w:p w:rsidR="00004316" w:rsidRPr="00296BF2" w:rsidRDefault="00AA45E3" w:rsidP="00296BF2">
      <w:pPr>
        <w:numPr>
          <w:ilvl w:val="0"/>
          <w:numId w:val="52"/>
        </w:numPr>
        <w:jc w:val="both"/>
      </w:pPr>
      <w:r w:rsidRPr="00296BF2">
        <w:rPr>
          <w:bCs/>
        </w:rPr>
        <w:t>Трансформира данните в информация и информацията в знание;</w:t>
      </w:r>
    </w:p>
    <w:p w:rsidR="00004316" w:rsidRPr="00296BF2" w:rsidRDefault="00AA45E3" w:rsidP="00296BF2">
      <w:pPr>
        <w:numPr>
          <w:ilvl w:val="0"/>
          <w:numId w:val="52"/>
        </w:numPr>
        <w:jc w:val="both"/>
      </w:pPr>
      <w:r w:rsidRPr="00296BF2">
        <w:rPr>
          <w:bCs/>
        </w:rPr>
        <w:t>Реализира информационното осигуряване на бизнес управлението на оперативно, тактическо и стратегическо равнище;</w:t>
      </w:r>
    </w:p>
    <w:p w:rsidR="00004316" w:rsidRPr="00296BF2" w:rsidRDefault="00AA45E3" w:rsidP="00296BF2">
      <w:pPr>
        <w:numPr>
          <w:ilvl w:val="0"/>
          <w:numId w:val="52"/>
        </w:numPr>
        <w:jc w:val="both"/>
      </w:pPr>
      <w:r w:rsidRPr="00296BF2">
        <w:rPr>
          <w:bCs/>
        </w:rPr>
        <w:t>Задачите се решават на компле</w:t>
      </w:r>
      <w:r w:rsidR="00615906">
        <w:rPr>
          <w:bCs/>
        </w:rPr>
        <w:t>к</w:t>
      </w:r>
      <w:r w:rsidRPr="00296BF2">
        <w:rPr>
          <w:bCs/>
        </w:rPr>
        <w:t>сен принцип – обслужват всички управленски функции и дейности – прогнозиране и планиране; маркетинг; отчитане; анализ; контрол и регулиране;</w:t>
      </w:r>
    </w:p>
    <w:p w:rsidR="00004316" w:rsidRPr="00296BF2" w:rsidRDefault="00AA45E3" w:rsidP="00296BF2">
      <w:pPr>
        <w:numPr>
          <w:ilvl w:val="0"/>
          <w:numId w:val="52"/>
        </w:numPr>
        <w:jc w:val="both"/>
      </w:pPr>
      <w:r w:rsidRPr="00296BF2">
        <w:rPr>
          <w:bCs/>
        </w:rPr>
        <w:t xml:space="preserve">АОИИ се осъществява на интегрирана основа – еднократно въвеждане на входните първични данни и първична информация и тяхното многократно и </w:t>
      </w:r>
      <w:proofErr w:type="spellStart"/>
      <w:r w:rsidRPr="00296BF2">
        <w:rPr>
          <w:bCs/>
        </w:rPr>
        <w:t>мнгоаспектно</w:t>
      </w:r>
      <w:proofErr w:type="spellEnd"/>
      <w:r w:rsidRPr="00296BF2">
        <w:rPr>
          <w:bCs/>
        </w:rPr>
        <w:t xml:space="preserve"> използване;</w:t>
      </w:r>
    </w:p>
    <w:p w:rsidR="00004316" w:rsidRPr="00296BF2" w:rsidRDefault="00AA45E3" w:rsidP="00296BF2">
      <w:pPr>
        <w:numPr>
          <w:ilvl w:val="0"/>
          <w:numId w:val="52"/>
        </w:numPr>
        <w:jc w:val="both"/>
      </w:pPr>
      <w:r w:rsidRPr="00296BF2">
        <w:rPr>
          <w:bCs/>
        </w:rPr>
        <w:t xml:space="preserve">АОИИ съчетава по оптимален начин предимствата на децентрализираната, разпределената, централизираната и </w:t>
      </w:r>
      <w:proofErr w:type="spellStart"/>
      <w:r w:rsidRPr="00296BF2">
        <w:rPr>
          <w:bCs/>
        </w:rPr>
        <w:t>йерархично-резпределената</w:t>
      </w:r>
      <w:proofErr w:type="spellEnd"/>
      <w:r w:rsidRPr="00296BF2">
        <w:rPr>
          <w:bCs/>
        </w:rPr>
        <w:t xml:space="preserve"> обработка на информацията;</w:t>
      </w:r>
    </w:p>
    <w:p w:rsidR="00004316" w:rsidRPr="00296BF2" w:rsidRDefault="00AA45E3" w:rsidP="00296BF2">
      <w:pPr>
        <w:numPr>
          <w:ilvl w:val="0"/>
          <w:numId w:val="52"/>
        </w:numPr>
        <w:jc w:val="both"/>
      </w:pPr>
      <w:r w:rsidRPr="00296BF2">
        <w:rPr>
          <w:bCs/>
        </w:rPr>
        <w:t>Обработката по същество е автоматизирана</w:t>
      </w:r>
      <w:r w:rsidR="00615906">
        <w:rPr>
          <w:bCs/>
        </w:rPr>
        <w:t>, а не автоматична. Тя</w:t>
      </w:r>
      <w:r w:rsidRPr="00296BF2">
        <w:rPr>
          <w:bCs/>
        </w:rPr>
        <w:t xml:space="preserve"> не изключва, а напротив актив</w:t>
      </w:r>
      <w:r w:rsidR="00615906">
        <w:rPr>
          <w:bCs/>
        </w:rPr>
        <w:t>н</w:t>
      </w:r>
      <w:r w:rsidRPr="00296BF2">
        <w:rPr>
          <w:bCs/>
        </w:rPr>
        <w:t>о се базира на участието на изпълнителите, сътрудниците, специалистите, мениджърите и ръководителите от техните автоматизирани работни места в диалоговите процедури на АОИИ;</w:t>
      </w:r>
    </w:p>
    <w:p w:rsidR="00004316" w:rsidRPr="00296BF2" w:rsidRDefault="00AA45E3" w:rsidP="00296BF2">
      <w:pPr>
        <w:numPr>
          <w:ilvl w:val="0"/>
          <w:numId w:val="52"/>
        </w:numPr>
        <w:jc w:val="both"/>
      </w:pPr>
      <w:r w:rsidRPr="00296BF2">
        <w:rPr>
          <w:bCs/>
        </w:rPr>
        <w:t xml:space="preserve"> Водещи принципи: качество – производителност- </w:t>
      </w:r>
      <w:r w:rsidR="00615906">
        <w:rPr>
          <w:bCs/>
        </w:rPr>
        <w:t xml:space="preserve">надеждност – сигурност - </w:t>
      </w:r>
      <w:r w:rsidRPr="00296BF2">
        <w:rPr>
          <w:bCs/>
        </w:rPr>
        <w:t>ефективност.</w:t>
      </w:r>
    </w:p>
    <w:p w:rsidR="00C43FDD" w:rsidRPr="00C11CA4" w:rsidRDefault="00C11CA4" w:rsidP="00C11CA4">
      <w:pPr>
        <w:pStyle w:val="ListParagraph"/>
        <w:numPr>
          <w:ilvl w:val="0"/>
          <w:numId w:val="50"/>
        </w:numPr>
        <w:jc w:val="both"/>
        <w:rPr>
          <w:b/>
          <w:i/>
        </w:rPr>
      </w:pPr>
      <w:r>
        <w:rPr>
          <w:b/>
          <w:i/>
        </w:rPr>
        <w:t>Принципна организация на модула.</w:t>
      </w:r>
    </w:p>
    <w:p w:rsidR="00C43FDD" w:rsidRDefault="00C11CA4" w:rsidP="00373373">
      <w:pPr>
        <w:ind w:firstLine="708"/>
        <w:jc w:val="both"/>
      </w:pPr>
      <w:r>
        <w:t>Същинската автоматизирана обработка на икономическата информация е систематизирана, организирана и управлявана съвкупност от предварително изследвани, анализирани и оценени стъпки</w:t>
      </w:r>
      <w:r w:rsidR="00500527">
        <w:t xml:space="preserve"> (фази)</w:t>
      </w:r>
      <w:r>
        <w:t>, които са проектирани и внедрени в практиката на конкретна бизнес организация.</w:t>
      </w:r>
    </w:p>
    <w:p w:rsidR="00C11CA4" w:rsidRDefault="00500527" w:rsidP="00373373">
      <w:pPr>
        <w:ind w:firstLine="708"/>
        <w:jc w:val="both"/>
      </w:pPr>
      <w:r>
        <w:t>Тези стъпки вграждат в себе си множество организационно-технологични процедури и операции, които чрез една стройна организация, управление (</w:t>
      </w:r>
      <w:proofErr w:type="spellStart"/>
      <w:r>
        <w:t>деспечиране</w:t>
      </w:r>
      <w:proofErr w:type="spellEnd"/>
      <w:r>
        <w:t>) и реализация съчетават хардуерни, софтуерни, информационни и човешко ресурси</w:t>
      </w:r>
      <w:r w:rsidR="001D0A5D">
        <w:t xml:space="preserve"> с цел преобразуването на данните в информация и нейното представяне </w:t>
      </w:r>
      <w:r w:rsidR="001D0A5D">
        <w:lastRenderedPageBreak/>
        <w:t>в най-удачния начин от съдържателна, структурна, формална и технологична гледна точка.</w:t>
      </w:r>
    </w:p>
    <w:p w:rsidR="00C11CA4" w:rsidRPr="00F52EDA" w:rsidRDefault="00F52EDA" w:rsidP="00373373">
      <w:pPr>
        <w:ind w:firstLine="708"/>
        <w:jc w:val="both"/>
      </w:pPr>
      <w:r>
        <w:tab/>
        <w:t>а</w:t>
      </w:r>
      <w:r>
        <w:rPr>
          <w:i/>
        </w:rPr>
        <w:t>) първата</w:t>
      </w:r>
      <w:r>
        <w:t xml:space="preserve"> </w:t>
      </w:r>
      <w:r>
        <w:rPr>
          <w:i/>
        </w:rPr>
        <w:t xml:space="preserve">стъпка (фаза) </w:t>
      </w:r>
      <w:r w:rsidR="00FA394E">
        <w:t>е свързана със систематизирането на потока от заявки за задачите, които трябва да се решат чрез автоматизирана обработка на икономическата информация</w:t>
      </w:r>
      <w:r w:rsidR="006E2D81">
        <w:t>,</w:t>
      </w:r>
      <w:r w:rsidR="00FA394E">
        <w:t xml:space="preserve"> за определен отрязък от време – виж Фиг. 2.33.</w:t>
      </w:r>
    </w:p>
    <w:p w:rsidR="00C11CA4" w:rsidRDefault="00C11CA4" w:rsidP="00373373">
      <w:pPr>
        <w:ind w:firstLine="708"/>
        <w:jc w:val="both"/>
      </w:pPr>
    </w:p>
    <w:p w:rsidR="00C11CA4" w:rsidRDefault="00FA394E" w:rsidP="00B654C8">
      <w:pPr>
        <w:jc w:val="center"/>
      </w:pPr>
      <w:r>
        <w:rPr>
          <w:noProof/>
        </w:rPr>
        <w:drawing>
          <wp:inline distT="0" distB="0" distL="0" distR="0" wp14:anchorId="2531132C">
            <wp:extent cx="4343400" cy="25336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633" cy="25332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A394E" w:rsidRDefault="00B654C8" w:rsidP="00B654C8">
      <w:pPr>
        <w:ind w:firstLine="708"/>
        <w:jc w:val="center"/>
      </w:pPr>
      <w:r>
        <w:t>Фиг. 2.33.</w:t>
      </w:r>
    </w:p>
    <w:p w:rsidR="00FA394E" w:rsidRDefault="00FA394E" w:rsidP="00373373">
      <w:pPr>
        <w:ind w:firstLine="708"/>
        <w:jc w:val="both"/>
      </w:pPr>
    </w:p>
    <w:p w:rsidR="00FA394E" w:rsidRPr="006E2D81" w:rsidRDefault="006E2D81" w:rsidP="006E2D81">
      <w:pPr>
        <w:ind w:firstLine="708"/>
        <w:jc w:val="both"/>
        <w:rPr>
          <w:i/>
        </w:rPr>
      </w:pPr>
      <w:r>
        <w:tab/>
        <w:t xml:space="preserve">б) </w:t>
      </w:r>
      <w:r>
        <w:rPr>
          <w:i/>
        </w:rPr>
        <w:t xml:space="preserve">втората стъпка (фаза) </w:t>
      </w:r>
      <w:r w:rsidRPr="006E2D81">
        <w:t>се отнася</w:t>
      </w:r>
      <w:r>
        <w:t xml:space="preserve"> до </w:t>
      </w:r>
      <w:proofErr w:type="spellStart"/>
      <w:r>
        <w:t>деспечирането</w:t>
      </w:r>
      <w:proofErr w:type="spellEnd"/>
      <w:r>
        <w:t xml:space="preserve"> на входния поток от задачи на АОИИ по критерии за</w:t>
      </w:r>
      <w:r w:rsidR="00D078EE">
        <w:t xml:space="preserve"> </w:t>
      </w:r>
      <w:r>
        <w:t>приоритет</w:t>
      </w:r>
      <w:r w:rsidR="00D078EE">
        <w:t xml:space="preserve"> – виж Фиг. 2.34.</w:t>
      </w:r>
    </w:p>
    <w:p w:rsidR="00FA394E" w:rsidRDefault="00FA394E" w:rsidP="00373373">
      <w:pPr>
        <w:ind w:firstLine="708"/>
        <w:jc w:val="both"/>
      </w:pPr>
    </w:p>
    <w:p w:rsidR="005901CB" w:rsidRDefault="00942F2C" w:rsidP="00964204">
      <w:r>
        <w:rPr>
          <w:noProof/>
        </w:rPr>
        <w:drawing>
          <wp:inline distT="0" distB="0" distL="0" distR="0" wp14:anchorId="1BDBAE2B">
            <wp:extent cx="4410075" cy="28956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026" cy="28968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901CB" w:rsidRDefault="00964204" w:rsidP="00964204">
      <w:pPr>
        <w:ind w:firstLine="708"/>
        <w:jc w:val="center"/>
      </w:pPr>
      <w:r>
        <w:t>Фиг. 2.34.</w:t>
      </w:r>
    </w:p>
    <w:p w:rsidR="005901CB" w:rsidRPr="000E7712" w:rsidRDefault="000E7712" w:rsidP="00373373">
      <w:pPr>
        <w:ind w:firstLine="708"/>
        <w:jc w:val="both"/>
      </w:pPr>
      <w:r>
        <w:lastRenderedPageBreak/>
        <w:tab/>
        <w:t xml:space="preserve">в) </w:t>
      </w:r>
      <w:r>
        <w:rPr>
          <w:i/>
        </w:rPr>
        <w:t xml:space="preserve">третата стъпка (фаза) </w:t>
      </w:r>
      <w:r w:rsidRPr="000E7712">
        <w:rPr>
          <w:sz w:val="22"/>
        </w:rPr>
        <w:t>представя</w:t>
      </w:r>
      <w:r>
        <w:rPr>
          <w:sz w:val="22"/>
        </w:rPr>
        <w:t xml:space="preserve"> </w:t>
      </w:r>
      <w:proofErr w:type="spellStart"/>
      <w:r>
        <w:rPr>
          <w:sz w:val="22"/>
        </w:rPr>
        <w:t>деспечирането</w:t>
      </w:r>
      <w:proofErr w:type="spellEnd"/>
      <w:r>
        <w:rPr>
          <w:sz w:val="22"/>
        </w:rPr>
        <w:t xml:space="preserve"> на решаването на поредната задача в потока – виж Фиг. 2.35.</w:t>
      </w:r>
    </w:p>
    <w:p w:rsidR="0073672D" w:rsidRDefault="0073672D" w:rsidP="00373373">
      <w:pPr>
        <w:ind w:firstLine="708"/>
        <w:jc w:val="both"/>
      </w:pPr>
    </w:p>
    <w:p w:rsidR="0041641C" w:rsidRDefault="0073672D" w:rsidP="0073672D">
      <w:pPr>
        <w:jc w:val="center"/>
      </w:pPr>
      <w:r>
        <w:rPr>
          <w:noProof/>
        </w:rPr>
        <w:drawing>
          <wp:inline distT="0" distB="0" distL="0" distR="0" wp14:anchorId="4847F991">
            <wp:extent cx="4162425" cy="31527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978" cy="31539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D51C3" w:rsidRDefault="0073672D" w:rsidP="0073672D">
      <w:pPr>
        <w:ind w:firstLine="708"/>
        <w:jc w:val="center"/>
      </w:pPr>
      <w:r>
        <w:t>Фиг. 2.35.</w:t>
      </w:r>
    </w:p>
    <w:p w:rsidR="00DD51C3" w:rsidRDefault="00DD51C3" w:rsidP="00373373">
      <w:pPr>
        <w:ind w:firstLine="708"/>
        <w:jc w:val="both"/>
      </w:pPr>
    </w:p>
    <w:p w:rsidR="00DD51C3" w:rsidRPr="00C927A3" w:rsidRDefault="00C927A3" w:rsidP="00373373">
      <w:pPr>
        <w:ind w:firstLine="708"/>
        <w:jc w:val="both"/>
      </w:pPr>
      <w:r>
        <w:tab/>
        <w:t xml:space="preserve">г) </w:t>
      </w:r>
      <w:r>
        <w:rPr>
          <w:i/>
        </w:rPr>
        <w:t>четвъртата стъпка (фаза)</w:t>
      </w:r>
      <w:r>
        <w:t xml:space="preserve"> показва самото решаване на задачата – виж Фиг. 2.36.</w:t>
      </w:r>
    </w:p>
    <w:p w:rsidR="00DD51C3" w:rsidRDefault="00DD51C3" w:rsidP="00373373">
      <w:pPr>
        <w:ind w:firstLine="708"/>
        <w:jc w:val="both"/>
      </w:pPr>
    </w:p>
    <w:p w:rsidR="00DD51C3" w:rsidRDefault="0049618B" w:rsidP="0049618B">
      <w:pPr>
        <w:jc w:val="center"/>
      </w:pPr>
      <w:r>
        <w:rPr>
          <w:noProof/>
        </w:rPr>
        <w:drawing>
          <wp:inline distT="0" distB="0" distL="0" distR="0" wp14:anchorId="186CDC3D">
            <wp:extent cx="4282144" cy="2952750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315" cy="2958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27A3" w:rsidRDefault="0049618B" w:rsidP="0049618B">
      <w:pPr>
        <w:ind w:firstLine="708"/>
        <w:jc w:val="center"/>
      </w:pPr>
      <w:r>
        <w:t>Фиг. 2.36.</w:t>
      </w:r>
    </w:p>
    <w:p w:rsidR="00C927A3" w:rsidRPr="000E00FB" w:rsidRDefault="000E00FB" w:rsidP="00373373">
      <w:pPr>
        <w:ind w:firstLine="708"/>
        <w:jc w:val="both"/>
      </w:pPr>
      <w:r w:rsidRPr="000E00FB">
        <w:rPr>
          <w:b/>
          <w:i/>
          <w:sz w:val="32"/>
        </w:rPr>
        <w:lastRenderedPageBreak/>
        <w:t>Шестият (последен) модул</w:t>
      </w:r>
      <w:r>
        <w:rPr>
          <w:b/>
          <w:i/>
          <w:sz w:val="32"/>
        </w:rPr>
        <w:t xml:space="preserve"> </w:t>
      </w:r>
      <w:r>
        <w:t>на автоматизираната обработка на икономическата информация (виж Фиг. 2.</w:t>
      </w:r>
      <w:proofErr w:type="spellStart"/>
      <w:r>
        <w:t>2</w:t>
      </w:r>
      <w:proofErr w:type="spellEnd"/>
      <w:r>
        <w:t xml:space="preserve">.) е свързан с предаването на резултатната информация към крайните потребители. Тази резултатна информация е под формата на </w:t>
      </w:r>
      <w:proofErr w:type="spellStart"/>
      <w:r>
        <w:t>машинограми</w:t>
      </w:r>
      <w:proofErr w:type="spellEnd"/>
      <w:r>
        <w:t xml:space="preserve"> (</w:t>
      </w:r>
      <w:proofErr w:type="spellStart"/>
      <w:r>
        <w:t>табулограми</w:t>
      </w:r>
      <w:proofErr w:type="spellEnd"/>
      <w:r>
        <w:t xml:space="preserve">), екранни справки, делова графика (диаграми), </w:t>
      </w:r>
      <w:r w:rsidR="00640F36">
        <w:t xml:space="preserve">делови презентации, бизнес мултимедия и др. </w:t>
      </w:r>
      <w:r w:rsidR="00640F36">
        <w:tab/>
        <w:t>Съдържанието, структурата, формата, начина и технологията на представяне са съобразени с желанията и потребностите на различните категории крайни потребители – ръководители, мениджъри, специалисти и изпълнители</w:t>
      </w:r>
      <w:r w:rsidR="005D2FA9">
        <w:t xml:space="preserve"> – виж Фиг. 2.37.</w:t>
      </w:r>
      <w:r w:rsidR="00655F19">
        <w:t xml:space="preserve"> Това се установява при проучването, анализа и оценката на информационните потребности на управлението на бизнеса, публичната и държавната администрация.</w:t>
      </w:r>
    </w:p>
    <w:p w:rsidR="00C927A3" w:rsidRDefault="00C927A3" w:rsidP="00373373">
      <w:pPr>
        <w:ind w:firstLine="708"/>
        <w:jc w:val="both"/>
      </w:pPr>
    </w:p>
    <w:p w:rsidR="00C927A3" w:rsidRDefault="005D2FA9" w:rsidP="005D2FA9">
      <w:pPr>
        <w:jc w:val="center"/>
      </w:pPr>
      <w:r>
        <w:rPr>
          <w:noProof/>
        </w:rPr>
        <w:drawing>
          <wp:inline distT="0" distB="0" distL="0" distR="0" wp14:anchorId="5B029D4F">
            <wp:extent cx="4171950" cy="21145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880" cy="21180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27A3" w:rsidRDefault="00ED028B" w:rsidP="005D2FA9">
      <w:pPr>
        <w:ind w:firstLine="708"/>
        <w:jc w:val="center"/>
      </w:pPr>
      <w:r>
        <w:t>Фиг. 2.37.</w:t>
      </w:r>
    </w:p>
    <w:p w:rsidR="00C927A3" w:rsidRDefault="00C927A3" w:rsidP="00373373">
      <w:pPr>
        <w:ind w:firstLine="708"/>
        <w:jc w:val="both"/>
        <w:rPr>
          <w:lang w:val="en-US"/>
        </w:rPr>
      </w:pPr>
    </w:p>
    <w:p w:rsidR="00163849" w:rsidRPr="00163849" w:rsidRDefault="00163849" w:rsidP="00373373">
      <w:pPr>
        <w:ind w:firstLine="708"/>
        <w:jc w:val="both"/>
        <w:rPr>
          <w:lang w:val="en-US"/>
        </w:rPr>
      </w:pPr>
    </w:p>
    <w:p w:rsidR="00C927A3" w:rsidRPr="00AC474A" w:rsidRDefault="00AC474A" w:rsidP="00A24E10">
      <w:pPr>
        <w:jc w:val="center"/>
        <w:rPr>
          <w:b/>
          <w:sz w:val="20"/>
          <w:szCs w:val="20"/>
        </w:rPr>
      </w:pPr>
      <w:r w:rsidRPr="00AC474A">
        <w:rPr>
          <w:b/>
          <w:sz w:val="20"/>
          <w:szCs w:val="20"/>
        </w:rPr>
        <w:t>1.3. СИСТЕМНА ИНВАЗИЯ НА АВТОМАТИЗИРАНАТА ОБРАБОТКА НА ИКОНОМИЧЕСКАТА ИНФОРМАЦИЯ ОТ НОВО ПОКОЛЕНИЕ</w:t>
      </w:r>
    </w:p>
    <w:p w:rsidR="00C927A3" w:rsidRDefault="00C927A3" w:rsidP="00A24E10"/>
    <w:tbl>
      <w:tblPr>
        <w:tblStyle w:val="TableGrid"/>
        <w:tblW w:w="0" w:type="auto"/>
        <w:tblInd w:w="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724"/>
      </w:tblGrid>
      <w:tr w:rsidR="00A24E10" w:rsidTr="001C6FF6">
        <w:tc>
          <w:tcPr>
            <w:tcW w:w="3080" w:type="dxa"/>
          </w:tcPr>
          <w:p w:rsidR="00A24E10" w:rsidRDefault="00A24E10" w:rsidP="00A24E10">
            <w:r>
              <w:rPr>
                <w:noProof/>
              </w:rPr>
              <w:drawing>
                <wp:inline distT="0" distB="0" distL="0" distR="0" wp14:anchorId="562461E1" wp14:editId="4CCBC86F">
                  <wp:extent cx="1819274" cy="10858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468" cy="1085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4" w:type="dxa"/>
          </w:tcPr>
          <w:p w:rsidR="00A24E10" w:rsidRDefault="001C6FF6" w:rsidP="00A24E10">
            <w:pPr>
              <w:rPr>
                <w:b/>
                <w:i/>
              </w:rPr>
            </w:pPr>
            <w:r>
              <w:rPr>
                <w:b/>
                <w:i/>
              </w:rPr>
              <w:t xml:space="preserve">    </w:t>
            </w:r>
            <w:r w:rsidR="009419D0">
              <w:rPr>
                <w:b/>
                <w:i/>
              </w:rPr>
              <w:t xml:space="preserve">   </w:t>
            </w:r>
            <w:r w:rsidRPr="001C6FF6">
              <w:rPr>
                <w:b/>
                <w:i/>
              </w:rPr>
              <w:t>1.3.1.</w:t>
            </w:r>
            <w:r>
              <w:rPr>
                <w:b/>
                <w:i/>
              </w:rPr>
              <w:t xml:space="preserve"> Нова генерация автоматизирана обработка на икономическата информация</w:t>
            </w:r>
          </w:p>
          <w:p w:rsidR="001C6FF6" w:rsidRDefault="001C6FF6" w:rsidP="00A24E10">
            <w:pPr>
              <w:rPr>
                <w:b/>
                <w:i/>
              </w:rPr>
            </w:pPr>
          </w:p>
          <w:p w:rsidR="001C6FF6" w:rsidRPr="001C6FF6" w:rsidRDefault="001C6FF6" w:rsidP="00A24E10">
            <w:r>
              <w:t xml:space="preserve"> </w:t>
            </w:r>
            <w:r w:rsidR="009419D0">
              <w:t xml:space="preserve">  </w:t>
            </w:r>
            <w:r>
              <w:t xml:space="preserve">   Автоматизираната обработка на икономическата информация</w:t>
            </w:r>
          </w:p>
        </w:tc>
      </w:tr>
    </w:tbl>
    <w:p w:rsidR="00C927A3" w:rsidRDefault="009419D0" w:rsidP="009419D0">
      <w:pPr>
        <w:jc w:val="both"/>
      </w:pPr>
      <w:r>
        <w:t>в бизнес организациите, в публичната администрация и в държавното управление</w:t>
      </w:r>
      <w:r w:rsidR="00C64DB3">
        <w:t xml:space="preserve"> през последните години навлиза в нова генерация (ново поколение).</w:t>
      </w:r>
    </w:p>
    <w:p w:rsidR="00C64DB3" w:rsidRDefault="00C64DB3" w:rsidP="009419D0">
      <w:pPr>
        <w:jc w:val="both"/>
      </w:pPr>
      <w:r>
        <w:tab/>
        <w:t xml:space="preserve">Тази нова генерация на автоматизираната обработка на икономическата информация е следствие от действието на следните основни </w:t>
      </w:r>
      <w:r w:rsidRPr="00BB00F4">
        <w:rPr>
          <w:i/>
        </w:rPr>
        <w:t>фактори</w:t>
      </w:r>
      <w:r>
        <w:t>:</w:t>
      </w:r>
    </w:p>
    <w:p w:rsidR="00C64DB3" w:rsidRPr="00C64DB3" w:rsidRDefault="00C64DB3" w:rsidP="009419D0">
      <w:pPr>
        <w:jc w:val="both"/>
      </w:pPr>
      <w:r>
        <w:lastRenderedPageBreak/>
        <w:tab/>
      </w:r>
      <w:r>
        <w:rPr>
          <w:i/>
        </w:rPr>
        <w:t xml:space="preserve">Първо, </w:t>
      </w:r>
      <w:r w:rsidR="001B7350">
        <w:t>съвременният свят на бизнеса поставя редица предизвикателства повлияни, както от постепенната еволюция към икономика на знанието и новите стратегии в бизнеса, но така също и от затрудненията, които съпътстват световното стопанство и националните икономики, свързани с икономическите и финансовите кризисни явления, които се проявяват през последните години.</w:t>
      </w:r>
    </w:p>
    <w:p w:rsidR="00C927A3" w:rsidRPr="00BB00F4" w:rsidRDefault="00BB00F4" w:rsidP="00373373">
      <w:pPr>
        <w:ind w:firstLine="708"/>
        <w:jc w:val="both"/>
      </w:pPr>
      <w:r>
        <w:rPr>
          <w:i/>
        </w:rPr>
        <w:t>Второ,</w:t>
      </w:r>
      <w:r>
        <w:t xml:space="preserve"> информационните потребности на управлението на бизнеса, на публичната администрация и на държавното управление динамично се променят и поставят нови и нови изисквания към бизнес информационните системи и към автоматизираната обработка на икономическата информация в частност. </w:t>
      </w:r>
      <w:r w:rsidR="007F1CE4">
        <w:t>Тези информационни потребности са свързани с повишаването на оперативността, качеството и аналитичността на информационните съвкупности, които се предоставят в процеса на подготовката, разработването и вземането на управленски решения на оперативно, тактическо и стратегическо равнище.</w:t>
      </w:r>
    </w:p>
    <w:p w:rsidR="00C927A3" w:rsidRPr="007F1CE4" w:rsidRDefault="007F1CE4" w:rsidP="00373373">
      <w:pPr>
        <w:ind w:firstLine="708"/>
        <w:jc w:val="both"/>
      </w:pPr>
      <w:r>
        <w:rPr>
          <w:i/>
        </w:rPr>
        <w:t xml:space="preserve">Трето, </w:t>
      </w:r>
      <w:r>
        <w:rPr>
          <w:lang w:val="en-US"/>
        </w:rPr>
        <w:t>IT</w:t>
      </w:r>
      <w:r>
        <w:t>-индустрията предлага на пазара нови, съвременни</w:t>
      </w:r>
      <w:r w:rsidR="00401D73">
        <w:t xml:space="preserve"> платформи, решения и технологии, чрез които да се подобри и повиши качеството и производителността на системите за информационно осигуряване и информационно обслужване на управлението на бизнеса, публичната администрация и държавното управление.</w:t>
      </w:r>
    </w:p>
    <w:p w:rsidR="00C927A3" w:rsidRDefault="00401D73" w:rsidP="00373373">
      <w:pPr>
        <w:ind w:firstLine="708"/>
        <w:jc w:val="both"/>
      </w:pPr>
      <w:r>
        <w:t>Следователно, може да се формулира изводът, че автоматизираната обработка на икономическата информация навлиза в период на нова генерация и нейната роля значително нараства в бизнес информационните системи и в системите за управление на бизнес организациите, публичната администрация и държавното управление.</w:t>
      </w:r>
    </w:p>
    <w:p w:rsidR="00401D73" w:rsidRDefault="00401D73" w:rsidP="00373373">
      <w:pPr>
        <w:ind w:firstLine="708"/>
        <w:jc w:val="both"/>
      </w:pPr>
    </w:p>
    <w:p w:rsidR="00401D73" w:rsidRPr="009B47A5" w:rsidRDefault="009B47A5" w:rsidP="00401D73">
      <w:pPr>
        <w:jc w:val="center"/>
        <w:rPr>
          <w:b/>
          <w:i/>
        </w:rPr>
      </w:pPr>
      <w:r>
        <w:rPr>
          <w:b/>
          <w:i/>
        </w:rPr>
        <w:t>1.3.2. Основни стратегии на автоматизираната обработка на икономическата информация от ново поколение</w:t>
      </w:r>
    </w:p>
    <w:p w:rsidR="00C927A3" w:rsidRDefault="00C927A3" w:rsidP="00373373">
      <w:pPr>
        <w:ind w:firstLine="708"/>
        <w:jc w:val="both"/>
      </w:pPr>
    </w:p>
    <w:p w:rsidR="00C927A3" w:rsidRDefault="000034AF" w:rsidP="00373373">
      <w:pPr>
        <w:ind w:firstLine="708"/>
        <w:jc w:val="both"/>
      </w:pPr>
      <w:r>
        <w:t>Основните стратегии на автоматизираната обработка на икономическата информация са предизвикани от новат</w:t>
      </w:r>
      <w:r w:rsidR="007D251F">
        <w:t>а</w:t>
      </w:r>
      <w:r>
        <w:t xml:space="preserve"> роля и значение</w:t>
      </w:r>
      <w:r w:rsidR="007D251F">
        <w:t xml:space="preserve"> на информацията и знанието в процесите на управлението. Стратегическата позиция на информационните ресурси и на знанието в новата икономика поставят актуални предизвикателство пред организацията, структурата, използваните технологии и механизмите на функциониране на различните класове бизнес информационни системи и системи за управление на бизнеса.</w:t>
      </w:r>
    </w:p>
    <w:p w:rsidR="007D251F" w:rsidRDefault="00F2313A" w:rsidP="00373373">
      <w:pPr>
        <w:ind w:firstLine="708"/>
        <w:jc w:val="both"/>
      </w:pPr>
      <w:r>
        <w:lastRenderedPageBreak/>
        <w:t xml:space="preserve">Изхождайки от тази постановка на въпроса, </w:t>
      </w:r>
      <w:r w:rsidRPr="00045E84">
        <w:rPr>
          <w:i/>
        </w:rPr>
        <w:t>основните стратегии</w:t>
      </w:r>
      <w:r>
        <w:t xml:space="preserve"> на автоматизираната обработка на икономическата информация могат да се представят в следната схема:</w:t>
      </w:r>
    </w:p>
    <w:tbl>
      <w:tblPr>
        <w:tblStyle w:val="TableGrid"/>
        <w:tblW w:w="0" w:type="auto"/>
        <w:jc w:val="center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6"/>
        <w:gridCol w:w="4384"/>
      </w:tblGrid>
      <w:tr w:rsidR="00F2313A" w:rsidTr="00045E84">
        <w:trPr>
          <w:jc w:val="center"/>
        </w:trPr>
        <w:tc>
          <w:tcPr>
            <w:tcW w:w="2664" w:type="dxa"/>
          </w:tcPr>
          <w:p w:rsidR="00F2313A" w:rsidRDefault="00222C8E" w:rsidP="00F2313A">
            <w:r>
              <w:rPr>
                <w:noProof/>
              </w:rPr>
              <w:drawing>
                <wp:inline distT="0" distB="0" distL="0" distR="0" wp14:anchorId="268B6C82" wp14:editId="4DCE878D">
                  <wp:extent cx="1552575" cy="10382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7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7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6" w:type="dxa"/>
          </w:tcPr>
          <w:p w:rsidR="00F2313A" w:rsidRPr="00222C8E" w:rsidRDefault="00F2313A" w:rsidP="00F2313A">
            <w:r>
              <w:t xml:space="preserve">      </w:t>
            </w:r>
            <w:r>
              <w:rPr>
                <w:i/>
              </w:rPr>
              <w:t xml:space="preserve">Първо, </w:t>
            </w:r>
            <w:r>
              <w:t xml:space="preserve">автоматизираната обработка на икономическата информация в средата на съвременните бизнес информационни системи от класа на </w:t>
            </w:r>
            <w:r>
              <w:rPr>
                <w:lang w:val="en-US"/>
              </w:rPr>
              <w:t>ERP Systems, CRM Systems, SCM Systems</w:t>
            </w:r>
            <w:r w:rsidR="00222C8E">
              <w:rPr>
                <w:lang w:val="en-US"/>
              </w:rPr>
              <w:t xml:space="preserve">, PLM Systems, BPM Systems, </w:t>
            </w:r>
            <w:r w:rsidR="00222C8E">
              <w:t xml:space="preserve">управленските информационни системи </w:t>
            </w:r>
            <w:r w:rsidR="00222C8E">
              <w:rPr>
                <w:lang w:val="en-US"/>
              </w:rPr>
              <w:t xml:space="preserve">(MIS) </w:t>
            </w:r>
            <w:r w:rsidR="00222C8E">
              <w:t>и др.</w:t>
            </w:r>
          </w:p>
        </w:tc>
      </w:tr>
      <w:tr w:rsidR="00F2313A" w:rsidTr="00045E84">
        <w:trPr>
          <w:jc w:val="center"/>
        </w:trPr>
        <w:tc>
          <w:tcPr>
            <w:tcW w:w="2664" w:type="dxa"/>
          </w:tcPr>
          <w:p w:rsidR="00F2313A" w:rsidRDefault="00565954" w:rsidP="00F2313A">
            <w:r>
              <w:rPr>
                <w:noProof/>
              </w:rPr>
              <w:drawing>
                <wp:inline distT="0" distB="0" distL="0" distR="0" wp14:anchorId="3B2BBCB7" wp14:editId="17F38CA1">
                  <wp:extent cx="1552575" cy="1162050"/>
                  <wp:effectExtent l="0" t="0" r="952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9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75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6" w:type="dxa"/>
          </w:tcPr>
          <w:p w:rsidR="00F2313A" w:rsidRPr="00D303B8" w:rsidRDefault="00222C8E" w:rsidP="00D303B8">
            <w:r>
              <w:t xml:space="preserve">      </w:t>
            </w:r>
            <w:r>
              <w:rPr>
                <w:i/>
              </w:rPr>
              <w:t xml:space="preserve">Второ, </w:t>
            </w:r>
            <w:r w:rsidR="00D303B8">
              <w:t xml:space="preserve">автоматизираната обработка на икономическата информация и нейното интегриране с платформите, решенията и технологиите за бизнес анализ, интелигентно изследване на информационните съвкупности и подпомагането на управленските решения. Платформа известна като постигане на бизнес интелигентност </w:t>
            </w:r>
            <w:r w:rsidR="00D303B8">
              <w:rPr>
                <w:lang w:val="en-US"/>
              </w:rPr>
              <w:t>(Business Intelligence)</w:t>
            </w:r>
            <w:r w:rsidR="00D303B8">
              <w:t>.</w:t>
            </w:r>
          </w:p>
        </w:tc>
      </w:tr>
      <w:tr w:rsidR="00F2313A" w:rsidTr="00045E84">
        <w:trPr>
          <w:jc w:val="center"/>
        </w:trPr>
        <w:tc>
          <w:tcPr>
            <w:tcW w:w="2664" w:type="dxa"/>
          </w:tcPr>
          <w:p w:rsidR="00F2313A" w:rsidRDefault="00247F20" w:rsidP="00F2313A">
            <w:r>
              <w:rPr>
                <w:noProof/>
              </w:rPr>
              <w:drawing>
                <wp:inline distT="0" distB="0" distL="0" distR="0" wp14:anchorId="5990B18B" wp14:editId="1EF80FCB">
                  <wp:extent cx="1552575" cy="118110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1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6" w:type="dxa"/>
          </w:tcPr>
          <w:p w:rsidR="00F2313A" w:rsidRPr="00247F20" w:rsidRDefault="00247F20" w:rsidP="00247F20">
            <w:r>
              <w:t xml:space="preserve">      </w:t>
            </w:r>
            <w:r>
              <w:rPr>
                <w:i/>
              </w:rPr>
              <w:t xml:space="preserve">Трето, </w:t>
            </w:r>
            <w:r>
              <w:t xml:space="preserve">автоматизираната обработка на икономическата информация се отваря и интегрира към платформите за електронен и мобилен бизнес </w:t>
            </w:r>
            <w:r>
              <w:rPr>
                <w:lang w:val="en-US"/>
              </w:rPr>
              <w:t>(E-Business/M-Business)</w:t>
            </w:r>
            <w:r>
              <w:t xml:space="preserve"> и Интернет технологиите. Тази стратегия поставя нови предизвикателства пред АОИИ от съдържателна, структурна и технологична гледна точка.</w:t>
            </w:r>
          </w:p>
        </w:tc>
      </w:tr>
      <w:tr w:rsidR="00F2313A" w:rsidTr="00045E84">
        <w:trPr>
          <w:jc w:val="center"/>
        </w:trPr>
        <w:tc>
          <w:tcPr>
            <w:tcW w:w="2664" w:type="dxa"/>
          </w:tcPr>
          <w:p w:rsidR="00F2313A" w:rsidRDefault="00AF6D32" w:rsidP="00F2313A">
            <w:r>
              <w:rPr>
                <w:noProof/>
              </w:rPr>
              <w:drawing>
                <wp:inline distT="0" distB="0" distL="0" distR="0" wp14:anchorId="662DC5A4" wp14:editId="05042516">
                  <wp:extent cx="1552575" cy="1362075"/>
                  <wp:effectExtent l="0" t="0" r="9525" b="952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3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7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6" w:type="dxa"/>
          </w:tcPr>
          <w:p w:rsidR="00F2313A" w:rsidRPr="003F78AB" w:rsidRDefault="003F78AB" w:rsidP="00AF6D32">
            <w:r>
              <w:t xml:space="preserve">      </w:t>
            </w:r>
            <w:r>
              <w:rPr>
                <w:i/>
              </w:rPr>
              <w:t xml:space="preserve">Четвърто, </w:t>
            </w:r>
            <w:r>
              <w:t xml:space="preserve">АОИИ и новите идеи за социално инженерство и социален бизнес. </w:t>
            </w:r>
            <w:r w:rsidR="00AF6D32">
              <w:t>Съвременните компютризирани информационни и комуникационни технологии, както и Интернет, накараха бизнес организациите да преосмислят своята политика и стратегия по отношение на социалните отговорности на бизнеса. Поставят се основите на т. нар. бизнес социални мрежи, в които ролята и значението на АОИИ е от съществена степен, тъй като социалното инженерство и социалния бизнес изискват систематизира и аналитична информация на точното място и време.</w:t>
            </w:r>
          </w:p>
        </w:tc>
      </w:tr>
    </w:tbl>
    <w:p w:rsidR="009B47A5" w:rsidRPr="00155DBD" w:rsidRDefault="00155DBD" w:rsidP="00155DBD">
      <w:pPr>
        <w:jc w:val="center"/>
        <w:rPr>
          <w:b/>
        </w:rPr>
      </w:pPr>
      <w:r w:rsidRPr="00155DBD">
        <w:rPr>
          <w:b/>
        </w:rPr>
        <w:lastRenderedPageBreak/>
        <w:t xml:space="preserve">2. </w:t>
      </w:r>
      <w:r w:rsidRPr="00155DBD">
        <w:rPr>
          <w:b/>
          <w:bCs/>
          <w:iCs/>
        </w:rPr>
        <w:t>СЪЩНОСТ, ЗАДАЧИ И ФУНКЦИИ НА СИСТЕМАТА ЗА АВТОМАТИЗИРАНА ОБРАБОТКА НА ИКОНОМИЧЕСКАТА ИНФОРМАЦИЯ</w:t>
      </w:r>
    </w:p>
    <w:p w:rsidR="00F2313A" w:rsidRDefault="00F2313A" w:rsidP="00373373">
      <w:pPr>
        <w:ind w:firstLine="708"/>
        <w:jc w:val="both"/>
      </w:pPr>
    </w:p>
    <w:p w:rsidR="001B734F" w:rsidRDefault="001B734F" w:rsidP="001B734F">
      <w:pPr>
        <w:ind w:firstLine="708"/>
        <w:jc w:val="center"/>
        <w:rPr>
          <w:rFonts w:eastAsia="+mj-ea" w:cs="+mj-cs"/>
          <w:b/>
          <w:bCs/>
          <w:color w:val="000000" w:themeColor="text1"/>
          <w:sz w:val="20"/>
          <w:szCs w:val="20"/>
        </w:rPr>
      </w:pPr>
      <w:r w:rsidRPr="001B734F">
        <w:rPr>
          <w:rFonts w:eastAsia="+mj-ea" w:cs="+mj-cs"/>
          <w:b/>
          <w:bCs/>
          <w:color w:val="000000" w:themeColor="text1"/>
          <w:sz w:val="20"/>
          <w:szCs w:val="20"/>
        </w:rPr>
        <w:t>2.1. СЪЩНОСТ И ОПРЕДЕЛЕНИЕ НА А</w:t>
      </w:r>
      <w:r>
        <w:rPr>
          <w:rFonts w:eastAsia="+mj-ea" w:cs="+mj-cs"/>
          <w:b/>
          <w:bCs/>
          <w:color w:val="000000" w:themeColor="text1"/>
          <w:sz w:val="20"/>
          <w:szCs w:val="20"/>
        </w:rPr>
        <w:t>ВТОМАТИЗИРАНАТА ОБРАБОТКА НА ИКОНОМИЧЕСКАТА ИНФОРМАЦИЯ</w:t>
      </w:r>
      <w:r w:rsidRPr="001B734F">
        <w:rPr>
          <w:rFonts w:eastAsia="+mj-ea" w:cs="+mj-cs"/>
          <w:b/>
          <w:bCs/>
          <w:color w:val="000000" w:themeColor="text1"/>
          <w:sz w:val="20"/>
          <w:szCs w:val="20"/>
        </w:rPr>
        <w:t>.</w:t>
      </w:r>
    </w:p>
    <w:p w:rsidR="001B734F" w:rsidRPr="001B734F" w:rsidRDefault="001B734F" w:rsidP="001B734F">
      <w:pPr>
        <w:ind w:firstLine="708"/>
        <w:jc w:val="center"/>
        <w:rPr>
          <w:rFonts w:eastAsia="+mj-ea" w:cs="+mj-cs"/>
          <w:b/>
          <w:bCs/>
          <w:color w:val="000000" w:themeColor="text1"/>
          <w:sz w:val="20"/>
          <w:szCs w:val="20"/>
        </w:rPr>
      </w:pPr>
    </w:p>
    <w:p w:rsidR="00F2313A" w:rsidRPr="001B734F" w:rsidRDefault="001B734F" w:rsidP="001B734F">
      <w:pPr>
        <w:ind w:firstLine="708"/>
        <w:jc w:val="center"/>
        <w:rPr>
          <w:i/>
          <w:color w:val="000000" w:themeColor="text1"/>
        </w:rPr>
      </w:pPr>
      <w:r w:rsidRPr="001B734F">
        <w:rPr>
          <w:rFonts w:eastAsia="+mj-ea" w:cs="+mj-cs"/>
          <w:b/>
          <w:bCs/>
          <w:i/>
          <w:color w:val="000000" w:themeColor="text1"/>
        </w:rPr>
        <w:t>2.1.</w:t>
      </w:r>
      <w:proofErr w:type="spellStart"/>
      <w:r w:rsidRPr="001B734F">
        <w:rPr>
          <w:rFonts w:eastAsia="+mj-ea" w:cs="+mj-cs"/>
          <w:b/>
          <w:bCs/>
          <w:i/>
          <w:color w:val="000000" w:themeColor="text1"/>
        </w:rPr>
        <w:t>1</w:t>
      </w:r>
      <w:proofErr w:type="spellEnd"/>
      <w:r w:rsidRPr="001B734F">
        <w:rPr>
          <w:rFonts w:eastAsia="+mj-ea" w:cs="+mj-cs"/>
          <w:b/>
          <w:bCs/>
          <w:i/>
          <w:color w:val="000000" w:themeColor="text1"/>
        </w:rPr>
        <w:t xml:space="preserve">. Същност на системата за </w:t>
      </w:r>
      <w:r>
        <w:rPr>
          <w:rFonts w:eastAsia="+mj-ea" w:cs="+mj-cs"/>
          <w:b/>
          <w:bCs/>
          <w:i/>
          <w:color w:val="000000" w:themeColor="text1"/>
        </w:rPr>
        <w:t>автоматизирана обработка на икономическата информация</w:t>
      </w:r>
    </w:p>
    <w:p w:rsidR="00F2313A" w:rsidRDefault="00F2313A" w:rsidP="00373373">
      <w:pPr>
        <w:ind w:firstLine="708"/>
        <w:jc w:val="both"/>
      </w:pPr>
    </w:p>
    <w:p w:rsidR="00F2313A" w:rsidRDefault="001B734F" w:rsidP="00373373">
      <w:pPr>
        <w:ind w:firstLine="708"/>
        <w:jc w:val="both"/>
      </w:pPr>
      <w:r>
        <w:t>Автоматизираната обработка на икономическата информация (</w:t>
      </w:r>
      <w:r w:rsidRPr="001B734F">
        <w:t>АОИИ</w:t>
      </w:r>
      <w:r>
        <w:t>)</w:t>
      </w:r>
      <w:r w:rsidRPr="001B734F">
        <w:t xml:space="preserve"> се осъществява на системна основа в контурите на информационно-управленския цикъл</w:t>
      </w:r>
      <w:r w:rsidR="001D32E9">
        <w:t>.</w:t>
      </w:r>
      <w:r w:rsidRPr="001B734F">
        <w:t xml:space="preserve"> </w:t>
      </w:r>
      <w:r w:rsidR="001D32E9">
        <w:t>С</w:t>
      </w:r>
      <w:r w:rsidRPr="001B734F">
        <w:t>ъществена част от информационните процедури по преобразуването на данните в информация и знание се реализират на автоматизирана основа, чрез използването на постиженията на съвременните компютризирани информационни и комуникационни технологии.</w:t>
      </w:r>
    </w:p>
    <w:p w:rsidR="00F2313A" w:rsidRDefault="00F2313A" w:rsidP="00373373">
      <w:pPr>
        <w:ind w:firstLine="708"/>
        <w:jc w:val="both"/>
      </w:pPr>
    </w:p>
    <w:p w:rsidR="00F2313A" w:rsidRPr="002C12D5" w:rsidRDefault="001B734F" w:rsidP="001B734F">
      <w:pPr>
        <w:ind w:firstLine="708"/>
        <w:jc w:val="center"/>
        <w:rPr>
          <w:b/>
          <w:i/>
        </w:rPr>
      </w:pPr>
      <w:r w:rsidRPr="002C12D5">
        <w:rPr>
          <w:b/>
          <w:i/>
        </w:rPr>
        <w:t xml:space="preserve">2.1.2. Определение на системата за </w:t>
      </w:r>
      <w:r w:rsidR="002C12D5" w:rsidRPr="002C12D5">
        <w:rPr>
          <w:b/>
          <w:i/>
        </w:rPr>
        <w:t>автоматизирана обработка на икономическата информация</w:t>
      </w:r>
    </w:p>
    <w:p w:rsidR="009B47A5" w:rsidRDefault="009B47A5" w:rsidP="00373373">
      <w:pPr>
        <w:ind w:firstLine="708"/>
        <w:jc w:val="both"/>
      </w:pPr>
    </w:p>
    <w:p w:rsidR="009B47A5" w:rsidRDefault="001D32E9" w:rsidP="00373373">
      <w:pPr>
        <w:ind w:firstLine="708"/>
        <w:jc w:val="both"/>
      </w:pPr>
      <w:r w:rsidRPr="001D32E9">
        <w:t xml:space="preserve">Системата за </w:t>
      </w:r>
      <w:r>
        <w:t>автоматизирана обработка на икономическата информация (</w:t>
      </w:r>
      <w:r w:rsidRPr="001D32E9">
        <w:t>АОИИ</w:t>
      </w:r>
      <w:r>
        <w:t>)</w:t>
      </w:r>
      <w:r w:rsidRPr="001D32E9">
        <w:t xml:space="preserve"> представлява качествено нова форма за оптимална разпределеност на процедурите по преобразуването на информационните съвкупности</w:t>
      </w:r>
      <w:r>
        <w:t>.</w:t>
      </w:r>
      <w:r w:rsidRPr="001D32E9">
        <w:t xml:space="preserve"> </w:t>
      </w:r>
      <w:r>
        <w:t>Т</w:t>
      </w:r>
      <w:r w:rsidRPr="001D32E9">
        <w:t>рудоемките, обемистите и рутинните операции и дейности се автоматизират чрез прогресивни методи, средства и технологии от организационен, информационен, технически, програмно-математически и правно-нормативен характер.</w:t>
      </w:r>
    </w:p>
    <w:p w:rsidR="002C12D5" w:rsidRDefault="002C12D5" w:rsidP="00373373">
      <w:pPr>
        <w:ind w:firstLine="708"/>
        <w:jc w:val="both"/>
      </w:pPr>
    </w:p>
    <w:p w:rsidR="002C12D5" w:rsidRPr="00B17A49" w:rsidRDefault="00B17A49" w:rsidP="00B17A49">
      <w:pPr>
        <w:ind w:firstLine="708"/>
        <w:jc w:val="center"/>
        <w:rPr>
          <w:b/>
          <w:i/>
        </w:rPr>
      </w:pPr>
      <w:r w:rsidRPr="00B17A49">
        <w:rPr>
          <w:b/>
          <w:i/>
        </w:rPr>
        <w:t xml:space="preserve">2.1.3. Допълнителни характеристики на същността и определението на системата за </w:t>
      </w:r>
      <w:r w:rsidR="00B25B5A">
        <w:rPr>
          <w:b/>
          <w:i/>
        </w:rPr>
        <w:t>автоматизирана обработка на икономическата информация</w:t>
      </w:r>
    </w:p>
    <w:p w:rsidR="002C12D5" w:rsidRDefault="002C12D5" w:rsidP="00373373">
      <w:pPr>
        <w:ind w:firstLine="708"/>
        <w:jc w:val="both"/>
      </w:pPr>
    </w:p>
    <w:p w:rsidR="004C7487" w:rsidRDefault="004C7487" w:rsidP="004C7487">
      <w:pPr>
        <w:ind w:firstLine="708"/>
        <w:jc w:val="both"/>
      </w:pPr>
      <w:r w:rsidRPr="004C7487">
        <w:rPr>
          <w:b/>
        </w:rPr>
        <w:t>1)</w:t>
      </w:r>
      <w:r>
        <w:t xml:space="preserve"> </w:t>
      </w:r>
      <w:r w:rsidRPr="00D05A17">
        <w:rPr>
          <w:i/>
        </w:rPr>
        <w:t>Основава се на еднократно събиране на входните данни и първичната информация</w:t>
      </w:r>
      <w:r w:rsidRPr="00D05A17">
        <w:rPr>
          <w:i/>
        </w:rPr>
        <w:t>.</w:t>
      </w:r>
      <w:r>
        <w:t xml:space="preserve"> За тази цел се създават и използват</w:t>
      </w:r>
      <w:r>
        <w:t>:</w:t>
      </w:r>
    </w:p>
    <w:p w:rsidR="004C7487" w:rsidRDefault="004C7487" w:rsidP="004C7487">
      <w:pPr>
        <w:ind w:firstLine="708"/>
        <w:jc w:val="both"/>
      </w:pPr>
      <w:r>
        <w:t xml:space="preserve">      </w:t>
      </w:r>
      <w:r w:rsidRPr="004C7487">
        <w:rPr>
          <w:b/>
        </w:rPr>
        <w:t>а)</w:t>
      </w:r>
      <w:r>
        <w:t xml:space="preserve"> единна система от класификатори, номенклатури, кодове и шифри;</w:t>
      </w:r>
    </w:p>
    <w:p w:rsidR="004C7487" w:rsidRDefault="004C7487" w:rsidP="004C7487">
      <w:pPr>
        <w:ind w:firstLine="708"/>
        <w:jc w:val="both"/>
      </w:pPr>
      <w:r>
        <w:t xml:space="preserve">      </w:t>
      </w:r>
      <w:r w:rsidRPr="004C7487">
        <w:rPr>
          <w:b/>
        </w:rPr>
        <w:t>б)</w:t>
      </w:r>
      <w:r>
        <w:t xml:space="preserve"> стандартизирани и унифицирани носители на информацията (първични документи, </w:t>
      </w:r>
      <w:proofErr w:type="spellStart"/>
      <w:r>
        <w:t>машиночетаеми</w:t>
      </w:r>
      <w:proofErr w:type="spellEnd"/>
      <w:r>
        <w:t xml:space="preserve"> документи, електронни документи, технически носители и др.);</w:t>
      </w:r>
    </w:p>
    <w:p w:rsidR="002C12D5" w:rsidRDefault="004C7487" w:rsidP="004C7487">
      <w:pPr>
        <w:ind w:firstLine="708"/>
        <w:jc w:val="both"/>
      </w:pPr>
      <w:r>
        <w:t xml:space="preserve">       </w:t>
      </w:r>
      <w:r w:rsidRPr="004C7487">
        <w:rPr>
          <w:b/>
        </w:rPr>
        <w:t>в)</w:t>
      </w:r>
      <w:r>
        <w:t xml:space="preserve"> стройна система от икономически показатели за отразяване на бизнес транзакциите.</w:t>
      </w:r>
    </w:p>
    <w:p w:rsidR="00C77793" w:rsidRDefault="00C77793" w:rsidP="00C77793">
      <w:pPr>
        <w:ind w:firstLine="708"/>
        <w:jc w:val="both"/>
      </w:pPr>
      <w:r w:rsidRPr="00C77793">
        <w:rPr>
          <w:b/>
        </w:rPr>
        <w:lastRenderedPageBreak/>
        <w:t>2</w:t>
      </w:r>
      <w:r w:rsidRPr="00C77793">
        <w:rPr>
          <w:b/>
        </w:rPr>
        <w:t>)</w:t>
      </w:r>
      <w:r>
        <w:t xml:space="preserve"> </w:t>
      </w:r>
      <w:r w:rsidRPr="00D05A17">
        <w:rPr>
          <w:i/>
        </w:rPr>
        <w:t>Системата за АОИИ притежава високоорганизиран информационен фонд, който обхваща:</w:t>
      </w:r>
    </w:p>
    <w:p w:rsidR="00C77793" w:rsidRDefault="00C77793" w:rsidP="00C77793">
      <w:pPr>
        <w:ind w:firstLine="708"/>
        <w:jc w:val="both"/>
      </w:pPr>
      <w:r>
        <w:t xml:space="preserve">      </w:t>
      </w:r>
      <w:r w:rsidRPr="00C77793">
        <w:rPr>
          <w:b/>
        </w:rPr>
        <w:t>а)</w:t>
      </w:r>
      <w:r>
        <w:t xml:space="preserve"> оперативна база от данни (Data </w:t>
      </w:r>
      <w:proofErr w:type="spellStart"/>
      <w:r>
        <w:t>Base</w:t>
      </w:r>
      <w:proofErr w:type="spellEnd"/>
      <w:r>
        <w:t>):</w:t>
      </w:r>
    </w:p>
    <w:p w:rsidR="00C77793" w:rsidRDefault="00C77793" w:rsidP="00C77793">
      <w:pPr>
        <w:ind w:firstLine="708"/>
        <w:jc w:val="both"/>
      </w:pPr>
      <w:r>
        <w:t xml:space="preserve">           - от корпоративен тип;</w:t>
      </w:r>
    </w:p>
    <w:p w:rsidR="00C77793" w:rsidRDefault="00C77793" w:rsidP="00C77793">
      <w:pPr>
        <w:ind w:firstLine="708"/>
        <w:jc w:val="both"/>
      </w:pPr>
      <w:r>
        <w:t xml:space="preserve">           - за предприятия и фирми от среден размер;</w:t>
      </w:r>
    </w:p>
    <w:p w:rsidR="00C77793" w:rsidRDefault="00C77793" w:rsidP="00C77793">
      <w:pPr>
        <w:ind w:firstLine="708"/>
        <w:jc w:val="both"/>
      </w:pPr>
      <w:r>
        <w:t xml:space="preserve">           - за малкия бизнес.</w:t>
      </w:r>
    </w:p>
    <w:p w:rsidR="00C77793" w:rsidRDefault="00C77793" w:rsidP="00C77793">
      <w:pPr>
        <w:ind w:firstLine="708"/>
        <w:jc w:val="both"/>
      </w:pPr>
      <w:r>
        <w:t xml:space="preserve">      </w:t>
      </w:r>
      <w:r w:rsidRPr="00C77793">
        <w:rPr>
          <w:b/>
        </w:rPr>
        <w:t>б)</w:t>
      </w:r>
      <w:r>
        <w:t xml:space="preserve"> файлова система, обслужваща специфични бизнес приложения;</w:t>
      </w:r>
    </w:p>
    <w:p w:rsidR="00C77793" w:rsidRDefault="00C77793" w:rsidP="00C77793">
      <w:pPr>
        <w:ind w:firstLine="708"/>
        <w:jc w:val="both"/>
      </w:pPr>
      <w:r w:rsidRPr="00C77793">
        <w:rPr>
          <w:b/>
        </w:rPr>
        <w:t xml:space="preserve">       в)</w:t>
      </w:r>
      <w:r>
        <w:t xml:space="preserve"> склад за данни (Data </w:t>
      </w:r>
      <w:proofErr w:type="spellStart"/>
      <w:r>
        <w:t>Warehouse</w:t>
      </w:r>
      <w:proofErr w:type="spellEnd"/>
      <w:r>
        <w:t>);</w:t>
      </w:r>
    </w:p>
    <w:p w:rsidR="00C77793" w:rsidRDefault="00C77793" w:rsidP="00C77793">
      <w:pPr>
        <w:ind w:firstLine="708"/>
        <w:jc w:val="both"/>
      </w:pPr>
      <w:r>
        <w:t xml:space="preserve">       </w:t>
      </w:r>
      <w:r w:rsidRPr="00C77793">
        <w:rPr>
          <w:b/>
        </w:rPr>
        <w:t>г)</w:t>
      </w:r>
      <w:r>
        <w:t xml:space="preserve"> витрини от данни (Data </w:t>
      </w:r>
      <w:proofErr w:type="spellStart"/>
      <w:r>
        <w:t>Marts</w:t>
      </w:r>
      <w:proofErr w:type="spellEnd"/>
      <w:r>
        <w:t>);</w:t>
      </w:r>
    </w:p>
    <w:p w:rsidR="00C77793" w:rsidRDefault="00C77793" w:rsidP="00C77793">
      <w:pPr>
        <w:ind w:firstLine="708"/>
        <w:jc w:val="both"/>
      </w:pPr>
      <w:r>
        <w:t xml:space="preserve">       </w:t>
      </w:r>
      <w:r w:rsidRPr="00C77793">
        <w:rPr>
          <w:b/>
        </w:rPr>
        <w:t>д)</w:t>
      </w:r>
      <w:r>
        <w:t xml:space="preserve"> базите от данни на бизнес партньорите, до които има правомощия за достъп чрез </w:t>
      </w:r>
      <w:r>
        <w:t>Интернет (</w:t>
      </w:r>
      <w:r>
        <w:t>Internet</w:t>
      </w:r>
      <w:r>
        <w:t>)</w:t>
      </w:r>
      <w:r>
        <w:t xml:space="preserve"> или </w:t>
      </w:r>
      <w:r>
        <w:t>Екстранет (</w:t>
      </w:r>
      <w:proofErr w:type="spellStart"/>
      <w:r>
        <w:t>Extranet</w:t>
      </w:r>
      <w:proofErr w:type="spellEnd"/>
      <w:r>
        <w:t>)</w:t>
      </w:r>
      <w:r>
        <w:t>;</w:t>
      </w:r>
    </w:p>
    <w:p w:rsidR="00C77793" w:rsidRDefault="00C77793" w:rsidP="00C77793">
      <w:pPr>
        <w:ind w:firstLine="708"/>
        <w:jc w:val="both"/>
      </w:pPr>
      <w:r>
        <w:t xml:space="preserve">       </w:t>
      </w:r>
      <w:r w:rsidRPr="00C77793">
        <w:rPr>
          <w:b/>
        </w:rPr>
        <w:t>е)</w:t>
      </w:r>
      <w:r>
        <w:t xml:space="preserve"> регионални и национални бази от данни за колективно ползване;</w:t>
      </w:r>
    </w:p>
    <w:p w:rsidR="00C77793" w:rsidRDefault="00C77793" w:rsidP="00C77793">
      <w:pPr>
        <w:ind w:firstLine="708"/>
        <w:jc w:val="both"/>
      </w:pPr>
      <w:r>
        <w:t xml:space="preserve">       </w:t>
      </w:r>
      <w:r w:rsidRPr="00C77793">
        <w:rPr>
          <w:b/>
        </w:rPr>
        <w:t>ж)</w:t>
      </w:r>
      <w:r>
        <w:t xml:space="preserve"> частите от базите от данни на публичната администрация</w:t>
      </w:r>
      <w:r>
        <w:t xml:space="preserve"> и държавното управление</w:t>
      </w:r>
      <w:r>
        <w:t>, които са достъпни за бизнеса;</w:t>
      </w:r>
    </w:p>
    <w:p w:rsidR="00B17A49" w:rsidRDefault="00C77793" w:rsidP="00C77793">
      <w:pPr>
        <w:ind w:firstLine="708"/>
        <w:jc w:val="both"/>
      </w:pPr>
      <w:r>
        <w:t xml:space="preserve">        </w:t>
      </w:r>
      <w:r w:rsidRPr="00C77793">
        <w:rPr>
          <w:b/>
        </w:rPr>
        <w:t>з)</w:t>
      </w:r>
      <w:r>
        <w:t xml:space="preserve"> систематизирана информация от WWW.</w:t>
      </w:r>
    </w:p>
    <w:p w:rsidR="00D05A17" w:rsidRDefault="00D05A17" w:rsidP="00D05A17">
      <w:pPr>
        <w:ind w:firstLine="708"/>
        <w:jc w:val="both"/>
      </w:pPr>
      <w:r w:rsidRPr="00D05A17">
        <w:rPr>
          <w:b/>
        </w:rPr>
        <w:t>3</w:t>
      </w:r>
      <w:r w:rsidRPr="00D05A17">
        <w:rPr>
          <w:b/>
        </w:rPr>
        <w:t>)</w:t>
      </w:r>
      <w:r>
        <w:t xml:space="preserve"> </w:t>
      </w:r>
      <w:r w:rsidRPr="00D05A17">
        <w:rPr>
          <w:i/>
        </w:rPr>
        <w:t>Системата за АОИИ е комплексна и интегрирана.</w:t>
      </w:r>
    </w:p>
    <w:p w:rsidR="00D05A17" w:rsidRDefault="00D05A17" w:rsidP="00D05A17">
      <w:pPr>
        <w:ind w:firstLine="708"/>
        <w:jc w:val="both"/>
      </w:pPr>
      <w:r>
        <w:t xml:space="preserve">  </w:t>
      </w:r>
      <w:r>
        <w:t xml:space="preserve"> </w:t>
      </w:r>
      <w:r>
        <w:t xml:space="preserve">   </w:t>
      </w:r>
      <w:r w:rsidRPr="00D05A17">
        <w:rPr>
          <w:b/>
        </w:rPr>
        <w:t>а)</w:t>
      </w:r>
      <w:r>
        <w:t xml:space="preserve"> </w:t>
      </w:r>
      <w:r w:rsidRPr="00D05A17">
        <w:rPr>
          <w:b/>
        </w:rPr>
        <w:t>комплексна</w:t>
      </w:r>
      <w:r>
        <w:t xml:space="preserve"> – обслужва информационно всички управленски функции и дейности:</w:t>
      </w:r>
    </w:p>
    <w:p w:rsidR="00D05A17" w:rsidRDefault="00D05A17" w:rsidP="00D05A17">
      <w:pPr>
        <w:ind w:firstLine="708"/>
        <w:jc w:val="both"/>
      </w:pPr>
      <w:r>
        <w:t xml:space="preserve">         - прогнозиране и планиране;</w:t>
      </w:r>
    </w:p>
    <w:p w:rsidR="00D05A17" w:rsidRDefault="00D05A17" w:rsidP="00D05A17">
      <w:pPr>
        <w:ind w:firstLine="708"/>
        <w:jc w:val="both"/>
      </w:pPr>
      <w:r>
        <w:t xml:space="preserve">         - маркетинг;</w:t>
      </w:r>
    </w:p>
    <w:p w:rsidR="00D05A17" w:rsidRDefault="00D05A17" w:rsidP="00D05A17">
      <w:pPr>
        <w:ind w:firstLine="708"/>
        <w:jc w:val="both"/>
      </w:pPr>
      <w:r>
        <w:t xml:space="preserve">         - отчитане и одит;</w:t>
      </w:r>
    </w:p>
    <w:p w:rsidR="00D05A17" w:rsidRDefault="00D05A17" w:rsidP="00D05A17">
      <w:pPr>
        <w:ind w:firstLine="708"/>
        <w:jc w:val="both"/>
      </w:pPr>
      <w:r>
        <w:t xml:space="preserve">         - анализ и контрол;</w:t>
      </w:r>
    </w:p>
    <w:p w:rsidR="00D05A17" w:rsidRDefault="00D05A17" w:rsidP="00D05A17">
      <w:pPr>
        <w:ind w:firstLine="708"/>
        <w:jc w:val="both"/>
      </w:pPr>
      <w:r>
        <w:t xml:space="preserve">         - регулиране.</w:t>
      </w:r>
    </w:p>
    <w:p w:rsidR="00B17A49" w:rsidRDefault="00D05A17" w:rsidP="00D05A17">
      <w:pPr>
        <w:ind w:firstLine="708"/>
        <w:jc w:val="both"/>
      </w:pPr>
      <w:r>
        <w:t xml:space="preserve">      </w:t>
      </w:r>
      <w:r w:rsidRPr="00D05A17">
        <w:rPr>
          <w:b/>
        </w:rPr>
        <w:t>б) интегрирана</w:t>
      </w:r>
      <w:r>
        <w:t xml:space="preserve"> – еднократно обхващане на първичните данни и първичната информация и тяхното многократно и многоаспектно използване в процеса на управлението на бизнеса.</w:t>
      </w:r>
    </w:p>
    <w:p w:rsidR="00801FFF" w:rsidRPr="00801FFF" w:rsidRDefault="00801FFF" w:rsidP="00801FFF">
      <w:pPr>
        <w:ind w:firstLine="708"/>
        <w:jc w:val="both"/>
        <w:rPr>
          <w:i/>
        </w:rPr>
      </w:pPr>
      <w:r w:rsidRPr="00801FFF">
        <w:rPr>
          <w:b/>
        </w:rPr>
        <w:t>4</w:t>
      </w:r>
      <w:r w:rsidRPr="00801FFF">
        <w:rPr>
          <w:b/>
        </w:rPr>
        <w:t>)</w:t>
      </w:r>
      <w:r>
        <w:t xml:space="preserve"> </w:t>
      </w:r>
      <w:r w:rsidRPr="00801FFF">
        <w:rPr>
          <w:i/>
        </w:rPr>
        <w:t>Системата за АОИИ включва универсално и специализирано системно програмно осигуряване, както и богата гама от приложен проблемно-ориентиран софтуер:</w:t>
      </w:r>
    </w:p>
    <w:p w:rsidR="00801FFF" w:rsidRDefault="00801FFF" w:rsidP="00801FFF">
      <w:pPr>
        <w:ind w:firstLine="708"/>
        <w:jc w:val="both"/>
      </w:pPr>
      <w:r>
        <w:t xml:space="preserve">     </w:t>
      </w:r>
      <w:r w:rsidRPr="00801FFF">
        <w:rPr>
          <w:b/>
        </w:rPr>
        <w:t>а)</w:t>
      </w:r>
      <w:r>
        <w:t xml:space="preserve"> универсално системно програмно осигуряване;</w:t>
      </w:r>
    </w:p>
    <w:p w:rsidR="00801FFF" w:rsidRDefault="00801FFF" w:rsidP="00801FFF">
      <w:pPr>
        <w:ind w:firstLine="708"/>
        <w:jc w:val="both"/>
      </w:pPr>
      <w:r>
        <w:t xml:space="preserve">     </w:t>
      </w:r>
      <w:r w:rsidRPr="00801FFF">
        <w:rPr>
          <w:b/>
        </w:rPr>
        <w:t>б)</w:t>
      </w:r>
      <w:r>
        <w:t xml:space="preserve"> специализиран системен софтуер:</w:t>
      </w:r>
    </w:p>
    <w:p w:rsidR="00801FFF" w:rsidRDefault="00801FFF" w:rsidP="00801FFF">
      <w:pPr>
        <w:ind w:firstLine="708"/>
        <w:jc w:val="both"/>
      </w:pPr>
      <w:r>
        <w:t xml:space="preserve">          - системи за управление на бази от данни (СУБД);</w:t>
      </w:r>
    </w:p>
    <w:p w:rsidR="00801FFF" w:rsidRDefault="00801FFF" w:rsidP="00801FFF">
      <w:pPr>
        <w:ind w:firstLine="708"/>
        <w:jc w:val="both"/>
      </w:pPr>
      <w:r>
        <w:t xml:space="preserve">          - MIDDLEWARE;</w:t>
      </w:r>
    </w:p>
    <w:p w:rsidR="00801FFF" w:rsidRDefault="00801FFF" w:rsidP="00801FFF">
      <w:pPr>
        <w:ind w:firstLine="708"/>
        <w:jc w:val="both"/>
      </w:pPr>
      <w:r>
        <w:t xml:space="preserve">          - сървъри за </w:t>
      </w:r>
      <w:proofErr w:type="spellStart"/>
      <w:r>
        <w:t>E-Business</w:t>
      </w:r>
      <w:proofErr w:type="spellEnd"/>
      <w:r>
        <w:rPr>
          <w:lang w:val="en-US"/>
        </w:rPr>
        <w:t>, M-Business</w:t>
      </w:r>
      <w:r>
        <w:t xml:space="preserve"> и т.н.</w:t>
      </w:r>
    </w:p>
    <w:p w:rsidR="00801FFF" w:rsidRDefault="00801FFF" w:rsidP="00801FFF">
      <w:pPr>
        <w:ind w:firstLine="708"/>
        <w:jc w:val="both"/>
      </w:pPr>
      <w:r>
        <w:t xml:space="preserve">      </w:t>
      </w:r>
      <w:r w:rsidRPr="00801FFF">
        <w:rPr>
          <w:b/>
        </w:rPr>
        <w:t>в)</w:t>
      </w:r>
      <w:r>
        <w:t xml:space="preserve"> приложен софтуер:</w:t>
      </w:r>
    </w:p>
    <w:p w:rsidR="00801FFF" w:rsidRDefault="00801FFF" w:rsidP="00801FFF">
      <w:pPr>
        <w:ind w:firstLine="708"/>
        <w:jc w:val="both"/>
      </w:pPr>
      <w:r>
        <w:t xml:space="preserve">           - закупен от софтуерния пазар или взет на лизинг;</w:t>
      </w:r>
    </w:p>
    <w:p w:rsidR="00B17A49" w:rsidRDefault="00801FFF" w:rsidP="00801FFF">
      <w:pPr>
        <w:ind w:firstLine="708"/>
        <w:jc w:val="both"/>
      </w:pPr>
      <w:r>
        <w:t xml:space="preserve">           - разработен със собствени сили или чрез </w:t>
      </w:r>
      <w:proofErr w:type="spellStart"/>
      <w:r>
        <w:t>Outsourcing</w:t>
      </w:r>
      <w:proofErr w:type="spellEnd"/>
      <w:r>
        <w:t>.</w:t>
      </w:r>
    </w:p>
    <w:p w:rsidR="00D05A17" w:rsidRDefault="00801FFF" w:rsidP="00373373">
      <w:pPr>
        <w:ind w:firstLine="708"/>
        <w:jc w:val="both"/>
      </w:pPr>
      <w:r>
        <w:rPr>
          <w:lang w:val="en-US"/>
        </w:rPr>
        <w:t xml:space="preserve">           - </w:t>
      </w:r>
      <w:proofErr w:type="gramStart"/>
      <w:r>
        <w:t>използване</w:t>
      </w:r>
      <w:proofErr w:type="gramEnd"/>
      <w:r>
        <w:t xml:space="preserve"> на приложен софтуер като услуга </w:t>
      </w:r>
      <w:r>
        <w:rPr>
          <w:lang w:val="en-US"/>
        </w:rPr>
        <w:t>(</w:t>
      </w:r>
      <w:proofErr w:type="spellStart"/>
      <w:r>
        <w:rPr>
          <w:lang w:val="en-US"/>
        </w:rPr>
        <w:t>SaaS</w:t>
      </w:r>
      <w:proofErr w:type="spellEnd"/>
      <w:r>
        <w:rPr>
          <w:lang w:val="en-US"/>
        </w:rPr>
        <w:t>)</w:t>
      </w:r>
      <w:r w:rsidR="005013B6">
        <w:t>;</w:t>
      </w:r>
    </w:p>
    <w:p w:rsidR="005013B6" w:rsidRDefault="005013B6" w:rsidP="00373373">
      <w:pPr>
        <w:ind w:firstLine="708"/>
        <w:jc w:val="both"/>
      </w:pPr>
      <w:r>
        <w:t xml:space="preserve">           - приложен софтуер при поискване </w:t>
      </w:r>
      <w:r>
        <w:rPr>
          <w:lang w:val="en-US"/>
        </w:rPr>
        <w:t>(On Demand)</w:t>
      </w:r>
      <w:r>
        <w:t>;</w:t>
      </w:r>
    </w:p>
    <w:p w:rsidR="005013B6" w:rsidRPr="005013B6" w:rsidRDefault="005013B6" w:rsidP="00373373">
      <w:pPr>
        <w:ind w:firstLine="708"/>
        <w:jc w:val="both"/>
      </w:pPr>
      <w:r>
        <w:t xml:space="preserve">           - приложен софтуер под наем </w:t>
      </w:r>
      <w:r>
        <w:rPr>
          <w:lang w:val="en-US"/>
        </w:rPr>
        <w:t>(Cloud Computing).</w:t>
      </w:r>
    </w:p>
    <w:p w:rsidR="00CC2BAE" w:rsidRDefault="00CC2BAE" w:rsidP="00CC2BAE">
      <w:pPr>
        <w:ind w:firstLine="708"/>
        <w:jc w:val="both"/>
      </w:pPr>
      <w:r w:rsidRPr="00CC2BAE">
        <w:rPr>
          <w:b/>
          <w:color w:val="000000" w:themeColor="text1"/>
        </w:rPr>
        <w:lastRenderedPageBreak/>
        <w:t>5</w:t>
      </w:r>
      <w:r w:rsidRPr="00CC2BAE">
        <w:rPr>
          <w:b/>
          <w:color w:val="000000" w:themeColor="text1"/>
        </w:rPr>
        <w:t>)</w:t>
      </w:r>
      <w:r>
        <w:t xml:space="preserve"> </w:t>
      </w:r>
      <w:r w:rsidRPr="00CC2BAE">
        <w:rPr>
          <w:i/>
        </w:rPr>
        <w:t>Системата за АОИИ се основава на единна система от резултатна информация:</w:t>
      </w:r>
    </w:p>
    <w:p w:rsidR="00CC2BAE" w:rsidRDefault="00CC2BAE" w:rsidP="00CC2BAE">
      <w:pPr>
        <w:ind w:firstLine="708"/>
        <w:jc w:val="both"/>
      </w:pPr>
      <w:r w:rsidRPr="00E159AD">
        <w:rPr>
          <w:b/>
        </w:rPr>
        <w:t xml:space="preserve">     а)</w:t>
      </w:r>
      <w:r>
        <w:t xml:space="preserve"> предварително проектирани и разработени по съдържание и форма </w:t>
      </w:r>
      <w:proofErr w:type="spellStart"/>
      <w:r>
        <w:t>машинограми</w:t>
      </w:r>
      <w:proofErr w:type="spellEnd"/>
      <w:r>
        <w:t xml:space="preserve"> (</w:t>
      </w:r>
      <w:proofErr w:type="spellStart"/>
      <w:r>
        <w:t>табулограми</w:t>
      </w:r>
      <w:proofErr w:type="spellEnd"/>
      <w:r>
        <w:t>);</w:t>
      </w:r>
    </w:p>
    <w:p w:rsidR="00CC2BAE" w:rsidRDefault="00CC2BAE" w:rsidP="00CC2BAE">
      <w:pPr>
        <w:ind w:firstLine="708"/>
        <w:jc w:val="both"/>
      </w:pPr>
      <w:r>
        <w:t xml:space="preserve">      </w:t>
      </w:r>
      <w:r w:rsidRPr="00E159AD">
        <w:rPr>
          <w:b/>
        </w:rPr>
        <w:t>б)</w:t>
      </w:r>
      <w:r>
        <w:t xml:space="preserve"> готови екранни справки;</w:t>
      </w:r>
    </w:p>
    <w:p w:rsidR="00CC2BAE" w:rsidRDefault="00CC2BAE" w:rsidP="00CC2BAE">
      <w:pPr>
        <w:ind w:firstLine="708"/>
        <w:jc w:val="both"/>
      </w:pPr>
      <w:r>
        <w:t xml:space="preserve">      </w:t>
      </w:r>
      <w:r w:rsidRPr="00E159AD">
        <w:rPr>
          <w:b/>
        </w:rPr>
        <w:t>в)</w:t>
      </w:r>
      <w:r>
        <w:t xml:space="preserve"> екранни справки, разработвани от крайните потребители</w:t>
      </w:r>
      <w:r w:rsidR="00E159AD">
        <w:t>,</w:t>
      </w:r>
      <w:r>
        <w:t xml:space="preserve"> чрез специализирани генератори на отчети;</w:t>
      </w:r>
    </w:p>
    <w:p w:rsidR="00CC2BAE" w:rsidRDefault="00CC2BAE" w:rsidP="00CC2BAE">
      <w:pPr>
        <w:ind w:firstLine="708"/>
        <w:jc w:val="both"/>
      </w:pPr>
      <w:r w:rsidRPr="00E159AD">
        <w:rPr>
          <w:b/>
        </w:rPr>
        <w:t xml:space="preserve">      г)</w:t>
      </w:r>
      <w:r>
        <w:t xml:space="preserve"> екранни справки от тип “</w:t>
      </w:r>
      <w:proofErr w:type="spellStart"/>
      <w:r>
        <w:t>add-hock</w:t>
      </w:r>
      <w:proofErr w:type="spellEnd"/>
      <w:r>
        <w:t>”;</w:t>
      </w:r>
    </w:p>
    <w:p w:rsidR="00CC2BAE" w:rsidRDefault="00CC2BAE" w:rsidP="00CC2BAE">
      <w:pPr>
        <w:ind w:firstLine="708"/>
        <w:jc w:val="both"/>
      </w:pPr>
      <w:r>
        <w:t xml:space="preserve">      </w:t>
      </w:r>
      <w:r w:rsidRPr="00E159AD">
        <w:rPr>
          <w:b/>
        </w:rPr>
        <w:t>д)</w:t>
      </w:r>
      <w:r>
        <w:t xml:space="preserve"> делова графика;</w:t>
      </w:r>
    </w:p>
    <w:p w:rsidR="00CC2BAE" w:rsidRDefault="00CC2BAE" w:rsidP="00CC2BAE">
      <w:pPr>
        <w:ind w:firstLine="708"/>
        <w:jc w:val="both"/>
      </w:pPr>
      <w:r>
        <w:t xml:space="preserve">      </w:t>
      </w:r>
      <w:r w:rsidRPr="00E159AD">
        <w:rPr>
          <w:b/>
        </w:rPr>
        <w:t>е)</w:t>
      </w:r>
      <w:r>
        <w:t xml:space="preserve"> бизнес презентации;</w:t>
      </w:r>
    </w:p>
    <w:p w:rsidR="00D05A17" w:rsidRDefault="00CC2BAE" w:rsidP="00CC2BAE">
      <w:pPr>
        <w:ind w:firstLine="708"/>
        <w:jc w:val="both"/>
      </w:pPr>
      <w:r>
        <w:t xml:space="preserve">      </w:t>
      </w:r>
      <w:r w:rsidRPr="00E159AD">
        <w:rPr>
          <w:b/>
        </w:rPr>
        <w:t>ж)</w:t>
      </w:r>
      <w:r>
        <w:t xml:space="preserve"> бизнес мултимедия.</w:t>
      </w:r>
    </w:p>
    <w:p w:rsidR="00FD743D" w:rsidRPr="00FD743D" w:rsidRDefault="00FD743D" w:rsidP="00FD743D">
      <w:pPr>
        <w:ind w:firstLine="708"/>
        <w:jc w:val="both"/>
        <w:rPr>
          <w:i/>
        </w:rPr>
      </w:pPr>
      <w:r w:rsidRPr="00FD743D">
        <w:rPr>
          <w:b/>
        </w:rPr>
        <w:t>6</w:t>
      </w:r>
      <w:r w:rsidRPr="00FD743D">
        <w:rPr>
          <w:b/>
        </w:rPr>
        <w:t>)</w:t>
      </w:r>
      <w:r>
        <w:t xml:space="preserve"> </w:t>
      </w:r>
      <w:r w:rsidRPr="00FD743D">
        <w:rPr>
          <w:i/>
        </w:rPr>
        <w:t>Системата за АОИИ се идентифицира като отворена и цялостна.</w:t>
      </w:r>
    </w:p>
    <w:p w:rsidR="00FD743D" w:rsidRPr="00FD743D" w:rsidRDefault="00FD743D" w:rsidP="00FD743D">
      <w:pPr>
        <w:ind w:firstLine="708"/>
        <w:jc w:val="both"/>
        <w:rPr>
          <w:b/>
        </w:rPr>
      </w:pPr>
      <w:r>
        <w:t xml:space="preserve">     </w:t>
      </w:r>
      <w:r w:rsidRPr="00FD743D">
        <w:rPr>
          <w:b/>
        </w:rPr>
        <w:t>а) отворена:</w:t>
      </w:r>
    </w:p>
    <w:p w:rsidR="00FD743D" w:rsidRDefault="00FD743D" w:rsidP="00FD743D">
      <w:pPr>
        <w:ind w:firstLine="708"/>
        <w:jc w:val="both"/>
      </w:pPr>
      <w:r>
        <w:t xml:space="preserve">          - възможности за доработка и разширяване;</w:t>
      </w:r>
    </w:p>
    <w:p w:rsidR="00FD743D" w:rsidRDefault="00FD743D" w:rsidP="00FD743D">
      <w:pPr>
        <w:ind w:firstLine="708"/>
        <w:jc w:val="both"/>
      </w:pPr>
      <w:r>
        <w:t xml:space="preserve">          - интеграция с други платформи и приложения;</w:t>
      </w:r>
    </w:p>
    <w:p w:rsidR="00FD743D" w:rsidRDefault="00FD743D" w:rsidP="00FD743D">
      <w:pPr>
        <w:ind w:firstLine="708"/>
        <w:jc w:val="both"/>
      </w:pPr>
      <w:r>
        <w:t xml:space="preserve">          - способности за информационни комуникации с околната бизнес среда</w:t>
      </w:r>
      <w:r>
        <w:t>, публичната и държавната администрации</w:t>
      </w:r>
      <w:r>
        <w:t>;</w:t>
      </w:r>
    </w:p>
    <w:p w:rsidR="00FD743D" w:rsidRDefault="00FD743D" w:rsidP="00FD743D">
      <w:pPr>
        <w:ind w:firstLine="708"/>
        <w:jc w:val="both"/>
      </w:pPr>
      <w:r>
        <w:t xml:space="preserve">          - качества за мултипликация.</w:t>
      </w:r>
    </w:p>
    <w:p w:rsidR="00FD743D" w:rsidRPr="00FD743D" w:rsidRDefault="00FD743D" w:rsidP="00FD743D">
      <w:pPr>
        <w:ind w:firstLine="708"/>
        <w:jc w:val="both"/>
        <w:rPr>
          <w:b/>
        </w:rPr>
      </w:pPr>
      <w:r w:rsidRPr="00FD743D">
        <w:rPr>
          <w:b/>
        </w:rPr>
        <w:t xml:space="preserve">      б) цялостна:</w:t>
      </w:r>
    </w:p>
    <w:p w:rsidR="00FD743D" w:rsidRDefault="00FD743D" w:rsidP="00FD743D">
      <w:pPr>
        <w:ind w:firstLine="708"/>
        <w:jc w:val="both"/>
      </w:pPr>
      <w:r>
        <w:t xml:space="preserve">           - основава се на системния подход;</w:t>
      </w:r>
    </w:p>
    <w:p w:rsidR="00D05A17" w:rsidRDefault="00FD743D" w:rsidP="00FD743D">
      <w:pPr>
        <w:ind w:firstLine="708"/>
        <w:jc w:val="both"/>
      </w:pPr>
      <w:r>
        <w:t xml:space="preserve">           - стройна система за защита</w:t>
      </w:r>
      <w:r>
        <w:t>, безопасност и сигурност</w:t>
      </w:r>
      <w:r>
        <w:t>.</w:t>
      </w:r>
    </w:p>
    <w:p w:rsidR="00FD743D" w:rsidRPr="00FD743D" w:rsidRDefault="00FD743D" w:rsidP="00FD743D">
      <w:pPr>
        <w:ind w:firstLine="708"/>
        <w:jc w:val="both"/>
        <w:rPr>
          <w:i/>
        </w:rPr>
      </w:pPr>
      <w:r w:rsidRPr="00FD743D">
        <w:rPr>
          <w:b/>
        </w:rPr>
        <w:t>7</w:t>
      </w:r>
      <w:r w:rsidRPr="00FD743D">
        <w:rPr>
          <w:b/>
        </w:rPr>
        <w:t>)</w:t>
      </w:r>
      <w:r>
        <w:t xml:space="preserve"> </w:t>
      </w:r>
      <w:r w:rsidRPr="00FD743D">
        <w:rPr>
          <w:i/>
        </w:rPr>
        <w:t>Системата за АОИИ се характеризира като икономически и социално ефективна.</w:t>
      </w:r>
    </w:p>
    <w:p w:rsidR="00FD743D" w:rsidRPr="00FD743D" w:rsidRDefault="00FD743D" w:rsidP="00FD743D">
      <w:pPr>
        <w:ind w:firstLine="708"/>
        <w:jc w:val="both"/>
        <w:rPr>
          <w:b/>
        </w:rPr>
      </w:pPr>
      <w:r>
        <w:t xml:space="preserve">     </w:t>
      </w:r>
      <w:r w:rsidRPr="00FD743D">
        <w:rPr>
          <w:b/>
        </w:rPr>
        <w:t>а) икономическа ефективност:</w:t>
      </w:r>
    </w:p>
    <w:p w:rsidR="00FD743D" w:rsidRDefault="00FD743D" w:rsidP="00FD743D">
      <w:pPr>
        <w:ind w:firstLine="708"/>
        <w:jc w:val="both"/>
      </w:pPr>
      <w:r>
        <w:t xml:space="preserve">         - икономическа целесъобразност на инвестициите за изграждане, модернизация и развитие на АОИИ;</w:t>
      </w:r>
    </w:p>
    <w:p w:rsidR="00FD743D" w:rsidRDefault="00FD743D" w:rsidP="00FD743D">
      <w:pPr>
        <w:ind w:firstLine="708"/>
        <w:jc w:val="both"/>
      </w:pPr>
      <w:r>
        <w:t xml:space="preserve">         - икономическа обосновка на разходите (бюджета) за експлоатацията (функционирането) на системата за АОИИ;</w:t>
      </w:r>
    </w:p>
    <w:p w:rsidR="00FD743D" w:rsidRDefault="00FD743D" w:rsidP="00FD743D">
      <w:pPr>
        <w:ind w:firstLine="708"/>
        <w:jc w:val="both"/>
      </w:pPr>
      <w:r>
        <w:t xml:space="preserve">         - пряк и косвен икономически ефект от АОИИ.</w:t>
      </w:r>
    </w:p>
    <w:p w:rsidR="00D05A17" w:rsidRDefault="00FD743D" w:rsidP="00FD743D">
      <w:pPr>
        <w:ind w:firstLine="708"/>
        <w:jc w:val="both"/>
      </w:pPr>
      <w:r>
        <w:t xml:space="preserve">      </w:t>
      </w:r>
      <w:r w:rsidRPr="00FD743D">
        <w:rPr>
          <w:b/>
        </w:rPr>
        <w:t>б) социална ефективност</w:t>
      </w:r>
      <w:r>
        <w:t xml:space="preserve"> – проявление и значение.</w:t>
      </w:r>
    </w:p>
    <w:p w:rsidR="00B17A49" w:rsidRDefault="00B17A49" w:rsidP="00373373">
      <w:pPr>
        <w:ind w:firstLine="708"/>
        <w:jc w:val="both"/>
      </w:pPr>
    </w:p>
    <w:p w:rsidR="009B47A5" w:rsidRPr="00C960DE" w:rsidRDefault="00C960DE" w:rsidP="00C960DE">
      <w:pPr>
        <w:ind w:firstLine="708"/>
        <w:jc w:val="center"/>
        <w:rPr>
          <w:b/>
          <w:sz w:val="20"/>
          <w:szCs w:val="20"/>
        </w:rPr>
      </w:pPr>
      <w:r w:rsidRPr="00C960DE">
        <w:rPr>
          <w:b/>
          <w:sz w:val="20"/>
          <w:szCs w:val="20"/>
        </w:rPr>
        <w:t>2.</w:t>
      </w:r>
      <w:proofErr w:type="spellStart"/>
      <w:r w:rsidRPr="00C960DE">
        <w:rPr>
          <w:b/>
          <w:sz w:val="20"/>
          <w:szCs w:val="20"/>
        </w:rPr>
        <w:t>2</w:t>
      </w:r>
      <w:proofErr w:type="spellEnd"/>
      <w:r w:rsidRPr="00C960DE">
        <w:rPr>
          <w:b/>
          <w:sz w:val="20"/>
          <w:szCs w:val="20"/>
        </w:rPr>
        <w:t xml:space="preserve">. ЗАДАЧИ НА СИСТЕМАТА ЗА </w:t>
      </w:r>
      <w:r>
        <w:rPr>
          <w:b/>
          <w:sz w:val="20"/>
          <w:szCs w:val="20"/>
        </w:rPr>
        <w:t>АВТОМАТИЗИРАНА ОБРАБОТКА НА ИКОНОМИЧЕСКАТА ИНФОРМАЦИЯ</w:t>
      </w:r>
    </w:p>
    <w:p w:rsidR="009B47A5" w:rsidRDefault="009B47A5" w:rsidP="00373373">
      <w:pPr>
        <w:ind w:firstLine="708"/>
        <w:jc w:val="both"/>
      </w:pPr>
    </w:p>
    <w:p w:rsidR="00C960DE" w:rsidRPr="00C960DE" w:rsidRDefault="00C960DE" w:rsidP="00C960DE">
      <w:pPr>
        <w:ind w:firstLine="708"/>
        <w:jc w:val="both"/>
        <w:rPr>
          <w:i/>
        </w:rPr>
      </w:pPr>
      <w:r w:rsidRPr="00C960DE">
        <w:rPr>
          <w:b/>
        </w:rPr>
        <w:t>Първа група задачи</w:t>
      </w:r>
      <w:r>
        <w:t xml:space="preserve"> - </w:t>
      </w:r>
      <w:r w:rsidRPr="00C960DE">
        <w:rPr>
          <w:i/>
        </w:rPr>
        <w:t>организационно-технологична ориентираност:</w:t>
      </w:r>
      <w:r>
        <w:rPr>
          <w:rStyle w:val="FootnoteReference"/>
          <w:i/>
        </w:rPr>
        <w:footnoteReference w:id="5"/>
      </w:r>
    </w:p>
    <w:p w:rsidR="00C960DE" w:rsidRDefault="00C960DE" w:rsidP="00C960DE">
      <w:pPr>
        <w:ind w:firstLine="708"/>
        <w:jc w:val="both"/>
      </w:pPr>
      <w:r>
        <w:t xml:space="preserve">           </w:t>
      </w:r>
      <w:r w:rsidRPr="0083618E">
        <w:rPr>
          <w:b/>
        </w:rPr>
        <w:t>а)</w:t>
      </w:r>
      <w:r>
        <w:t xml:space="preserve"> осигуряване и изграждане на обстановка, условия, методи и средства за изпълнението на основните процедури по преобразуването на информационните съвкупности на автоматизирана основа;</w:t>
      </w:r>
    </w:p>
    <w:p w:rsidR="00C960DE" w:rsidRDefault="00C960DE" w:rsidP="00C960DE">
      <w:pPr>
        <w:ind w:firstLine="708"/>
        <w:jc w:val="both"/>
      </w:pPr>
      <w:r>
        <w:lastRenderedPageBreak/>
        <w:t xml:space="preserve">           </w:t>
      </w:r>
      <w:r w:rsidRPr="0083618E">
        <w:rPr>
          <w:b/>
        </w:rPr>
        <w:t>б)</w:t>
      </w:r>
      <w:r>
        <w:t xml:space="preserve"> организация и технология на вътрешната архитектура, конфигурация и топология на системата за АОИИ;</w:t>
      </w:r>
    </w:p>
    <w:p w:rsidR="00C960DE" w:rsidRDefault="00C960DE" w:rsidP="00C960DE">
      <w:pPr>
        <w:ind w:firstLine="708"/>
        <w:jc w:val="both"/>
      </w:pPr>
      <w:r>
        <w:t xml:space="preserve">           </w:t>
      </w:r>
      <w:r w:rsidRPr="0083618E">
        <w:rPr>
          <w:b/>
        </w:rPr>
        <w:t>в)</w:t>
      </w:r>
      <w:r>
        <w:t xml:space="preserve"> модернизация и развитие на системата за АОИИ.</w:t>
      </w:r>
    </w:p>
    <w:p w:rsidR="0083618E" w:rsidRDefault="0083618E" w:rsidP="0083618E">
      <w:pPr>
        <w:ind w:firstLine="708"/>
        <w:jc w:val="both"/>
      </w:pPr>
      <w:r w:rsidRPr="0083618E">
        <w:rPr>
          <w:b/>
        </w:rPr>
        <w:t>Втора група от задачи</w:t>
      </w:r>
      <w:r>
        <w:t xml:space="preserve"> на системата за АОИИ – </w:t>
      </w:r>
      <w:r w:rsidRPr="0083618E">
        <w:rPr>
          <w:i/>
        </w:rPr>
        <w:t>насочена към информационното обслужване на категориите потребители:</w:t>
      </w:r>
      <w:r>
        <w:rPr>
          <w:rStyle w:val="FootnoteReference"/>
          <w:i/>
        </w:rPr>
        <w:footnoteReference w:id="6"/>
      </w:r>
    </w:p>
    <w:p w:rsidR="0083618E" w:rsidRDefault="0083618E" w:rsidP="0083618E">
      <w:pPr>
        <w:ind w:firstLine="708"/>
        <w:jc w:val="both"/>
      </w:pPr>
      <w:r>
        <w:t xml:space="preserve">           </w:t>
      </w:r>
      <w:r w:rsidRPr="0083618E">
        <w:rPr>
          <w:b/>
        </w:rPr>
        <w:t>а)</w:t>
      </w:r>
      <w:r>
        <w:t xml:space="preserve"> информационно обслужване на потребителите от стратегическия мениджмънт;</w:t>
      </w:r>
    </w:p>
    <w:p w:rsidR="0083618E" w:rsidRDefault="0083618E" w:rsidP="0083618E">
      <w:pPr>
        <w:ind w:firstLine="708"/>
        <w:jc w:val="both"/>
      </w:pPr>
      <w:r>
        <w:t xml:space="preserve">           </w:t>
      </w:r>
      <w:r w:rsidRPr="0083618E">
        <w:rPr>
          <w:b/>
        </w:rPr>
        <w:t>б)</w:t>
      </w:r>
      <w:r>
        <w:t xml:space="preserve"> информационно обслужване на потребителите от тактическия мениджмънт;</w:t>
      </w:r>
    </w:p>
    <w:p w:rsidR="0083618E" w:rsidRDefault="0083618E" w:rsidP="0083618E">
      <w:pPr>
        <w:ind w:firstLine="708"/>
        <w:jc w:val="both"/>
      </w:pPr>
      <w:r w:rsidRPr="0083618E">
        <w:rPr>
          <w:b/>
        </w:rPr>
        <w:t xml:space="preserve">           в)</w:t>
      </w:r>
      <w:r>
        <w:t xml:space="preserve"> информационно обслужване на потребителите от оперативния мениджмънт;</w:t>
      </w:r>
    </w:p>
    <w:p w:rsidR="0083618E" w:rsidRDefault="0083618E" w:rsidP="0083618E">
      <w:pPr>
        <w:ind w:firstLine="708"/>
        <w:jc w:val="both"/>
      </w:pPr>
      <w:r>
        <w:t xml:space="preserve">           </w:t>
      </w:r>
      <w:r w:rsidRPr="0083618E">
        <w:rPr>
          <w:b/>
        </w:rPr>
        <w:t>г)</w:t>
      </w:r>
      <w:r>
        <w:t xml:space="preserve"> информационно обслужване на епизодични и нерегламентирани информационни потребности;</w:t>
      </w:r>
    </w:p>
    <w:p w:rsidR="00C960DE" w:rsidRDefault="0083618E" w:rsidP="0083618E">
      <w:pPr>
        <w:ind w:firstLine="708"/>
        <w:jc w:val="both"/>
      </w:pPr>
      <w:r>
        <w:t xml:space="preserve">           </w:t>
      </w:r>
      <w:r w:rsidRPr="0083618E">
        <w:rPr>
          <w:b/>
        </w:rPr>
        <w:t>д)</w:t>
      </w:r>
      <w:r>
        <w:t xml:space="preserve"> информационно обслужване на потребностите на външните бизнес партньори</w:t>
      </w:r>
      <w:r>
        <w:t>;</w:t>
      </w:r>
    </w:p>
    <w:p w:rsidR="00C960DE" w:rsidRPr="0083618E" w:rsidRDefault="0083618E" w:rsidP="00373373">
      <w:pPr>
        <w:ind w:firstLine="708"/>
        <w:jc w:val="both"/>
      </w:pPr>
      <w:r w:rsidRPr="0083618E">
        <w:rPr>
          <w:b/>
        </w:rPr>
        <w:t xml:space="preserve">           е)</w:t>
      </w:r>
      <w:r>
        <w:rPr>
          <w:b/>
        </w:rPr>
        <w:t xml:space="preserve"> </w:t>
      </w:r>
      <w:r>
        <w:t>информационно обслужване на регламентирани със закони и наредби потребности на публичната администрация и държавното управление.</w:t>
      </w:r>
    </w:p>
    <w:p w:rsidR="00C960DE" w:rsidRDefault="00C960DE" w:rsidP="00373373">
      <w:pPr>
        <w:ind w:firstLine="708"/>
        <w:jc w:val="both"/>
      </w:pPr>
    </w:p>
    <w:p w:rsidR="00B272A6" w:rsidRPr="00B272A6" w:rsidRDefault="00B272A6" w:rsidP="00B272A6">
      <w:pPr>
        <w:ind w:firstLine="708"/>
        <w:jc w:val="center"/>
        <w:rPr>
          <w:b/>
          <w:sz w:val="20"/>
          <w:szCs w:val="20"/>
        </w:rPr>
      </w:pPr>
      <w:r w:rsidRPr="00B272A6">
        <w:rPr>
          <w:b/>
          <w:sz w:val="20"/>
          <w:szCs w:val="20"/>
        </w:rPr>
        <w:t>2.3. ФУНКЦИИ НА СИСТЕМАТА ЗА А</w:t>
      </w:r>
      <w:r>
        <w:rPr>
          <w:b/>
          <w:sz w:val="20"/>
          <w:szCs w:val="20"/>
        </w:rPr>
        <w:t>ВТОМАТИЗИРАНА ОБРАБОТКА НА ИКОНОМИЧЕСКАТА ИНФОРМАЦИЯ</w:t>
      </w:r>
    </w:p>
    <w:p w:rsidR="00B272A6" w:rsidRDefault="00B272A6" w:rsidP="00373373">
      <w:pPr>
        <w:ind w:firstLine="708"/>
        <w:jc w:val="both"/>
      </w:pPr>
    </w:p>
    <w:p w:rsidR="00B272A6" w:rsidRPr="003817BE" w:rsidRDefault="003817BE" w:rsidP="003817BE">
      <w:pPr>
        <w:ind w:firstLine="708"/>
        <w:jc w:val="center"/>
        <w:rPr>
          <w:b/>
          <w:i/>
        </w:rPr>
      </w:pPr>
      <w:r w:rsidRPr="003817BE">
        <w:rPr>
          <w:b/>
          <w:i/>
        </w:rPr>
        <w:t>2.3.1. Базова (традиционна) функционална насоченост</w:t>
      </w:r>
    </w:p>
    <w:p w:rsidR="00B272A6" w:rsidRDefault="00B272A6" w:rsidP="00373373">
      <w:pPr>
        <w:ind w:firstLine="708"/>
        <w:jc w:val="both"/>
      </w:pPr>
    </w:p>
    <w:p w:rsidR="00B272A6" w:rsidRDefault="00D91106" w:rsidP="00373373">
      <w:pPr>
        <w:ind w:firstLine="708"/>
        <w:jc w:val="both"/>
      </w:pPr>
      <w:r>
        <w:t xml:space="preserve">Свързва се с </w:t>
      </w:r>
      <w:r w:rsidR="003817BE" w:rsidRPr="003817BE">
        <w:t>отделянето на рутинните, обемисти и трудоемки процедури по преобразуването на информационните съвкупности на автоматизирана основа с цел информационното обслужване на управлението на бизнеса.</w:t>
      </w:r>
    </w:p>
    <w:p w:rsidR="00B272A6" w:rsidRDefault="00B272A6" w:rsidP="00373373">
      <w:pPr>
        <w:ind w:firstLine="708"/>
        <w:jc w:val="both"/>
      </w:pPr>
    </w:p>
    <w:p w:rsidR="00B272A6" w:rsidRPr="00D91106" w:rsidRDefault="00D91106" w:rsidP="00D91106">
      <w:pPr>
        <w:ind w:firstLine="708"/>
        <w:jc w:val="center"/>
        <w:rPr>
          <w:b/>
          <w:i/>
        </w:rPr>
      </w:pPr>
      <w:r w:rsidRPr="00D91106">
        <w:rPr>
          <w:b/>
          <w:i/>
        </w:rPr>
        <w:t>2.3.2. Перспективна (иновативна) функционална ориентираност</w:t>
      </w:r>
    </w:p>
    <w:p w:rsidR="00C960DE" w:rsidRDefault="00C960DE" w:rsidP="00373373">
      <w:pPr>
        <w:ind w:firstLine="708"/>
        <w:jc w:val="both"/>
      </w:pPr>
    </w:p>
    <w:p w:rsidR="00C960DE" w:rsidRDefault="00D91106" w:rsidP="00373373">
      <w:pPr>
        <w:ind w:firstLine="708"/>
        <w:jc w:val="both"/>
      </w:pPr>
      <w:r>
        <w:t xml:space="preserve">Насочена е към </w:t>
      </w:r>
      <w:r w:rsidRPr="00D91106">
        <w:t xml:space="preserve">преобразуването на информацията в бизнес знание и интелектуално подпомагане на процесите по </w:t>
      </w:r>
      <w:r>
        <w:t xml:space="preserve">подготовката, </w:t>
      </w:r>
      <w:r w:rsidRPr="00D91106">
        <w:t xml:space="preserve">изработването </w:t>
      </w:r>
      <w:r>
        <w:t xml:space="preserve">и вземането </w:t>
      </w:r>
      <w:r w:rsidRPr="00D91106">
        <w:t>на управленски решения.</w:t>
      </w:r>
    </w:p>
    <w:p w:rsidR="00C960DE" w:rsidRDefault="00C960DE" w:rsidP="00373373">
      <w:pPr>
        <w:ind w:firstLine="708"/>
        <w:jc w:val="both"/>
      </w:pPr>
    </w:p>
    <w:p w:rsidR="009B47A5" w:rsidRPr="00722672" w:rsidRDefault="00722672" w:rsidP="00722672">
      <w:pPr>
        <w:ind w:firstLine="708"/>
        <w:jc w:val="center"/>
        <w:rPr>
          <w:b/>
          <w:i/>
        </w:rPr>
      </w:pPr>
      <w:r w:rsidRPr="00722672">
        <w:rPr>
          <w:b/>
          <w:i/>
        </w:rPr>
        <w:t>2.3.</w:t>
      </w:r>
      <w:proofErr w:type="spellStart"/>
      <w:r w:rsidRPr="00722672">
        <w:rPr>
          <w:b/>
          <w:i/>
        </w:rPr>
        <w:t>3</w:t>
      </w:r>
      <w:proofErr w:type="spellEnd"/>
      <w:r w:rsidRPr="00722672">
        <w:rPr>
          <w:b/>
          <w:i/>
        </w:rPr>
        <w:t>. Архитектур</w:t>
      </w:r>
      <w:r>
        <w:rPr>
          <w:b/>
          <w:i/>
        </w:rPr>
        <w:t>но-</w:t>
      </w:r>
      <w:r w:rsidRPr="00722672">
        <w:rPr>
          <w:b/>
          <w:i/>
        </w:rPr>
        <w:t>функционален разрез на системата за АОИИ</w:t>
      </w:r>
    </w:p>
    <w:p w:rsidR="009B47A5" w:rsidRDefault="009B47A5" w:rsidP="00373373">
      <w:pPr>
        <w:ind w:firstLine="708"/>
        <w:jc w:val="both"/>
      </w:pPr>
    </w:p>
    <w:p w:rsidR="00410727" w:rsidRPr="00410727" w:rsidRDefault="00410727" w:rsidP="00410727">
      <w:pPr>
        <w:ind w:firstLine="708"/>
        <w:jc w:val="both"/>
        <w:rPr>
          <w:b/>
        </w:rPr>
      </w:pPr>
      <w:r w:rsidRPr="00410727">
        <w:rPr>
          <w:b/>
        </w:rPr>
        <w:t>А.</w:t>
      </w:r>
      <w:r>
        <w:t xml:space="preserve"> </w:t>
      </w:r>
      <w:r w:rsidRPr="00410727">
        <w:rPr>
          <w:b/>
        </w:rPr>
        <w:t>Функции на входа:</w:t>
      </w:r>
    </w:p>
    <w:p w:rsidR="00410727" w:rsidRDefault="00410727" w:rsidP="00410727">
      <w:pPr>
        <w:ind w:firstLine="708"/>
        <w:jc w:val="both"/>
      </w:pPr>
      <w:r>
        <w:t xml:space="preserve">      1. Методич</w:t>
      </w:r>
      <w:r w:rsidR="00B83FD8">
        <w:t>но</w:t>
      </w:r>
      <w:r>
        <w:t xml:space="preserve"> единство</w:t>
      </w:r>
      <w:r>
        <w:t xml:space="preserve"> - </w:t>
      </w:r>
      <w:r>
        <w:t>класификатори, показатели и носители;</w:t>
      </w:r>
    </w:p>
    <w:p w:rsidR="00410727" w:rsidRDefault="00410727" w:rsidP="00410727">
      <w:pPr>
        <w:ind w:firstLine="708"/>
        <w:jc w:val="both"/>
      </w:pPr>
      <w:r>
        <w:lastRenderedPageBreak/>
        <w:t xml:space="preserve">       2. Минимален, но достатъчен обем на първичните данни и първичната информация;</w:t>
      </w:r>
    </w:p>
    <w:p w:rsidR="00722672" w:rsidRDefault="00410727" w:rsidP="00410727">
      <w:pPr>
        <w:ind w:firstLine="708"/>
        <w:jc w:val="both"/>
      </w:pPr>
      <w:r>
        <w:t xml:space="preserve">       3. Адаптивност на входа (приспособяване към промените в обекта на управление и в околната бизнес среда).</w:t>
      </w:r>
    </w:p>
    <w:p w:rsidR="006A369F" w:rsidRPr="006A369F" w:rsidRDefault="006A369F" w:rsidP="006A369F">
      <w:pPr>
        <w:ind w:firstLine="708"/>
        <w:jc w:val="both"/>
        <w:rPr>
          <w:b/>
        </w:rPr>
      </w:pPr>
      <w:r w:rsidRPr="006A369F">
        <w:rPr>
          <w:b/>
        </w:rPr>
        <w:t>Б. Функции на същинската обработка:</w:t>
      </w:r>
    </w:p>
    <w:p w:rsidR="006A369F" w:rsidRDefault="006A369F" w:rsidP="006A369F">
      <w:pPr>
        <w:ind w:firstLine="708"/>
        <w:jc w:val="both"/>
      </w:pPr>
      <w:r>
        <w:t xml:space="preserve">      1. Типизация и </w:t>
      </w:r>
      <w:proofErr w:type="spellStart"/>
      <w:r>
        <w:t>блочност</w:t>
      </w:r>
      <w:proofErr w:type="spellEnd"/>
      <w:r>
        <w:t xml:space="preserve"> (модулност) на структурата на същинската обработка на информацията;</w:t>
      </w:r>
    </w:p>
    <w:p w:rsidR="006A369F" w:rsidRDefault="006A369F" w:rsidP="006A369F">
      <w:pPr>
        <w:ind w:firstLine="708"/>
        <w:jc w:val="both"/>
      </w:pPr>
      <w:r>
        <w:t xml:space="preserve">       2. Оптимална организация и технология на информационния фонд на системата;</w:t>
      </w:r>
    </w:p>
    <w:p w:rsidR="006A369F" w:rsidRDefault="006A369F" w:rsidP="006A369F">
      <w:pPr>
        <w:ind w:firstLine="708"/>
        <w:jc w:val="both"/>
      </w:pPr>
      <w:r>
        <w:t xml:space="preserve">       3. </w:t>
      </w:r>
      <w:proofErr w:type="spellStart"/>
      <w:r>
        <w:t>Д</w:t>
      </w:r>
      <w:r>
        <w:t>е</w:t>
      </w:r>
      <w:r>
        <w:t>спечиране</w:t>
      </w:r>
      <w:proofErr w:type="spellEnd"/>
      <w:r>
        <w:t xml:space="preserve"> и задаване на приоритети на решаваните задачи по управленски функции, дейности и структурни поделения;</w:t>
      </w:r>
    </w:p>
    <w:p w:rsidR="00722672" w:rsidRDefault="006A369F" w:rsidP="006A369F">
      <w:pPr>
        <w:ind w:firstLine="708"/>
        <w:jc w:val="both"/>
      </w:pPr>
      <w:r>
        <w:t xml:space="preserve">       4. Рационалност и оперативност в изпълнението на диалоговите заявки на специалистите и мен</w:t>
      </w:r>
      <w:r>
        <w:t>и</w:t>
      </w:r>
      <w:r>
        <w:t>дж</w:t>
      </w:r>
      <w:r>
        <w:t>ъ</w:t>
      </w:r>
      <w:r>
        <w:t>рите.</w:t>
      </w:r>
    </w:p>
    <w:p w:rsidR="006B202D" w:rsidRPr="006B202D" w:rsidRDefault="006B202D" w:rsidP="006B202D">
      <w:pPr>
        <w:ind w:firstLine="708"/>
        <w:jc w:val="both"/>
        <w:rPr>
          <w:b/>
        </w:rPr>
      </w:pPr>
      <w:r w:rsidRPr="006B202D">
        <w:rPr>
          <w:b/>
        </w:rPr>
        <w:t>В. Функции на изхода на системата за АОИИ:</w:t>
      </w:r>
    </w:p>
    <w:p w:rsidR="006B202D" w:rsidRDefault="006B202D" w:rsidP="006B202D">
      <w:pPr>
        <w:ind w:firstLine="708"/>
        <w:jc w:val="both"/>
      </w:pPr>
      <w:r>
        <w:t xml:space="preserve">       1. Своевременно и точно обслужване на управленските функции, дейности и потребителски заявки;</w:t>
      </w:r>
    </w:p>
    <w:p w:rsidR="006B202D" w:rsidRDefault="006B202D" w:rsidP="006B202D">
      <w:pPr>
        <w:ind w:firstLine="708"/>
        <w:jc w:val="both"/>
      </w:pPr>
      <w:r>
        <w:t xml:space="preserve">       2. Осигуряване на ефективни методи и форми за езиково взаимодействие (интерфейс) между системата за АОИИ и крайните потребители;</w:t>
      </w:r>
    </w:p>
    <w:p w:rsidR="006B202D" w:rsidRDefault="006B202D" w:rsidP="006B202D">
      <w:pPr>
        <w:ind w:firstLine="708"/>
        <w:jc w:val="both"/>
      </w:pPr>
      <w:r>
        <w:t xml:space="preserve">       3. Надеждни и рационални информационни комуникации с околната бизнес среда (бизнес партньори, публична администрация и др.);</w:t>
      </w:r>
    </w:p>
    <w:p w:rsidR="00722672" w:rsidRDefault="006B202D" w:rsidP="006B202D">
      <w:pPr>
        <w:ind w:firstLine="708"/>
        <w:jc w:val="both"/>
      </w:pPr>
      <w:r>
        <w:t xml:space="preserve">       4. Възможности за усъвършенстване и развитие.</w:t>
      </w:r>
    </w:p>
    <w:p w:rsidR="006B202D" w:rsidRDefault="00796FC8" w:rsidP="00373373">
      <w:pPr>
        <w:ind w:firstLine="708"/>
        <w:jc w:val="both"/>
      </w:pPr>
      <w:r>
        <w:t>В заключение е необходимо да се подчертае, че същността, задачите и функциите на автоматизираната обработка на икономическата информация (АОИИ) винаги трябва да се изследват, определят и развиват в контекста на същността, предназначението, съдържанието и структурата на бизнес информационните системи.</w:t>
      </w:r>
    </w:p>
    <w:p w:rsidR="006B202D" w:rsidRDefault="00796FC8" w:rsidP="00373373">
      <w:pPr>
        <w:ind w:firstLine="708"/>
        <w:jc w:val="both"/>
      </w:pPr>
      <w:r>
        <w:t>Динамиката в бизнес процесите е интензивна, което се отразява и на бизнес информационните системи и в частност на автоматизираната обработка на икономическата информация.</w:t>
      </w:r>
    </w:p>
    <w:p w:rsidR="00796FC8" w:rsidRDefault="00796FC8" w:rsidP="00373373">
      <w:pPr>
        <w:ind w:firstLine="708"/>
        <w:jc w:val="both"/>
      </w:pPr>
      <w:r>
        <w:t xml:space="preserve">Политиката и стратегията на управлението на бизнеса трябва да </w:t>
      </w:r>
      <w:r w:rsidR="000F2A6B">
        <w:t>разглежда в единен план процесите на модернизация и развитие (</w:t>
      </w:r>
      <w:proofErr w:type="spellStart"/>
      <w:r w:rsidR="000F2A6B">
        <w:t>реинженеринг</w:t>
      </w:r>
      <w:proofErr w:type="spellEnd"/>
      <w:r w:rsidR="000F2A6B">
        <w:t>) на основната производствено-технологично инфраструктура, обслужващата и спомагателна бизнес инфраструктура, организационно-управленската инфраструктура, информационната инфраструктура, в това число и автоматизираната обработка на икономическата информация, социалната инфраструктура. Само по този начин ще се постига хармонично и интегрирано развитие на бизнес организацията.</w:t>
      </w:r>
    </w:p>
    <w:p w:rsidR="00796FC8" w:rsidRDefault="00796FC8" w:rsidP="00373373">
      <w:pPr>
        <w:ind w:firstLine="708"/>
        <w:jc w:val="both"/>
      </w:pPr>
    </w:p>
    <w:p w:rsidR="00796FC8" w:rsidRDefault="00796FC8" w:rsidP="00373373">
      <w:pPr>
        <w:ind w:firstLine="708"/>
        <w:jc w:val="both"/>
      </w:pPr>
    </w:p>
    <w:sectPr w:rsidR="00796FC8" w:rsidSect="00DA2D3F">
      <w:headerReference w:type="even" r:id="rId74"/>
      <w:headerReference w:type="default" r:id="rId75"/>
      <w:footerReference w:type="even" r:id="rId76"/>
      <w:footerReference w:type="default" r:id="rId77"/>
      <w:pgSz w:w="11906" w:h="16838" w:code="9"/>
      <w:pgMar w:top="2880" w:right="3226" w:bottom="1440" w:left="1728" w:header="720" w:footer="115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E0274" w:rsidRDefault="00DE0274">
      <w:r>
        <w:separator/>
      </w:r>
    </w:p>
  </w:endnote>
  <w:endnote w:type="continuationSeparator" w:id="0">
    <w:p w:rsidR="00DE0274" w:rsidRDefault="00DE02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+mj-ea">
    <w:panose1 w:val="00000000000000000000"/>
    <w:charset w:val="00"/>
    <w:family w:val="roman"/>
    <w:notTrueType/>
    <w:pitch w:val="default"/>
  </w:font>
  <w:font w:name="+mj-cs"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50175048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2313A" w:rsidRDefault="00F2313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577F0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F2313A" w:rsidRDefault="00F2313A" w:rsidP="00735051">
    <w:pPr>
      <w:pStyle w:val="Footer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13A" w:rsidRDefault="00F2313A" w:rsidP="007F401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752BF">
      <w:rPr>
        <w:rStyle w:val="PageNumber"/>
        <w:noProof/>
      </w:rPr>
      <w:t>45</w:t>
    </w:r>
    <w:r>
      <w:rPr>
        <w:rStyle w:val="PageNumber"/>
      </w:rPr>
      <w:fldChar w:fldCharType="end"/>
    </w:r>
  </w:p>
  <w:p w:rsidR="00F2313A" w:rsidRDefault="00F2313A" w:rsidP="007F401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E0274" w:rsidRDefault="00DE0274">
      <w:r>
        <w:separator/>
      </w:r>
    </w:p>
  </w:footnote>
  <w:footnote w:type="continuationSeparator" w:id="0">
    <w:p w:rsidR="00DE0274" w:rsidRDefault="00DE0274">
      <w:r>
        <w:continuationSeparator/>
      </w:r>
    </w:p>
  </w:footnote>
  <w:footnote w:id="1">
    <w:p w:rsidR="00F2313A" w:rsidRPr="00487540" w:rsidRDefault="00F2313A" w:rsidP="00A37FC9">
      <w:pPr>
        <w:pStyle w:val="FootnoteText"/>
        <w:jc w:val="both"/>
      </w:pPr>
      <w:r>
        <w:rPr>
          <w:rStyle w:val="FootnoteReference"/>
        </w:rPr>
        <w:t>*</w:t>
      </w:r>
      <w:r>
        <w:t xml:space="preserve"> Мисълта отчасти е повлияна и заимствана от стратегическото решение на </w:t>
      </w:r>
      <w:r>
        <w:rPr>
          <w:lang w:val="en-US"/>
        </w:rPr>
        <w:t xml:space="preserve">IBM </w:t>
      </w:r>
      <w:r>
        <w:t xml:space="preserve">за изграждане на интелигентна планета. </w:t>
      </w:r>
      <w:proofErr w:type="gramStart"/>
      <w:r>
        <w:rPr>
          <w:lang w:val="en-US"/>
        </w:rPr>
        <w:t xml:space="preserve">IBM </w:t>
      </w:r>
      <w:r>
        <w:t xml:space="preserve">е един от световните лидери в </w:t>
      </w:r>
      <w:r>
        <w:rPr>
          <w:lang w:val="en-US"/>
        </w:rPr>
        <w:t>IT-</w:t>
      </w:r>
      <w:r>
        <w:t>индустрията.</w:t>
      </w:r>
      <w:proofErr w:type="gramEnd"/>
      <w:r>
        <w:t xml:space="preserve"> Виж: </w:t>
      </w:r>
      <w:r w:rsidRPr="00487540">
        <w:t>http://www.ibm.com/smarterplanet/bg/bg/index.html?re=sph</w:t>
      </w:r>
      <w:r>
        <w:t>.</w:t>
      </w:r>
    </w:p>
  </w:footnote>
  <w:footnote w:id="2">
    <w:p w:rsidR="00F2313A" w:rsidRDefault="00F2313A">
      <w:pPr>
        <w:pStyle w:val="FootnoteText"/>
      </w:pPr>
      <w:r>
        <w:rPr>
          <w:rStyle w:val="FootnoteReference"/>
        </w:rPr>
        <w:footnoteRef/>
      </w:r>
      <w:r>
        <w:t xml:space="preserve"> Виж: </w:t>
      </w:r>
      <w:r w:rsidRPr="005D71CF">
        <w:t>http://www.datacentermap.com/</w:t>
      </w:r>
    </w:p>
  </w:footnote>
  <w:footnote w:id="3">
    <w:p w:rsidR="00F2313A" w:rsidRDefault="00F2313A" w:rsidP="00C43DD6">
      <w:pPr>
        <w:pStyle w:val="FootnoteText"/>
        <w:jc w:val="both"/>
      </w:pPr>
      <w:r>
        <w:rPr>
          <w:rStyle w:val="FootnoteReference"/>
        </w:rPr>
        <w:footnoteRef/>
      </w:r>
      <w:r>
        <w:t xml:space="preserve"> През последните години е засилен интересът към използването на природните дадености за икономия на енергия, защита на природата и др. Така например се предлага да се изграждат центрове за данни в пещери, около полярния кръг и глетчери (Норвегия) или водни басейни.</w:t>
      </w:r>
    </w:p>
  </w:footnote>
  <w:footnote w:id="4">
    <w:p w:rsidR="00F2313A" w:rsidRDefault="00F2313A">
      <w:pPr>
        <w:pStyle w:val="FootnoteText"/>
      </w:pPr>
      <w:r>
        <w:rPr>
          <w:rStyle w:val="FootnoteReference"/>
        </w:rPr>
        <w:footnoteRef/>
      </w:r>
      <w:r>
        <w:t xml:space="preserve"> Виж: </w:t>
      </w:r>
      <w:r w:rsidRPr="00FF1F69">
        <w:t>http://www.datacentermap.com/</w:t>
      </w:r>
    </w:p>
  </w:footnote>
  <w:footnote w:id="5">
    <w:p w:rsidR="00C960DE" w:rsidRDefault="00C960DE" w:rsidP="00C960DE">
      <w:pPr>
        <w:pStyle w:val="FootnoteText"/>
        <w:jc w:val="both"/>
      </w:pPr>
      <w:r>
        <w:rPr>
          <w:rStyle w:val="FootnoteReference"/>
        </w:rPr>
        <w:footnoteRef/>
      </w:r>
      <w:r>
        <w:t xml:space="preserve"> </w:t>
      </w:r>
      <w:r w:rsidRPr="00C960DE">
        <w:rPr>
          <w:b/>
        </w:rPr>
        <w:t>Забележка:</w:t>
      </w:r>
      <w:r w:rsidRPr="00C960DE">
        <w:t xml:space="preserve"> тази група от задачи се решава предимно от специалистите по </w:t>
      </w:r>
      <w:r w:rsidR="0083618E">
        <w:t>бизнес информатика</w:t>
      </w:r>
      <w:r w:rsidRPr="00C960DE">
        <w:t>.</w:t>
      </w:r>
    </w:p>
  </w:footnote>
  <w:footnote w:id="6">
    <w:p w:rsidR="0083618E" w:rsidRDefault="0083618E" w:rsidP="00781CB0">
      <w:pPr>
        <w:pStyle w:val="FootnoteText"/>
        <w:jc w:val="both"/>
      </w:pPr>
      <w:r>
        <w:rPr>
          <w:rStyle w:val="FootnoteReference"/>
        </w:rPr>
        <w:footnoteRef/>
      </w:r>
      <w:r>
        <w:t xml:space="preserve"> </w:t>
      </w:r>
      <w:r w:rsidR="00781CB0" w:rsidRPr="00781CB0">
        <w:rPr>
          <w:b/>
        </w:rPr>
        <w:t>Забележка:</w:t>
      </w:r>
      <w:r w:rsidR="00781CB0" w:rsidRPr="00781CB0">
        <w:t xml:space="preserve"> Втората група от задачи се решава съвместно от специалистите по </w:t>
      </w:r>
      <w:r w:rsidR="00781CB0">
        <w:t>бизнес информатика</w:t>
      </w:r>
      <w:r w:rsidR="00781CB0" w:rsidRPr="00781CB0">
        <w:t xml:space="preserve"> и крайните потребители.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7377362"/>
      <w:placeholder>
        <w:docPart w:val="241FCCE28FBD4A88870D5568A3007853"/>
      </w:placeholder>
      <w:temporary/>
      <w:showingPlcHdr/>
    </w:sdtPr>
    <w:sdtContent>
      <w:p w:rsidR="00F2313A" w:rsidRDefault="00F2313A">
        <w:pPr>
          <w:pStyle w:val="Header"/>
        </w:pPr>
        <w:r>
          <w:t>[Type text]</w:t>
        </w:r>
      </w:p>
    </w:sdtContent>
  </w:sdt>
  <w:p w:rsidR="00F2313A" w:rsidRDefault="00F2313A" w:rsidP="00C146DE">
    <w:pPr>
      <w:pStyle w:val="Header"/>
      <w:jc w:val="center"/>
      <w:rPr>
        <w:sz w:val="18"/>
        <w:szCs w:val="18"/>
      </w:rPr>
    </w:pPr>
  </w:p>
  <w:p w:rsidR="00F2313A" w:rsidRDefault="00F2313A" w:rsidP="00C146DE">
    <w:pPr>
      <w:pStyle w:val="Header"/>
      <w:jc w:val="center"/>
      <w:rPr>
        <w:b/>
        <w:sz w:val="16"/>
        <w:szCs w:val="16"/>
      </w:rPr>
    </w:pPr>
    <w:r w:rsidRPr="00C146DE">
      <w:rPr>
        <w:b/>
        <w:sz w:val="16"/>
        <w:szCs w:val="16"/>
      </w:rPr>
      <w:t>АВТОМАТИЗИРАНА ОБРАБОТКА НА ИКОНОМИЧЕСКАТА ИНФОРМАЦИЯ</w:t>
    </w:r>
  </w:p>
  <w:p w:rsidR="00F2313A" w:rsidRPr="00C146DE" w:rsidRDefault="00F2313A" w:rsidP="00C146DE">
    <w:pPr>
      <w:pStyle w:val="Header"/>
      <w:jc w:val="center"/>
      <w:rPr>
        <w:b/>
        <w:sz w:val="16"/>
        <w:szCs w:val="16"/>
      </w:rPr>
    </w:pPr>
  </w:p>
  <w:p w:rsidR="00F2313A" w:rsidRPr="00C146DE" w:rsidRDefault="00F2313A" w:rsidP="00C146DE">
    <w:pPr>
      <w:pStyle w:val="Header"/>
      <w:jc w:val="center"/>
      <w:rPr>
        <w:sz w:val="18"/>
        <w:szCs w:val="18"/>
      </w:rPr>
    </w:pPr>
    <w:r w:rsidRPr="00C146DE"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8C95CE9" wp14:editId="5FFE5E57">
              <wp:simplePos x="0" y="0"/>
              <wp:positionH relativeFrom="column">
                <wp:posOffset>26670</wp:posOffset>
              </wp:positionH>
              <wp:positionV relativeFrom="paragraph">
                <wp:posOffset>13970</wp:posOffset>
              </wp:positionV>
              <wp:extent cx="4381500" cy="0"/>
              <wp:effectExtent l="0" t="0" r="1905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43815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.1pt,1.1pt" to="347.1pt,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d+d1wEAAA0EAAAOAAAAZHJzL2Uyb0RvYy54bWysU8Fu1DAQvSPxD5bvbJJCUYk228NW5YJg&#10;RcsHuM54Y8n2WLbZZP+esbObrQAhUfXiZOyZ5/fejNe3kzXsACFqdB1vVjVn4CT22u07/uPx/t0N&#10;ZzEJ1wuDDjp+hMhvN2/frEffwhUOaHoIjEBcbEff8SEl31ZVlANYEVfowdGhwmBFojDsqz6IkdCt&#10;qa7q+mM1Yuh9QAkx0u7dfMg3BV8pkOmbUhESMx0nbqmsoaxPea02a9Hug/CDlica4gUsrNCOLl2g&#10;7kQS7GfQf0BZLQNGVGkl0VaolJZQNJCapv5NzcMgPBQtZE70i03x9WDl18MuMN1T7zhzwlKLHlIQ&#10;ej8ktkXnyEAMrMk+jT62lL51u3CKot+FLHpSweYvyWFT8fa4eAtTYpI2P7y/aa5raoE8n1WXQh9i&#10;+gxoWf7puNEuyxatOHyJiS6j1HNK3jaOjUT4U31dl7SIRvf32ph8WEYHtiawg6Cmp6mQJ4RnWRQZ&#10;R7BZ0iyi/KWjgRn/OygyhWg38wV5HC+YQkpw6YxrHGXnMkUMlsITs38VnvJzKZRR/Z/ipaLcjC4t&#10;xVY7DH+jfbFCzflnB2bd2YIn7I+lvcUamrni/el95KF+Hpfyyyve/AIAAP//AwBQSwMEFAAGAAgA&#10;AAAhABYhzT/VAAAABQEAAA8AAABkcnMvZG93bnJldi54bWxMjk1OwzAQhfdI3MEaJDYRdQhtBSFO&#10;hSL1ALQ9wDSeJhH2OIrdNtyeKRtYjZ7ez3zVZvZOXWiKQ2ADz4scFHEb7MCdgcN++/QKKiZkiy4w&#10;GfimCJv6/q7C0oYrf9JllzolIxxLNNCnNJZax7Ynj3ERRmLxTmHymEROnbYTXmXcO13k+Vp7HFg+&#10;9DhS01P7tTt7wWiaQxZp616yfXvKlvOqcHE05vFh/ngHlWhOf2G44UsHamE6hjPbqJyBZSFBA4Uc&#10;cddvN3381bqu9H/6+gcAAP//AwBQSwECLQAUAAYACAAAACEAtoM4kv4AAADhAQAAEwAAAAAAAAAA&#10;AAAAAAAAAAAAW0NvbnRlbnRfVHlwZXNdLnhtbFBLAQItABQABgAIAAAAIQA4/SH/1gAAAJQBAAAL&#10;AAAAAAAAAAAAAAAAAC8BAABfcmVscy8ucmVsc1BLAQItABQABgAIAAAAIQA6Nd+d1wEAAA0EAAAO&#10;AAAAAAAAAAAAAAAAAC4CAABkcnMvZTJvRG9jLnhtbFBLAQItABQABgAIAAAAIQAWIc0/1QAAAAUB&#10;AAAPAAAAAAAAAAAAAAAAADEEAABkcnMvZG93bnJldi54bWxQSwUGAAAAAAQABADzAAAAMwUAAAAA&#10;" strokecolor="black [3213]" strokeweight="1.5pt"/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97700087"/>
      <w:placeholder>
        <w:docPart w:val="AF00284DA63E4EA294A28A4C9C3B3B77"/>
      </w:placeholder>
      <w:temporary/>
      <w:showingPlcHdr/>
    </w:sdtPr>
    <w:sdtContent>
      <w:p w:rsidR="00F2313A" w:rsidRDefault="00F2313A">
        <w:pPr>
          <w:pStyle w:val="Header"/>
        </w:pPr>
        <w:r>
          <w:t>[Type text]</w:t>
        </w:r>
      </w:p>
    </w:sdtContent>
  </w:sdt>
  <w:p w:rsidR="00F2313A" w:rsidRPr="00D74BFF" w:rsidRDefault="00F2313A" w:rsidP="006D4085">
    <w:pPr>
      <w:pStyle w:val="Header"/>
      <w:jc w:val="center"/>
      <w:rPr>
        <w:sz w:val="18"/>
        <w:szCs w:val="18"/>
        <w:lang w:val="en-US"/>
      </w:rPr>
    </w:pPr>
  </w:p>
  <w:p w:rsidR="00F2313A" w:rsidRDefault="00F2313A" w:rsidP="006D4085">
    <w:pPr>
      <w:pStyle w:val="Header"/>
      <w:jc w:val="center"/>
      <w:rPr>
        <w:b/>
        <w:sz w:val="16"/>
        <w:szCs w:val="16"/>
      </w:rPr>
    </w:pPr>
    <w:r w:rsidRPr="006D4085">
      <w:rPr>
        <w:b/>
        <w:sz w:val="16"/>
        <w:szCs w:val="16"/>
      </w:rPr>
      <w:t xml:space="preserve">ГЛАВА </w:t>
    </w:r>
    <w:r>
      <w:rPr>
        <w:b/>
        <w:sz w:val="16"/>
        <w:szCs w:val="16"/>
      </w:rPr>
      <w:t>2</w:t>
    </w:r>
    <w:r w:rsidRPr="006D4085">
      <w:rPr>
        <w:b/>
        <w:sz w:val="16"/>
        <w:szCs w:val="16"/>
      </w:rPr>
      <w:t xml:space="preserve">. </w:t>
    </w:r>
    <w:r>
      <w:rPr>
        <w:b/>
        <w:sz w:val="16"/>
        <w:szCs w:val="16"/>
      </w:rPr>
      <w:t>АОИИ В СИСТЕМАТА НА ИНФОРМАЦИОННИЯ МЕНИДЖМЪНТ</w:t>
    </w:r>
    <w:r w:rsidRPr="006D4085">
      <w:rPr>
        <w:b/>
        <w:sz w:val="16"/>
        <w:szCs w:val="16"/>
      </w:rPr>
      <w:t xml:space="preserve"> …</w:t>
    </w:r>
  </w:p>
  <w:p w:rsidR="00F2313A" w:rsidRDefault="00F2313A" w:rsidP="006D4085">
    <w:pPr>
      <w:pStyle w:val="Header"/>
      <w:jc w:val="center"/>
      <w:rPr>
        <w:b/>
        <w:sz w:val="16"/>
        <w:szCs w:val="16"/>
      </w:rPr>
    </w:pPr>
  </w:p>
  <w:p w:rsidR="00F2313A" w:rsidRPr="006D4085" w:rsidRDefault="00F2313A" w:rsidP="006D4085">
    <w:pPr>
      <w:pStyle w:val="Header"/>
      <w:jc w:val="center"/>
      <w:rPr>
        <w:b/>
        <w:sz w:val="16"/>
        <w:szCs w:val="16"/>
      </w:rPr>
    </w:pPr>
    <w:r>
      <w:rPr>
        <w:b/>
        <w:noProof/>
        <w:sz w:val="16"/>
        <w:szCs w:val="16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7607A6" wp14:editId="17102F31">
              <wp:simplePos x="0" y="0"/>
              <wp:positionH relativeFrom="column">
                <wp:posOffset>36195</wp:posOffset>
              </wp:positionH>
              <wp:positionV relativeFrom="paragraph">
                <wp:posOffset>55880</wp:posOffset>
              </wp:positionV>
              <wp:extent cx="4381500" cy="1"/>
              <wp:effectExtent l="0" t="0" r="19050" b="1905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381500" cy="1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id="Straight Connector 4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.85pt,4.4pt" to="347.85pt,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zhj4QEAABcEAAAOAAAAZHJzL2Uyb0RvYy54bWysU8tu2zAQvBfoPxC815ITp0gFyzk4SC9F&#10;azRt7wy1tAjwhSVryX/fJWXLSXpqkQvBx87szuxyfTdaww6AUXvX8uWi5gyc9J12+5b//PHw4Zaz&#10;mITrhPEOWn6EyO8279+th9DAle+96QAZkbjYDKHlfUqhqaooe7AiLnwAR4/KoxWJjrivOhQDsVtT&#10;XdX1x2rw2AX0EmKk2/vpkW8Kv1Ig0zelIiRmWk61pbJiWZ/yWm3WotmjCL2WpzLEf1RhhXaUdKa6&#10;F0mw36j/orJaoo9epYX0tvJKaQlFA6lZ1q/UPPYiQNFC5sQw2xTfjlZ+PeyQ6a7lK86csNSix4RC&#10;7/vEtt45MtAjW2WfhhAbCt+6HZ5OMewwix4VWqaMDr9oBIoNJIyNxeXj7DKMiUm6XF3fLm9qaoak&#10;t2VmriaKTBUwps/gLcublhvtsgGiEYcvMU2h55B8bRwbiORTfVOXsOiN7h60MfmxDBFsDbKDoPan&#10;8ZzsWRSlNo4qyOImOWWXjgYm/u+gyB4qexL2ilNICS6deY2j6AxTVMEMPFWWJ/pSzEvgKT5DoQzt&#10;v4BnRMnsXZrBVjuPky8vs1+sUFP82YFJd7bgyXfH0uhiDU1fadPpp+Txfn4u8Mt/3vwBAAD//wMA&#10;UEsDBBQABgAIAAAAIQCXf2Zc2AAAAAUBAAAPAAAAZHJzL2Rvd25yZXYueG1sTI7BTsMwEETvSPyD&#10;tUhcKuqARGjSOBVC5QNoAInbJnaTqPY6it005evZcoHj04xmXrGZnRWTGUPvScH9MgFhqPG6p1bB&#10;e/V6twIRIpJG68koOJsAm/L6qsBc+xO9mWkXW8EjFHJU0MU45FKGpjMOw9IPhjjb+9FhZBxbqUc8&#10;8biz8iFJUumwJ37ocDAvnWkOu6NT8PmRVd/SYr0I2682rRbb85QdlLq9mZ/XIKKZ418ZLvqsDiU7&#10;1f5IOgir4PGJiwpW7M9pml24/mVZFvK/ffkDAAD//wMAUEsBAi0AFAAGAAgAAAAhALaDOJL+AAAA&#10;4QEAABMAAAAAAAAAAAAAAAAAAAAAAFtDb250ZW50X1R5cGVzXS54bWxQSwECLQAUAAYACAAAACEA&#10;OP0h/9YAAACUAQAACwAAAAAAAAAAAAAAAAAvAQAAX3JlbHMvLnJlbHNQSwECLQAUAAYACAAAACEA&#10;sbM4Y+EBAAAXBAAADgAAAAAAAAAAAAAAAAAuAgAAZHJzL2Uyb0RvYy54bWxQSwECLQAUAAYACAAA&#10;ACEAl39mXNgAAAAFAQAADwAAAAAAAAAAAAAAAAA7BAAAZHJzL2Rvd25yZXYueG1sUEsFBgAAAAAE&#10;AAQA8wAAAEAFAAAAAA==&#10;" strokecolor="black [3213]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7D6C82"/>
    <w:multiLevelType w:val="hybridMultilevel"/>
    <w:tmpl w:val="9404DF22"/>
    <w:lvl w:ilvl="0" w:tplc="997CB3A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sz w:val="20"/>
        <w:szCs w:val="20"/>
      </w:rPr>
    </w:lvl>
    <w:lvl w:ilvl="1" w:tplc="1B28576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9C476AA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99E1122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FE8D2D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30F9FC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18D426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C189F46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E3AB908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6AD49BA"/>
    <w:multiLevelType w:val="hybridMultilevel"/>
    <w:tmpl w:val="3BCA0ED0"/>
    <w:lvl w:ilvl="0" w:tplc="B77A66AC">
      <w:start w:val="2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2F10C9AA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1B943C02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89F4EB1C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44B2CBD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6E0A12E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DC10156A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CD861EEA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66B23A2E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>
    <w:nsid w:val="076B4332"/>
    <w:multiLevelType w:val="hybridMultilevel"/>
    <w:tmpl w:val="DD8E279E"/>
    <w:lvl w:ilvl="0" w:tplc="23A24DE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sz w:val="20"/>
        <w:szCs w:val="20"/>
      </w:rPr>
    </w:lvl>
    <w:lvl w:ilvl="1" w:tplc="F1862F7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1307D2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72E6F7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840CA4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D0E761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DCCF8E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78081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28E1B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8CE6DBE"/>
    <w:multiLevelType w:val="hybridMultilevel"/>
    <w:tmpl w:val="5BD4455E"/>
    <w:lvl w:ilvl="0" w:tplc="BCDAA16A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sz w:val="20"/>
        <w:szCs w:val="20"/>
      </w:rPr>
    </w:lvl>
    <w:lvl w:ilvl="1" w:tplc="FE629290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1A073F2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E84D042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1266BF8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D28BAEA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942B5A8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2D27496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CB67392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0B835C28"/>
    <w:multiLevelType w:val="hybridMultilevel"/>
    <w:tmpl w:val="E9CE3160"/>
    <w:lvl w:ilvl="0" w:tplc="BD6E9E8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</w:rPr>
    </w:lvl>
    <w:lvl w:ilvl="1" w:tplc="BEEC09B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327D3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2C476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808FE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042F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65C1DC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82695A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83CF25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0D162659"/>
    <w:multiLevelType w:val="hybridMultilevel"/>
    <w:tmpl w:val="B232B6B2"/>
    <w:lvl w:ilvl="0" w:tplc="5FACAAB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</w:rPr>
    </w:lvl>
    <w:lvl w:ilvl="1" w:tplc="0402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0EE51151"/>
    <w:multiLevelType w:val="hybridMultilevel"/>
    <w:tmpl w:val="D07CB2F4"/>
    <w:lvl w:ilvl="0" w:tplc="B31A7B6E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  <w:b/>
        <w:sz w:val="20"/>
        <w:szCs w:val="20"/>
      </w:rPr>
    </w:lvl>
    <w:lvl w:ilvl="1" w:tplc="04020019" w:tentative="1">
      <w:start w:val="1"/>
      <w:numFmt w:val="lowerLetter"/>
      <w:lvlText w:val="%2."/>
      <w:lvlJc w:val="left"/>
      <w:pPr>
        <w:ind w:left="1788" w:hanging="360"/>
      </w:pPr>
    </w:lvl>
    <w:lvl w:ilvl="2" w:tplc="0402001B" w:tentative="1">
      <w:start w:val="1"/>
      <w:numFmt w:val="lowerRoman"/>
      <w:lvlText w:val="%3."/>
      <w:lvlJc w:val="right"/>
      <w:pPr>
        <w:ind w:left="2508" w:hanging="180"/>
      </w:pPr>
    </w:lvl>
    <w:lvl w:ilvl="3" w:tplc="0402000F" w:tentative="1">
      <w:start w:val="1"/>
      <w:numFmt w:val="decimal"/>
      <w:lvlText w:val="%4."/>
      <w:lvlJc w:val="left"/>
      <w:pPr>
        <w:ind w:left="3228" w:hanging="360"/>
      </w:pPr>
    </w:lvl>
    <w:lvl w:ilvl="4" w:tplc="04020019" w:tentative="1">
      <w:start w:val="1"/>
      <w:numFmt w:val="lowerLetter"/>
      <w:lvlText w:val="%5."/>
      <w:lvlJc w:val="left"/>
      <w:pPr>
        <w:ind w:left="3948" w:hanging="360"/>
      </w:pPr>
    </w:lvl>
    <w:lvl w:ilvl="5" w:tplc="0402001B" w:tentative="1">
      <w:start w:val="1"/>
      <w:numFmt w:val="lowerRoman"/>
      <w:lvlText w:val="%6."/>
      <w:lvlJc w:val="right"/>
      <w:pPr>
        <w:ind w:left="4668" w:hanging="180"/>
      </w:pPr>
    </w:lvl>
    <w:lvl w:ilvl="6" w:tplc="0402000F" w:tentative="1">
      <w:start w:val="1"/>
      <w:numFmt w:val="decimal"/>
      <w:lvlText w:val="%7."/>
      <w:lvlJc w:val="left"/>
      <w:pPr>
        <w:ind w:left="5388" w:hanging="360"/>
      </w:pPr>
    </w:lvl>
    <w:lvl w:ilvl="7" w:tplc="04020019" w:tentative="1">
      <w:start w:val="1"/>
      <w:numFmt w:val="lowerLetter"/>
      <w:lvlText w:val="%8."/>
      <w:lvlJc w:val="left"/>
      <w:pPr>
        <w:ind w:left="6108" w:hanging="360"/>
      </w:pPr>
    </w:lvl>
    <w:lvl w:ilvl="8" w:tplc="0402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>
    <w:nsid w:val="19644B27"/>
    <w:multiLevelType w:val="hybridMultilevel"/>
    <w:tmpl w:val="12245CEC"/>
    <w:lvl w:ilvl="0" w:tplc="4C248752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sz w:val="20"/>
        <w:szCs w:val="20"/>
      </w:rPr>
    </w:lvl>
    <w:lvl w:ilvl="1" w:tplc="0EA6712E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A2ADA18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35864E6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73C630C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7C8C80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AF43FBC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404D8A8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D8CB54E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19B90D29"/>
    <w:multiLevelType w:val="hybridMultilevel"/>
    <w:tmpl w:val="B1FC96E8"/>
    <w:lvl w:ilvl="0" w:tplc="ED067F3C">
      <w:start w:val="4"/>
      <w:numFmt w:val="decimal"/>
      <w:lvlText w:val="%1)"/>
      <w:lvlJc w:val="left"/>
      <w:pPr>
        <w:tabs>
          <w:tab w:val="num" w:pos="720"/>
        </w:tabs>
        <w:ind w:left="720" w:hanging="360"/>
      </w:pPr>
      <w:rPr>
        <w:b/>
      </w:rPr>
    </w:lvl>
    <w:lvl w:ilvl="1" w:tplc="0C101232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4DD8EBD8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6AB056AE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CBA4EC0A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F3F6CB9C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85ED220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D67A931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1AE8B0D6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9">
    <w:nsid w:val="1C4A6E91"/>
    <w:multiLevelType w:val="hybridMultilevel"/>
    <w:tmpl w:val="07222160"/>
    <w:lvl w:ilvl="0" w:tplc="A0E06296">
      <w:start w:val="4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6D7E04C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48F2D736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CF00BD76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ECB099BC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63648762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427CF18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0950890E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5AFCCBBC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0">
    <w:nsid w:val="1EEB5958"/>
    <w:multiLevelType w:val="hybridMultilevel"/>
    <w:tmpl w:val="8D30E4BC"/>
    <w:lvl w:ilvl="0" w:tplc="9F449FF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sz w:val="20"/>
        <w:szCs w:val="20"/>
      </w:rPr>
    </w:lvl>
    <w:lvl w:ilvl="1" w:tplc="DF6CBF32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22C78A0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348AB80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BA29316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0980458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6202B8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45C05EA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F0414E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1FA47C8F"/>
    <w:multiLevelType w:val="hybridMultilevel"/>
    <w:tmpl w:val="3968A1C2"/>
    <w:lvl w:ilvl="0" w:tplc="0620502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sz w:val="18"/>
        <w:szCs w:val="18"/>
      </w:rPr>
    </w:lvl>
    <w:lvl w:ilvl="1" w:tplc="7E7CE56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8B4FE9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F9625C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7BEA5B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85A08E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5F6783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DD805E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C12CE8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212824BD"/>
    <w:multiLevelType w:val="hybridMultilevel"/>
    <w:tmpl w:val="69A69CB0"/>
    <w:lvl w:ilvl="0" w:tplc="DCE26BA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788" w:hanging="360"/>
      </w:pPr>
    </w:lvl>
    <w:lvl w:ilvl="2" w:tplc="0402001B" w:tentative="1">
      <w:start w:val="1"/>
      <w:numFmt w:val="lowerRoman"/>
      <w:lvlText w:val="%3."/>
      <w:lvlJc w:val="right"/>
      <w:pPr>
        <w:ind w:left="2508" w:hanging="180"/>
      </w:pPr>
    </w:lvl>
    <w:lvl w:ilvl="3" w:tplc="0402000F" w:tentative="1">
      <w:start w:val="1"/>
      <w:numFmt w:val="decimal"/>
      <w:lvlText w:val="%4."/>
      <w:lvlJc w:val="left"/>
      <w:pPr>
        <w:ind w:left="3228" w:hanging="360"/>
      </w:pPr>
    </w:lvl>
    <w:lvl w:ilvl="4" w:tplc="04020019" w:tentative="1">
      <w:start w:val="1"/>
      <w:numFmt w:val="lowerLetter"/>
      <w:lvlText w:val="%5."/>
      <w:lvlJc w:val="left"/>
      <w:pPr>
        <w:ind w:left="3948" w:hanging="360"/>
      </w:pPr>
    </w:lvl>
    <w:lvl w:ilvl="5" w:tplc="0402001B" w:tentative="1">
      <w:start w:val="1"/>
      <w:numFmt w:val="lowerRoman"/>
      <w:lvlText w:val="%6."/>
      <w:lvlJc w:val="right"/>
      <w:pPr>
        <w:ind w:left="4668" w:hanging="180"/>
      </w:pPr>
    </w:lvl>
    <w:lvl w:ilvl="6" w:tplc="0402000F" w:tentative="1">
      <w:start w:val="1"/>
      <w:numFmt w:val="decimal"/>
      <w:lvlText w:val="%7."/>
      <w:lvlJc w:val="left"/>
      <w:pPr>
        <w:ind w:left="5388" w:hanging="360"/>
      </w:pPr>
    </w:lvl>
    <w:lvl w:ilvl="7" w:tplc="04020019" w:tentative="1">
      <w:start w:val="1"/>
      <w:numFmt w:val="lowerLetter"/>
      <w:lvlText w:val="%8."/>
      <w:lvlJc w:val="left"/>
      <w:pPr>
        <w:ind w:left="6108" w:hanging="360"/>
      </w:pPr>
    </w:lvl>
    <w:lvl w:ilvl="8" w:tplc="0402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>
    <w:nsid w:val="23D7287E"/>
    <w:multiLevelType w:val="hybridMultilevel"/>
    <w:tmpl w:val="26B451B6"/>
    <w:lvl w:ilvl="0" w:tplc="3312BA34">
      <w:start w:val="3"/>
      <w:numFmt w:val="decimal"/>
      <w:lvlText w:val="%1)"/>
      <w:lvlJc w:val="left"/>
      <w:pPr>
        <w:tabs>
          <w:tab w:val="num" w:pos="720"/>
        </w:tabs>
        <w:ind w:left="720" w:hanging="360"/>
      </w:pPr>
      <w:rPr>
        <w:b/>
      </w:rPr>
    </w:lvl>
    <w:lvl w:ilvl="1" w:tplc="A2BEC64E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394C679C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67AA46DE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276CB0A8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B8E00974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143C9E32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8176322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61DA6AD4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4">
    <w:nsid w:val="24CD09D8"/>
    <w:multiLevelType w:val="hybridMultilevel"/>
    <w:tmpl w:val="FC002EB8"/>
    <w:lvl w:ilvl="0" w:tplc="C6204F8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sz w:val="20"/>
        <w:szCs w:val="20"/>
      </w:rPr>
    </w:lvl>
    <w:lvl w:ilvl="1" w:tplc="59C0839C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3586716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301C1A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2928952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B20056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C6E882C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E18B076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4200468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259C14BA"/>
    <w:multiLevelType w:val="hybridMultilevel"/>
    <w:tmpl w:val="65EC769E"/>
    <w:lvl w:ilvl="0" w:tplc="131C7E0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sz w:val="20"/>
        <w:szCs w:val="20"/>
      </w:rPr>
    </w:lvl>
    <w:lvl w:ilvl="1" w:tplc="975400DA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9982C72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7AED862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5C4B6E0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A3A78D0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E689F0A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FFEFE80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F18BEAE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266C246F"/>
    <w:multiLevelType w:val="hybridMultilevel"/>
    <w:tmpl w:val="5D3E8002"/>
    <w:lvl w:ilvl="0" w:tplc="52783884">
      <w:start w:val="3"/>
      <w:numFmt w:val="decimal"/>
      <w:lvlText w:val="%1)"/>
      <w:lvlJc w:val="left"/>
      <w:pPr>
        <w:tabs>
          <w:tab w:val="num" w:pos="720"/>
        </w:tabs>
        <w:ind w:left="720" w:hanging="360"/>
      </w:pPr>
      <w:rPr>
        <w:b/>
      </w:rPr>
    </w:lvl>
    <w:lvl w:ilvl="1" w:tplc="96B2D146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FBB28EB0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98743A6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0AF6E92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03622C74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CC961E10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B13A93A0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FDDC747A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7">
    <w:nsid w:val="26BF2307"/>
    <w:multiLevelType w:val="hybridMultilevel"/>
    <w:tmpl w:val="F484F026"/>
    <w:lvl w:ilvl="0" w:tplc="899CBC22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EBBC3CC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846456E6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17F6A192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0E682EC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02F001D2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3E128AD8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02A6EF8A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45C0250E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8">
    <w:nsid w:val="2AF81BE6"/>
    <w:multiLevelType w:val="hybridMultilevel"/>
    <w:tmpl w:val="E10E6F26"/>
    <w:lvl w:ilvl="0" w:tplc="8B801C94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</w:rPr>
    </w:lvl>
    <w:lvl w:ilvl="1" w:tplc="0402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2B355B2C"/>
    <w:multiLevelType w:val="hybridMultilevel"/>
    <w:tmpl w:val="8F2646E4"/>
    <w:lvl w:ilvl="0" w:tplc="4F583786">
      <w:start w:val="1"/>
      <w:numFmt w:val="decimal"/>
      <w:lvlText w:val="%1."/>
      <w:lvlJc w:val="left"/>
      <w:pPr>
        <w:ind w:left="1068" w:hanging="360"/>
      </w:pPr>
      <w:rPr>
        <w:rFonts w:hint="default"/>
        <w:i/>
      </w:rPr>
    </w:lvl>
    <w:lvl w:ilvl="1" w:tplc="04020019" w:tentative="1">
      <w:start w:val="1"/>
      <w:numFmt w:val="lowerLetter"/>
      <w:lvlText w:val="%2."/>
      <w:lvlJc w:val="left"/>
      <w:pPr>
        <w:ind w:left="1788" w:hanging="360"/>
      </w:pPr>
    </w:lvl>
    <w:lvl w:ilvl="2" w:tplc="0402001B" w:tentative="1">
      <w:start w:val="1"/>
      <w:numFmt w:val="lowerRoman"/>
      <w:lvlText w:val="%3."/>
      <w:lvlJc w:val="right"/>
      <w:pPr>
        <w:ind w:left="2508" w:hanging="180"/>
      </w:pPr>
    </w:lvl>
    <w:lvl w:ilvl="3" w:tplc="0402000F" w:tentative="1">
      <w:start w:val="1"/>
      <w:numFmt w:val="decimal"/>
      <w:lvlText w:val="%4."/>
      <w:lvlJc w:val="left"/>
      <w:pPr>
        <w:ind w:left="3228" w:hanging="360"/>
      </w:pPr>
    </w:lvl>
    <w:lvl w:ilvl="4" w:tplc="04020019" w:tentative="1">
      <w:start w:val="1"/>
      <w:numFmt w:val="lowerLetter"/>
      <w:lvlText w:val="%5."/>
      <w:lvlJc w:val="left"/>
      <w:pPr>
        <w:ind w:left="3948" w:hanging="360"/>
      </w:pPr>
    </w:lvl>
    <w:lvl w:ilvl="5" w:tplc="0402001B" w:tentative="1">
      <w:start w:val="1"/>
      <w:numFmt w:val="lowerRoman"/>
      <w:lvlText w:val="%6."/>
      <w:lvlJc w:val="right"/>
      <w:pPr>
        <w:ind w:left="4668" w:hanging="180"/>
      </w:pPr>
    </w:lvl>
    <w:lvl w:ilvl="6" w:tplc="0402000F" w:tentative="1">
      <w:start w:val="1"/>
      <w:numFmt w:val="decimal"/>
      <w:lvlText w:val="%7."/>
      <w:lvlJc w:val="left"/>
      <w:pPr>
        <w:ind w:left="5388" w:hanging="360"/>
      </w:pPr>
    </w:lvl>
    <w:lvl w:ilvl="7" w:tplc="04020019" w:tentative="1">
      <w:start w:val="1"/>
      <w:numFmt w:val="lowerLetter"/>
      <w:lvlText w:val="%8."/>
      <w:lvlJc w:val="left"/>
      <w:pPr>
        <w:ind w:left="6108" w:hanging="360"/>
      </w:pPr>
    </w:lvl>
    <w:lvl w:ilvl="8" w:tplc="0402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>
    <w:nsid w:val="2B372023"/>
    <w:multiLevelType w:val="hybridMultilevel"/>
    <w:tmpl w:val="33C8C934"/>
    <w:lvl w:ilvl="0" w:tplc="81A4F972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sz w:val="20"/>
        <w:szCs w:val="20"/>
      </w:rPr>
    </w:lvl>
    <w:lvl w:ilvl="1" w:tplc="33A6DB48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26254DA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0A41D0C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882118C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1C6EB4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0E82EFA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748AAAE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ADA3ACE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2DE90DEF"/>
    <w:multiLevelType w:val="hybridMultilevel"/>
    <w:tmpl w:val="91F4DF4E"/>
    <w:lvl w:ilvl="0" w:tplc="5FEA1C20">
      <w:start w:val="3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6B089390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76AE707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0E3C6732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6D20DE26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D6EC9566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DEBA459C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CF269BB0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2DE04A18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2">
    <w:nsid w:val="32797CC7"/>
    <w:multiLevelType w:val="hybridMultilevel"/>
    <w:tmpl w:val="4804474E"/>
    <w:lvl w:ilvl="0" w:tplc="FCF4DF0A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sz w:val="18"/>
        <w:szCs w:val="18"/>
      </w:rPr>
    </w:lvl>
    <w:lvl w:ilvl="1" w:tplc="1B6C8932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7CEB32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00E6348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2022B4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22C673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A3660EE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D602F48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53AE61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32D01232"/>
    <w:multiLevelType w:val="hybridMultilevel"/>
    <w:tmpl w:val="6A444CE6"/>
    <w:lvl w:ilvl="0" w:tplc="9BAA33DE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sz w:val="20"/>
        <w:szCs w:val="20"/>
      </w:rPr>
    </w:lvl>
    <w:lvl w:ilvl="1" w:tplc="6DF8418C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F123C90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F320B40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1CD4E2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1E6614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972C118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F783796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C6AA304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335F71B5"/>
    <w:multiLevelType w:val="hybridMultilevel"/>
    <w:tmpl w:val="8148442C"/>
    <w:lvl w:ilvl="0" w:tplc="A552B69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b/>
      </w:rPr>
    </w:lvl>
    <w:lvl w:ilvl="1" w:tplc="9398A0D6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DF6CEDAC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64880A2E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08CCCE94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B9E7CE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BF4EAEF8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DAD47C6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9E36EF2E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5">
    <w:nsid w:val="34BF50F9"/>
    <w:multiLevelType w:val="hybridMultilevel"/>
    <w:tmpl w:val="6AC09DEE"/>
    <w:lvl w:ilvl="0" w:tplc="24BE171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</w:rPr>
    </w:lvl>
    <w:lvl w:ilvl="1" w:tplc="0402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38460A50"/>
    <w:multiLevelType w:val="hybridMultilevel"/>
    <w:tmpl w:val="F916708E"/>
    <w:lvl w:ilvl="0" w:tplc="89FADA72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</w:rPr>
    </w:lvl>
    <w:lvl w:ilvl="1" w:tplc="0402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3B9F129D"/>
    <w:multiLevelType w:val="hybridMultilevel"/>
    <w:tmpl w:val="CE32E002"/>
    <w:lvl w:ilvl="0" w:tplc="5F40A7D4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b/>
      </w:rPr>
    </w:lvl>
    <w:lvl w:ilvl="1" w:tplc="0402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8">
    <w:nsid w:val="3BA03161"/>
    <w:multiLevelType w:val="hybridMultilevel"/>
    <w:tmpl w:val="0770A204"/>
    <w:lvl w:ilvl="0" w:tplc="0560A26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02A54D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33E590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37A84F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B5843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066442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18547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B7806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1EE18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>
    <w:nsid w:val="3FC82E94"/>
    <w:multiLevelType w:val="hybridMultilevel"/>
    <w:tmpl w:val="A2E83CF2"/>
    <w:lvl w:ilvl="0" w:tplc="6B76EE1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</w:rPr>
    </w:lvl>
    <w:lvl w:ilvl="1" w:tplc="B0E0EE0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468B0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0E6D7A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7F24AF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0ECCB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4FE7BA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49817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54750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42BC740A"/>
    <w:multiLevelType w:val="hybridMultilevel"/>
    <w:tmpl w:val="26AE5DC0"/>
    <w:lvl w:ilvl="0" w:tplc="E7FC4E08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sz w:val="20"/>
        <w:szCs w:val="20"/>
      </w:rPr>
    </w:lvl>
    <w:lvl w:ilvl="1" w:tplc="15FA705A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ABA5F60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17871CE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9EEB26A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6CE8CCC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6C7E78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1B6993C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4D4843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46C07867"/>
    <w:multiLevelType w:val="hybridMultilevel"/>
    <w:tmpl w:val="20C8E3A2"/>
    <w:lvl w:ilvl="0" w:tplc="44108F4C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sz w:val="20"/>
        <w:szCs w:val="20"/>
      </w:rPr>
    </w:lvl>
    <w:lvl w:ilvl="1" w:tplc="A02EA02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35833EE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CAECE5C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AAA93B8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922766A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0D0F06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C70D488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118B0AC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>
    <w:nsid w:val="481105D4"/>
    <w:multiLevelType w:val="hybridMultilevel"/>
    <w:tmpl w:val="778CCB32"/>
    <w:lvl w:ilvl="0" w:tplc="B9BC0264">
      <w:start w:val="4"/>
      <w:numFmt w:val="decimal"/>
      <w:lvlText w:val="%1)"/>
      <w:lvlJc w:val="left"/>
      <w:pPr>
        <w:tabs>
          <w:tab w:val="num" w:pos="720"/>
        </w:tabs>
        <w:ind w:left="720" w:hanging="360"/>
      </w:pPr>
      <w:rPr>
        <w:b/>
      </w:rPr>
    </w:lvl>
    <w:lvl w:ilvl="1" w:tplc="0A06D452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F3B86B30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8C9A73B6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9AA660C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164EED7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E5184D9A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A4502098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AD60F12E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33">
    <w:nsid w:val="4E7C3262"/>
    <w:multiLevelType w:val="hybridMultilevel"/>
    <w:tmpl w:val="7A94F8FC"/>
    <w:lvl w:ilvl="0" w:tplc="3FE489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4EA00505"/>
    <w:multiLevelType w:val="hybridMultilevel"/>
    <w:tmpl w:val="65945754"/>
    <w:lvl w:ilvl="0" w:tplc="B68EFF06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F908C26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2E723242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7D18658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47308722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A1C21E7E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1CA411EA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A4AC0572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486828A0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35">
    <w:nsid w:val="53262B8D"/>
    <w:multiLevelType w:val="hybridMultilevel"/>
    <w:tmpl w:val="D422BF74"/>
    <w:lvl w:ilvl="0" w:tplc="5F40A7D4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b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553A5EEC"/>
    <w:multiLevelType w:val="hybridMultilevel"/>
    <w:tmpl w:val="952AE98C"/>
    <w:lvl w:ilvl="0" w:tplc="5E462852">
      <w:start w:val="2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5860C208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50C04E8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1B1EA722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2D08E0D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2362B4DE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4D96EC06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BDA624E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CEDEAB38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37">
    <w:nsid w:val="57BE6E09"/>
    <w:multiLevelType w:val="hybridMultilevel"/>
    <w:tmpl w:val="90082B2A"/>
    <w:lvl w:ilvl="0" w:tplc="365A63F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</w:rPr>
    </w:lvl>
    <w:lvl w:ilvl="1" w:tplc="FD9E3E8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06AE0E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5CD50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8942D1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8C2F27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3ACD12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13E8A2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6B8A54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>
    <w:nsid w:val="5A984A95"/>
    <w:multiLevelType w:val="hybridMultilevel"/>
    <w:tmpl w:val="DF9621A2"/>
    <w:lvl w:ilvl="0" w:tplc="C48A84D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</w:rPr>
    </w:lvl>
    <w:lvl w:ilvl="1" w:tplc="7D30FA1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786CCB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3A272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0259E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5649CB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3BE95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08C0FC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560C9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>
    <w:nsid w:val="5C3224B5"/>
    <w:multiLevelType w:val="hybridMultilevel"/>
    <w:tmpl w:val="CB96BAB8"/>
    <w:lvl w:ilvl="0" w:tplc="8B801C94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  <w:b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>
    <w:nsid w:val="5FAA3900"/>
    <w:multiLevelType w:val="hybridMultilevel"/>
    <w:tmpl w:val="42145908"/>
    <w:lvl w:ilvl="0" w:tplc="24BE01F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</w:rPr>
    </w:lvl>
    <w:lvl w:ilvl="1" w:tplc="0402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>
    <w:nsid w:val="5FEF0F73"/>
    <w:multiLevelType w:val="hybridMultilevel"/>
    <w:tmpl w:val="A7888C98"/>
    <w:lvl w:ilvl="0" w:tplc="271E23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10C784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C2AA2F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E5046F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A88310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102731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582BA3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E2699F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04E69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>
    <w:nsid w:val="64CD6525"/>
    <w:multiLevelType w:val="hybridMultilevel"/>
    <w:tmpl w:val="EBD6F728"/>
    <w:lvl w:ilvl="0" w:tplc="83B646FE">
      <w:start w:val="3"/>
      <w:numFmt w:val="decimal"/>
      <w:lvlText w:val="%1)"/>
      <w:lvlJc w:val="left"/>
      <w:pPr>
        <w:tabs>
          <w:tab w:val="num" w:pos="720"/>
        </w:tabs>
        <w:ind w:left="720" w:hanging="360"/>
      </w:pPr>
      <w:rPr>
        <w:b/>
      </w:rPr>
    </w:lvl>
    <w:lvl w:ilvl="1" w:tplc="14EA9806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B58A0392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5A40C0B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CFBCE86E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76D4337C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69EA91BA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08C81FD4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73F4DC14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43">
    <w:nsid w:val="67CC54E7"/>
    <w:multiLevelType w:val="hybridMultilevel"/>
    <w:tmpl w:val="04E044FE"/>
    <w:lvl w:ilvl="0" w:tplc="4648BC58">
      <w:start w:val="4"/>
      <w:numFmt w:val="decimal"/>
      <w:lvlText w:val="%1)"/>
      <w:lvlJc w:val="left"/>
      <w:pPr>
        <w:tabs>
          <w:tab w:val="num" w:pos="720"/>
        </w:tabs>
        <w:ind w:left="720" w:hanging="360"/>
      </w:pPr>
      <w:rPr>
        <w:b/>
      </w:rPr>
    </w:lvl>
    <w:lvl w:ilvl="1" w:tplc="071AF29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C868DB0C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E274270E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B128F81E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47503AE0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04CC837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7B46C658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C2FE0772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44">
    <w:nsid w:val="6B113349"/>
    <w:multiLevelType w:val="hybridMultilevel"/>
    <w:tmpl w:val="74206F98"/>
    <w:lvl w:ilvl="0" w:tplc="A99C4DBE">
      <w:start w:val="2"/>
      <w:numFmt w:val="decimal"/>
      <w:lvlText w:val="%1)"/>
      <w:lvlJc w:val="left"/>
      <w:pPr>
        <w:tabs>
          <w:tab w:val="num" w:pos="720"/>
        </w:tabs>
        <w:ind w:left="720" w:hanging="360"/>
      </w:pPr>
      <w:rPr>
        <w:b/>
      </w:rPr>
    </w:lvl>
    <w:lvl w:ilvl="1" w:tplc="B0D6806A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D462363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3F4CA70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8132FFBA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17FC711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84FAEA7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26DE7932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CE448094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45">
    <w:nsid w:val="6B7A638B"/>
    <w:multiLevelType w:val="hybridMultilevel"/>
    <w:tmpl w:val="A24A5AE2"/>
    <w:lvl w:ilvl="0" w:tplc="ECCE646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sz w:val="20"/>
        <w:szCs w:val="20"/>
      </w:rPr>
    </w:lvl>
    <w:lvl w:ilvl="1" w:tplc="36AE4070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7482F12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23642E2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BF2617A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6A5474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DFA851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95E871E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762380C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>
    <w:nsid w:val="6D6808BA"/>
    <w:multiLevelType w:val="hybridMultilevel"/>
    <w:tmpl w:val="F31E496A"/>
    <w:lvl w:ilvl="0" w:tplc="E41CA6DE">
      <w:start w:val="2"/>
      <w:numFmt w:val="decimal"/>
      <w:lvlText w:val="%1)"/>
      <w:lvlJc w:val="left"/>
      <w:pPr>
        <w:tabs>
          <w:tab w:val="num" w:pos="720"/>
        </w:tabs>
        <w:ind w:left="720" w:hanging="360"/>
      </w:pPr>
      <w:rPr>
        <w:b/>
      </w:rPr>
    </w:lvl>
    <w:lvl w:ilvl="1" w:tplc="BB867370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14E26A78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081C6A1C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4C40CC7C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37BCB544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7DB031CA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6D48D072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5310223E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47">
    <w:nsid w:val="71406B8F"/>
    <w:multiLevelType w:val="hybridMultilevel"/>
    <w:tmpl w:val="36861560"/>
    <w:lvl w:ilvl="0" w:tplc="8A8A6B7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sz w:val="20"/>
        <w:szCs w:val="20"/>
      </w:rPr>
    </w:lvl>
    <w:lvl w:ilvl="1" w:tplc="F768D4C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0831AE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00AABD4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876B56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156D212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E5CD6E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54CFC40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C42BA8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>
    <w:nsid w:val="749134A6"/>
    <w:multiLevelType w:val="hybridMultilevel"/>
    <w:tmpl w:val="24DE9A62"/>
    <w:lvl w:ilvl="0" w:tplc="49BAE0E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4A96E9C6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CFE86DF4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A8B01A5C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B0A660E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ED520D2E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0B5625AE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DA14B404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A5FA0B26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49">
    <w:nsid w:val="7D0E4493"/>
    <w:multiLevelType w:val="hybridMultilevel"/>
    <w:tmpl w:val="889098DA"/>
    <w:lvl w:ilvl="0" w:tplc="8A102D3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sz w:val="20"/>
        <w:szCs w:val="20"/>
      </w:rPr>
    </w:lvl>
    <w:lvl w:ilvl="1" w:tplc="F4389886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62837BA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918D7EC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2689BA2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DF6617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AFE76E6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BEB540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1C4838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0">
    <w:nsid w:val="7D3529DD"/>
    <w:multiLevelType w:val="hybridMultilevel"/>
    <w:tmpl w:val="1908BE84"/>
    <w:lvl w:ilvl="0" w:tplc="4E98AAFA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sz w:val="18"/>
        <w:szCs w:val="18"/>
      </w:rPr>
    </w:lvl>
    <w:lvl w:ilvl="1" w:tplc="A25E7908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0F0EC32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4FEBBC2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5681E8A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0969BC0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7624C1A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F2DEC6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05E5D0E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>
    <w:nsid w:val="7DF3329F"/>
    <w:multiLevelType w:val="hybridMultilevel"/>
    <w:tmpl w:val="96748C1C"/>
    <w:lvl w:ilvl="0" w:tplc="60762C0E">
      <w:start w:val="1"/>
      <w:numFmt w:val="decimal"/>
      <w:lvlText w:val="%1)"/>
      <w:lvlJc w:val="left"/>
      <w:pPr>
        <w:ind w:left="1068" w:hanging="360"/>
      </w:pPr>
      <w:rPr>
        <w:rFonts w:hint="default"/>
        <w:i/>
      </w:rPr>
    </w:lvl>
    <w:lvl w:ilvl="1" w:tplc="04020019" w:tentative="1">
      <w:start w:val="1"/>
      <w:numFmt w:val="lowerLetter"/>
      <w:lvlText w:val="%2."/>
      <w:lvlJc w:val="left"/>
      <w:pPr>
        <w:ind w:left="1788" w:hanging="360"/>
      </w:pPr>
    </w:lvl>
    <w:lvl w:ilvl="2" w:tplc="0402001B" w:tentative="1">
      <w:start w:val="1"/>
      <w:numFmt w:val="lowerRoman"/>
      <w:lvlText w:val="%3."/>
      <w:lvlJc w:val="right"/>
      <w:pPr>
        <w:ind w:left="2508" w:hanging="180"/>
      </w:pPr>
    </w:lvl>
    <w:lvl w:ilvl="3" w:tplc="0402000F" w:tentative="1">
      <w:start w:val="1"/>
      <w:numFmt w:val="decimal"/>
      <w:lvlText w:val="%4."/>
      <w:lvlJc w:val="left"/>
      <w:pPr>
        <w:ind w:left="3228" w:hanging="360"/>
      </w:pPr>
    </w:lvl>
    <w:lvl w:ilvl="4" w:tplc="04020019" w:tentative="1">
      <w:start w:val="1"/>
      <w:numFmt w:val="lowerLetter"/>
      <w:lvlText w:val="%5."/>
      <w:lvlJc w:val="left"/>
      <w:pPr>
        <w:ind w:left="3948" w:hanging="360"/>
      </w:pPr>
    </w:lvl>
    <w:lvl w:ilvl="5" w:tplc="0402001B" w:tentative="1">
      <w:start w:val="1"/>
      <w:numFmt w:val="lowerRoman"/>
      <w:lvlText w:val="%6."/>
      <w:lvlJc w:val="right"/>
      <w:pPr>
        <w:ind w:left="4668" w:hanging="180"/>
      </w:pPr>
    </w:lvl>
    <w:lvl w:ilvl="6" w:tplc="0402000F" w:tentative="1">
      <w:start w:val="1"/>
      <w:numFmt w:val="decimal"/>
      <w:lvlText w:val="%7."/>
      <w:lvlJc w:val="left"/>
      <w:pPr>
        <w:ind w:left="5388" w:hanging="360"/>
      </w:pPr>
    </w:lvl>
    <w:lvl w:ilvl="7" w:tplc="04020019" w:tentative="1">
      <w:start w:val="1"/>
      <w:numFmt w:val="lowerLetter"/>
      <w:lvlText w:val="%8."/>
      <w:lvlJc w:val="left"/>
      <w:pPr>
        <w:ind w:left="6108" w:hanging="360"/>
      </w:pPr>
    </w:lvl>
    <w:lvl w:ilvl="8" w:tplc="0402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8"/>
  </w:num>
  <w:num w:numId="2">
    <w:abstractNumId w:val="25"/>
  </w:num>
  <w:num w:numId="3">
    <w:abstractNumId w:val="27"/>
  </w:num>
  <w:num w:numId="4">
    <w:abstractNumId w:val="5"/>
  </w:num>
  <w:num w:numId="5">
    <w:abstractNumId w:val="26"/>
  </w:num>
  <w:num w:numId="6">
    <w:abstractNumId w:val="40"/>
  </w:num>
  <w:num w:numId="7">
    <w:abstractNumId w:val="22"/>
  </w:num>
  <w:num w:numId="8">
    <w:abstractNumId w:val="50"/>
  </w:num>
  <w:num w:numId="9">
    <w:abstractNumId w:val="11"/>
  </w:num>
  <w:num w:numId="10">
    <w:abstractNumId w:val="39"/>
  </w:num>
  <w:num w:numId="11">
    <w:abstractNumId w:val="48"/>
  </w:num>
  <w:num w:numId="12">
    <w:abstractNumId w:val="29"/>
  </w:num>
  <w:num w:numId="13">
    <w:abstractNumId w:val="1"/>
  </w:num>
  <w:num w:numId="14">
    <w:abstractNumId w:val="0"/>
  </w:num>
  <w:num w:numId="15">
    <w:abstractNumId w:val="21"/>
  </w:num>
  <w:num w:numId="16">
    <w:abstractNumId w:val="20"/>
  </w:num>
  <w:num w:numId="17">
    <w:abstractNumId w:val="32"/>
  </w:num>
  <w:num w:numId="18">
    <w:abstractNumId w:val="45"/>
  </w:num>
  <w:num w:numId="19">
    <w:abstractNumId w:val="34"/>
  </w:num>
  <w:num w:numId="20">
    <w:abstractNumId w:val="38"/>
  </w:num>
  <w:num w:numId="21">
    <w:abstractNumId w:val="36"/>
  </w:num>
  <w:num w:numId="22">
    <w:abstractNumId w:val="49"/>
  </w:num>
  <w:num w:numId="23">
    <w:abstractNumId w:val="14"/>
  </w:num>
  <w:num w:numId="24">
    <w:abstractNumId w:val="16"/>
  </w:num>
  <w:num w:numId="25">
    <w:abstractNumId w:val="3"/>
  </w:num>
  <w:num w:numId="26">
    <w:abstractNumId w:val="8"/>
  </w:num>
  <w:num w:numId="27">
    <w:abstractNumId w:val="15"/>
  </w:num>
  <w:num w:numId="28">
    <w:abstractNumId w:val="24"/>
  </w:num>
  <w:num w:numId="29">
    <w:abstractNumId w:val="44"/>
  </w:num>
  <w:num w:numId="30">
    <w:abstractNumId w:val="30"/>
  </w:num>
  <w:num w:numId="31">
    <w:abstractNumId w:val="37"/>
  </w:num>
  <w:num w:numId="32">
    <w:abstractNumId w:val="42"/>
  </w:num>
  <w:num w:numId="33">
    <w:abstractNumId w:val="7"/>
  </w:num>
  <w:num w:numId="34">
    <w:abstractNumId w:val="9"/>
  </w:num>
  <w:num w:numId="35">
    <w:abstractNumId w:val="47"/>
  </w:num>
  <w:num w:numId="36">
    <w:abstractNumId w:val="2"/>
  </w:num>
  <w:num w:numId="37">
    <w:abstractNumId w:val="17"/>
  </w:num>
  <w:num w:numId="38">
    <w:abstractNumId w:val="4"/>
  </w:num>
  <w:num w:numId="39">
    <w:abstractNumId w:val="33"/>
  </w:num>
  <w:num w:numId="40">
    <w:abstractNumId w:val="35"/>
  </w:num>
  <w:num w:numId="41">
    <w:abstractNumId w:val="41"/>
  </w:num>
  <w:num w:numId="42">
    <w:abstractNumId w:val="46"/>
  </w:num>
  <w:num w:numId="43">
    <w:abstractNumId w:val="10"/>
  </w:num>
  <w:num w:numId="44">
    <w:abstractNumId w:val="13"/>
  </w:num>
  <w:num w:numId="45">
    <w:abstractNumId w:val="23"/>
  </w:num>
  <w:num w:numId="46">
    <w:abstractNumId w:val="43"/>
  </w:num>
  <w:num w:numId="47">
    <w:abstractNumId w:val="31"/>
  </w:num>
  <w:num w:numId="48">
    <w:abstractNumId w:val="19"/>
  </w:num>
  <w:num w:numId="49">
    <w:abstractNumId w:val="51"/>
  </w:num>
  <w:num w:numId="50">
    <w:abstractNumId w:val="12"/>
  </w:num>
  <w:num w:numId="51">
    <w:abstractNumId w:val="28"/>
  </w:num>
  <w:num w:numId="52">
    <w:abstractNumId w:val="6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formatting="1" w:enforcement="0"/>
  <w:defaultTabStop w:val="708"/>
  <w:hyphenationZone w:val="425"/>
  <w:evenAndOddHeaders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315E"/>
    <w:rsid w:val="000034AF"/>
    <w:rsid w:val="00004316"/>
    <w:rsid w:val="00010D99"/>
    <w:rsid w:val="000157D2"/>
    <w:rsid w:val="000179C1"/>
    <w:rsid w:val="00017DD9"/>
    <w:rsid w:val="0002166D"/>
    <w:rsid w:val="00032A9A"/>
    <w:rsid w:val="00033755"/>
    <w:rsid w:val="00033EEB"/>
    <w:rsid w:val="000354BE"/>
    <w:rsid w:val="00037AAC"/>
    <w:rsid w:val="0004028D"/>
    <w:rsid w:val="000403D5"/>
    <w:rsid w:val="00045C17"/>
    <w:rsid w:val="00045E84"/>
    <w:rsid w:val="00052348"/>
    <w:rsid w:val="000572D3"/>
    <w:rsid w:val="00062182"/>
    <w:rsid w:val="00062B00"/>
    <w:rsid w:val="00063542"/>
    <w:rsid w:val="00063CD1"/>
    <w:rsid w:val="00065E03"/>
    <w:rsid w:val="00076452"/>
    <w:rsid w:val="000774CE"/>
    <w:rsid w:val="00082915"/>
    <w:rsid w:val="00084112"/>
    <w:rsid w:val="00085B23"/>
    <w:rsid w:val="00090AEE"/>
    <w:rsid w:val="00093999"/>
    <w:rsid w:val="00095E26"/>
    <w:rsid w:val="000A33BF"/>
    <w:rsid w:val="000A4D43"/>
    <w:rsid w:val="000B1D7C"/>
    <w:rsid w:val="000B1F26"/>
    <w:rsid w:val="000B2BD2"/>
    <w:rsid w:val="000B4E65"/>
    <w:rsid w:val="000C0DD9"/>
    <w:rsid w:val="000C3D54"/>
    <w:rsid w:val="000C59F3"/>
    <w:rsid w:val="000C60AD"/>
    <w:rsid w:val="000D44C4"/>
    <w:rsid w:val="000D4D75"/>
    <w:rsid w:val="000D6F8B"/>
    <w:rsid w:val="000E00FB"/>
    <w:rsid w:val="000E2F41"/>
    <w:rsid w:val="000E37BA"/>
    <w:rsid w:val="000E6709"/>
    <w:rsid w:val="000E7712"/>
    <w:rsid w:val="000F2A6B"/>
    <w:rsid w:val="000F5881"/>
    <w:rsid w:val="00101F85"/>
    <w:rsid w:val="00110808"/>
    <w:rsid w:val="0011352C"/>
    <w:rsid w:val="0012036D"/>
    <w:rsid w:val="001210E7"/>
    <w:rsid w:val="00125409"/>
    <w:rsid w:val="0012682F"/>
    <w:rsid w:val="0012766A"/>
    <w:rsid w:val="0013300B"/>
    <w:rsid w:val="001338EB"/>
    <w:rsid w:val="001355C2"/>
    <w:rsid w:val="00135BE4"/>
    <w:rsid w:val="00136BAD"/>
    <w:rsid w:val="00142234"/>
    <w:rsid w:val="0014293C"/>
    <w:rsid w:val="0015462C"/>
    <w:rsid w:val="00155DBD"/>
    <w:rsid w:val="0016200E"/>
    <w:rsid w:val="00163849"/>
    <w:rsid w:val="00166467"/>
    <w:rsid w:val="00166795"/>
    <w:rsid w:val="00166DEB"/>
    <w:rsid w:val="001735FE"/>
    <w:rsid w:val="00177BFA"/>
    <w:rsid w:val="001815E4"/>
    <w:rsid w:val="00182019"/>
    <w:rsid w:val="0018481D"/>
    <w:rsid w:val="0018657E"/>
    <w:rsid w:val="00190310"/>
    <w:rsid w:val="00193719"/>
    <w:rsid w:val="00193973"/>
    <w:rsid w:val="001A045D"/>
    <w:rsid w:val="001A10E8"/>
    <w:rsid w:val="001A13AC"/>
    <w:rsid w:val="001A2E42"/>
    <w:rsid w:val="001A72EC"/>
    <w:rsid w:val="001B1C8A"/>
    <w:rsid w:val="001B1D51"/>
    <w:rsid w:val="001B38CC"/>
    <w:rsid w:val="001B734F"/>
    <w:rsid w:val="001B7350"/>
    <w:rsid w:val="001C0A4B"/>
    <w:rsid w:val="001C1231"/>
    <w:rsid w:val="001C1C06"/>
    <w:rsid w:val="001C4612"/>
    <w:rsid w:val="001C4DC2"/>
    <w:rsid w:val="001C66C8"/>
    <w:rsid w:val="001C6FF6"/>
    <w:rsid w:val="001C7814"/>
    <w:rsid w:val="001D0A5D"/>
    <w:rsid w:val="001D2CE5"/>
    <w:rsid w:val="001D32E9"/>
    <w:rsid w:val="001E017B"/>
    <w:rsid w:val="001E103C"/>
    <w:rsid w:val="001E69F7"/>
    <w:rsid w:val="001F2202"/>
    <w:rsid w:val="001F280C"/>
    <w:rsid w:val="001F5CD3"/>
    <w:rsid w:val="001F5F84"/>
    <w:rsid w:val="00200080"/>
    <w:rsid w:val="002020E9"/>
    <w:rsid w:val="00205D40"/>
    <w:rsid w:val="00216102"/>
    <w:rsid w:val="00222C8E"/>
    <w:rsid w:val="002234D0"/>
    <w:rsid w:val="0023066E"/>
    <w:rsid w:val="00230B65"/>
    <w:rsid w:val="0023167E"/>
    <w:rsid w:val="0023605B"/>
    <w:rsid w:val="002402A7"/>
    <w:rsid w:val="00240319"/>
    <w:rsid w:val="00240FE8"/>
    <w:rsid w:val="00243365"/>
    <w:rsid w:val="00247F20"/>
    <w:rsid w:val="00251711"/>
    <w:rsid w:val="00254CFA"/>
    <w:rsid w:val="002577F0"/>
    <w:rsid w:val="00263767"/>
    <w:rsid w:val="002739F2"/>
    <w:rsid w:val="00273A75"/>
    <w:rsid w:val="00281500"/>
    <w:rsid w:val="00285892"/>
    <w:rsid w:val="00294BAD"/>
    <w:rsid w:val="0029629B"/>
    <w:rsid w:val="00296BF2"/>
    <w:rsid w:val="002A09B5"/>
    <w:rsid w:val="002A24D5"/>
    <w:rsid w:val="002A2CD6"/>
    <w:rsid w:val="002A52F4"/>
    <w:rsid w:val="002A6A09"/>
    <w:rsid w:val="002B0D52"/>
    <w:rsid w:val="002B231E"/>
    <w:rsid w:val="002B4C6C"/>
    <w:rsid w:val="002B6079"/>
    <w:rsid w:val="002B71A9"/>
    <w:rsid w:val="002C12D5"/>
    <w:rsid w:val="002C1639"/>
    <w:rsid w:val="002C1A88"/>
    <w:rsid w:val="002C1E4B"/>
    <w:rsid w:val="002C57D5"/>
    <w:rsid w:val="002D0BAF"/>
    <w:rsid w:val="002D0C25"/>
    <w:rsid w:val="002D2EDA"/>
    <w:rsid w:val="002D4140"/>
    <w:rsid w:val="002D5556"/>
    <w:rsid w:val="002E0587"/>
    <w:rsid w:val="002E05C9"/>
    <w:rsid w:val="002E185D"/>
    <w:rsid w:val="002E2788"/>
    <w:rsid w:val="002E3166"/>
    <w:rsid w:val="002E6875"/>
    <w:rsid w:val="002F0132"/>
    <w:rsid w:val="002F76BB"/>
    <w:rsid w:val="002F7CAE"/>
    <w:rsid w:val="00307DEF"/>
    <w:rsid w:val="003111F8"/>
    <w:rsid w:val="00315080"/>
    <w:rsid w:val="00315B56"/>
    <w:rsid w:val="00320242"/>
    <w:rsid w:val="00321E1B"/>
    <w:rsid w:val="00331B8B"/>
    <w:rsid w:val="00335648"/>
    <w:rsid w:val="00340018"/>
    <w:rsid w:val="00341999"/>
    <w:rsid w:val="00342497"/>
    <w:rsid w:val="0034315E"/>
    <w:rsid w:val="003474AE"/>
    <w:rsid w:val="00354347"/>
    <w:rsid w:val="0035547A"/>
    <w:rsid w:val="00356D23"/>
    <w:rsid w:val="003636FE"/>
    <w:rsid w:val="003660B2"/>
    <w:rsid w:val="003664E1"/>
    <w:rsid w:val="00373373"/>
    <w:rsid w:val="00374A48"/>
    <w:rsid w:val="00374D17"/>
    <w:rsid w:val="003768D1"/>
    <w:rsid w:val="003777A1"/>
    <w:rsid w:val="00380A6D"/>
    <w:rsid w:val="003817BE"/>
    <w:rsid w:val="00384406"/>
    <w:rsid w:val="00393B60"/>
    <w:rsid w:val="00393E83"/>
    <w:rsid w:val="003945DC"/>
    <w:rsid w:val="00395FD6"/>
    <w:rsid w:val="003A4804"/>
    <w:rsid w:val="003A574D"/>
    <w:rsid w:val="003A7193"/>
    <w:rsid w:val="003A7F49"/>
    <w:rsid w:val="003C14FC"/>
    <w:rsid w:val="003C7727"/>
    <w:rsid w:val="003D08B3"/>
    <w:rsid w:val="003E0175"/>
    <w:rsid w:val="003E18B6"/>
    <w:rsid w:val="003E3875"/>
    <w:rsid w:val="003E7C98"/>
    <w:rsid w:val="003F630A"/>
    <w:rsid w:val="003F78AB"/>
    <w:rsid w:val="00401D73"/>
    <w:rsid w:val="00402182"/>
    <w:rsid w:val="00402F11"/>
    <w:rsid w:val="00407325"/>
    <w:rsid w:val="00407588"/>
    <w:rsid w:val="00410727"/>
    <w:rsid w:val="00411AF8"/>
    <w:rsid w:val="0041641C"/>
    <w:rsid w:val="0041779F"/>
    <w:rsid w:val="004316BA"/>
    <w:rsid w:val="00431AC9"/>
    <w:rsid w:val="00433638"/>
    <w:rsid w:val="00434182"/>
    <w:rsid w:val="00434887"/>
    <w:rsid w:val="00435F31"/>
    <w:rsid w:val="00436771"/>
    <w:rsid w:val="004443A6"/>
    <w:rsid w:val="004477A9"/>
    <w:rsid w:val="00447BAD"/>
    <w:rsid w:val="004520DF"/>
    <w:rsid w:val="00452C6B"/>
    <w:rsid w:val="00455A21"/>
    <w:rsid w:val="004565CE"/>
    <w:rsid w:val="00461523"/>
    <w:rsid w:val="004618CC"/>
    <w:rsid w:val="00463067"/>
    <w:rsid w:val="004636DC"/>
    <w:rsid w:val="0046503E"/>
    <w:rsid w:val="00465817"/>
    <w:rsid w:val="00466E3B"/>
    <w:rsid w:val="00467648"/>
    <w:rsid w:val="00467E66"/>
    <w:rsid w:val="004736B6"/>
    <w:rsid w:val="00477443"/>
    <w:rsid w:val="00481879"/>
    <w:rsid w:val="00481F4F"/>
    <w:rsid w:val="004820FB"/>
    <w:rsid w:val="0048600A"/>
    <w:rsid w:val="00486834"/>
    <w:rsid w:val="00490BAB"/>
    <w:rsid w:val="004951FB"/>
    <w:rsid w:val="0049618B"/>
    <w:rsid w:val="004A32E6"/>
    <w:rsid w:val="004A363A"/>
    <w:rsid w:val="004A547F"/>
    <w:rsid w:val="004B2AFC"/>
    <w:rsid w:val="004B2BE3"/>
    <w:rsid w:val="004B5C41"/>
    <w:rsid w:val="004B5C58"/>
    <w:rsid w:val="004C4278"/>
    <w:rsid w:val="004C4F9E"/>
    <w:rsid w:val="004C7487"/>
    <w:rsid w:val="004C77ED"/>
    <w:rsid w:val="004D0478"/>
    <w:rsid w:val="004D1B23"/>
    <w:rsid w:val="004D43B9"/>
    <w:rsid w:val="004D4422"/>
    <w:rsid w:val="004E21C0"/>
    <w:rsid w:val="004E37A2"/>
    <w:rsid w:val="004E51B1"/>
    <w:rsid w:val="004E6260"/>
    <w:rsid w:val="004F34AB"/>
    <w:rsid w:val="004F643B"/>
    <w:rsid w:val="00500527"/>
    <w:rsid w:val="005013B6"/>
    <w:rsid w:val="005046AE"/>
    <w:rsid w:val="005114E8"/>
    <w:rsid w:val="0051199A"/>
    <w:rsid w:val="005124E5"/>
    <w:rsid w:val="00513001"/>
    <w:rsid w:val="00520F8B"/>
    <w:rsid w:val="005222AB"/>
    <w:rsid w:val="00523465"/>
    <w:rsid w:val="00524C90"/>
    <w:rsid w:val="00524DF6"/>
    <w:rsid w:val="00525CB9"/>
    <w:rsid w:val="005319C4"/>
    <w:rsid w:val="005372CD"/>
    <w:rsid w:val="0054251F"/>
    <w:rsid w:val="005523F5"/>
    <w:rsid w:val="005566D9"/>
    <w:rsid w:val="00556812"/>
    <w:rsid w:val="005622F5"/>
    <w:rsid w:val="00564636"/>
    <w:rsid w:val="005649B0"/>
    <w:rsid w:val="00565954"/>
    <w:rsid w:val="005711AD"/>
    <w:rsid w:val="00583846"/>
    <w:rsid w:val="00583A7B"/>
    <w:rsid w:val="005901CB"/>
    <w:rsid w:val="0059092D"/>
    <w:rsid w:val="00592DDF"/>
    <w:rsid w:val="005952C5"/>
    <w:rsid w:val="00596B5D"/>
    <w:rsid w:val="005A29AC"/>
    <w:rsid w:val="005A3B57"/>
    <w:rsid w:val="005A67EF"/>
    <w:rsid w:val="005A6D48"/>
    <w:rsid w:val="005A7174"/>
    <w:rsid w:val="005B22D9"/>
    <w:rsid w:val="005C2F9C"/>
    <w:rsid w:val="005C31AC"/>
    <w:rsid w:val="005C4D60"/>
    <w:rsid w:val="005C4E0D"/>
    <w:rsid w:val="005C629C"/>
    <w:rsid w:val="005D16BF"/>
    <w:rsid w:val="005D2FA9"/>
    <w:rsid w:val="005D71CF"/>
    <w:rsid w:val="005E1171"/>
    <w:rsid w:val="005E5132"/>
    <w:rsid w:val="005E516C"/>
    <w:rsid w:val="005E7723"/>
    <w:rsid w:val="005F109C"/>
    <w:rsid w:val="005F1637"/>
    <w:rsid w:val="005F3CDF"/>
    <w:rsid w:val="005F4E47"/>
    <w:rsid w:val="00600000"/>
    <w:rsid w:val="00603B17"/>
    <w:rsid w:val="00604B9F"/>
    <w:rsid w:val="00612C90"/>
    <w:rsid w:val="00613F5D"/>
    <w:rsid w:val="006141FA"/>
    <w:rsid w:val="0061449D"/>
    <w:rsid w:val="00615906"/>
    <w:rsid w:val="00616A7F"/>
    <w:rsid w:val="00617F6E"/>
    <w:rsid w:val="0062144D"/>
    <w:rsid w:val="00626CC1"/>
    <w:rsid w:val="0062712E"/>
    <w:rsid w:val="00627E75"/>
    <w:rsid w:val="00631E89"/>
    <w:rsid w:val="00640F36"/>
    <w:rsid w:val="00643911"/>
    <w:rsid w:val="00643E7F"/>
    <w:rsid w:val="00643FC0"/>
    <w:rsid w:val="00647D1B"/>
    <w:rsid w:val="00651D82"/>
    <w:rsid w:val="00654D36"/>
    <w:rsid w:val="006553C8"/>
    <w:rsid w:val="00655F19"/>
    <w:rsid w:val="00657A1D"/>
    <w:rsid w:val="00660595"/>
    <w:rsid w:val="0066487D"/>
    <w:rsid w:val="00665475"/>
    <w:rsid w:val="00676D6F"/>
    <w:rsid w:val="00677CAA"/>
    <w:rsid w:val="00677FEA"/>
    <w:rsid w:val="0068091C"/>
    <w:rsid w:val="0068169A"/>
    <w:rsid w:val="0068615F"/>
    <w:rsid w:val="0068773D"/>
    <w:rsid w:val="00693704"/>
    <w:rsid w:val="006A0729"/>
    <w:rsid w:val="006A3313"/>
    <w:rsid w:val="006A369F"/>
    <w:rsid w:val="006A7894"/>
    <w:rsid w:val="006B1EEF"/>
    <w:rsid w:val="006B202D"/>
    <w:rsid w:val="006B3920"/>
    <w:rsid w:val="006B4300"/>
    <w:rsid w:val="006C02B8"/>
    <w:rsid w:val="006C093A"/>
    <w:rsid w:val="006C3FD9"/>
    <w:rsid w:val="006C54BF"/>
    <w:rsid w:val="006C5DC2"/>
    <w:rsid w:val="006C729A"/>
    <w:rsid w:val="006D1456"/>
    <w:rsid w:val="006D4085"/>
    <w:rsid w:val="006E0CA6"/>
    <w:rsid w:val="006E2D81"/>
    <w:rsid w:val="006E6746"/>
    <w:rsid w:val="006E7124"/>
    <w:rsid w:val="006F073C"/>
    <w:rsid w:val="006F22A6"/>
    <w:rsid w:val="006F4459"/>
    <w:rsid w:val="006F6DB3"/>
    <w:rsid w:val="006F7E1C"/>
    <w:rsid w:val="00706881"/>
    <w:rsid w:val="007077EF"/>
    <w:rsid w:val="00713130"/>
    <w:rsid w:val="0072146D"/>
    <w:rsid w:val="00722672"/>
    <w:rsid w:val="00724630"/>
    <w:rsid w:val="00725347"/>
    <w:rsid w:val="00731204"/>
    <w:rsid w:val="00731D7A"/>
    <w:rsid w:val="0073392A"/>
    <w:rsid w:val="00735031"/>
    <w:rsid w:val="00735051"/>
    <w:rsid w:val="00735625"/>
    <w:rsid w:val="0073672D"/>
    <w:rsid w:val="00743A7D"/>
    <w:rsid w:val="00744AD7"/>
    <w:rsid w:val="007459BA"/>
    <w:rsid w:val="007503D3"/>
    <w:rsid w:val="007520FE"/>
    <w:rsid w:val="0075505D"/>
    <w:rsid w:val="00757080"/>
    <w:rsid w:val="00761A02"/>
    <w:rsid w:val="00766BB4"/>
    <w:rsid w:val="00770345"/>
    <w:rsid w:val="007726DB"/>
    <w:rsid w:val="00774832"/>
    <w:rsid w:val="00775004"/>
    <w:rsid w:val="00777390"/>
    <w:rsid w:val="00780762"/>
    <w:rsid w:val="00781CB0"/>
    <w:rsid w:val="0078257A"/>
    <w:rsid w:val="00783EA9"/>
    <w:rsid w:val="00794B0D"/>
    <w:rsid w:val="007964F7"/>
    <w:rsid w:val="00796FC8"/>
    <w:rsid w:val="00797F54"/>
    <w:rsid w:val="007A58EA"/>
    <w:rsid w:val="007B3B5F"/>
    <w:rsid w:val="007B3C64"/>
    <w:rsid w:val="007B7FAC"/>
    <w:rsid w:val="007C0CEB"/>
    <w:rsid w:val="007C13D4"/>
    <w:rsid w:val="007C4882"/>
    <w:rsid w:val="007C5F0F"/>
    <w:rsid w:val="007C6CC9"/>
    <w:rsid w:val="007C7E09"/>
    <w:rsid w:val="007D251F"/>
    <w:rsid w:val="007D31AB"/>
    <w:rsid w:val="007D5F7A"/>
    <w:rsid w:val="007D6AC7"/>
    <w:rsid w:val="007E0BE1"/>
    <w:rsid w:val="007E3651"/>
    <w:rsid w:val="007E4ED4"/>
    <w:rsid w:val="007E55EE"/>
    <w:rsid w:val="007F0C03"/>
    <w:rsid w:val="007F1CE4"/>
    <w:rsid w:val="007F34F6"/>
    <w:rsid w:val="007F401C"/>
    <w:rsid w:val="00800502"/>
    <w:rsid w:val="00801FFF"/>
    <w:rsid w:val="0081058E"/>
    <w:rsid w:val="00810A36"/>
    <w:rsid w:val="0081270C"/>
    <w:rsid w:val="008127F5"/>
    <w:rsid w:val="008174E1"/>
    <w:rsid w:val="00817A06"/>
    <w:rsid w:val="00817ADE"/>
    <w:rsid w:val="0082035E"/>
    <w:rsid w:val="00824ADB"/>
    <w:rsid w:val="0083618E"/>
    <w:rsid w:val="00836B1C"/>
    <w:rsid w:val="00837047"/>
    <w:rsid w:val="00841E39"/>
    <w:rsid w:val="0084317F"/>
    <w:rsid w:val="00845130"/>
    <w:rsid w:val="00847BA9"/>
    <w:rsid w:val="0085589A"/>
    <w:rsid w:val="00856364"/>
    <w:rsid w:val="0085646E"/>
    <w:rsid w:val="00860312"/>
    <w:rsid w:val="00860634"/>
    <w:rsid w:val="00861A63"/>
    <w:rsid w:val="00870ACD"/>
    <w:rsid w:val="00871850"/>
    <w:rsid w:val="00873895"/>
    <w:rsid w:val="00874802"/>
    <w:rsid w:val="008759FC"/>
    <w:rsid w:val="008773EC"/>
    <w:rsid w:val="00884AAC"/>
    <w:rsid w:val="00893145"/>
    <w:rsid w:val="008952EA"/>
    <w:rsid w:val="00896615"/>
    <w:rsid w:val="008974DB"/>
    <w:rsid w:val="008A2B9B"/>
    <w:rsid w:val="008A4AFA"/>
    <w:rsid w:val="008A619F"/>
    <w:rsid w:val="008A6C3A"/>
    <w:rsid w:val="008A6DD6"/>
    <w:rsid w:val="008B4D6D"/>
    <w:rsid w:val="008B6B5B"/>
    <w:rsid w:val="008C235D"/>
    <w:rsid w:val="008C6620"/>
    <w:rsid w:val="008D28BA"/>
    <w:rsid w:val="008D2C93"/>
    <w:rsid w:val="008D6B25"/>
    <w:rsid w:val="008D78C7"/>
    <w:rsid w:val="008E1CEE"/>
    <w:rsid w:val="008E1CF1"/>
    <w:rsid w:val="008E3B5C"/>
    <w:rsid w:val="008E6E67"/>
    <w:rsid w:val="008F4485"/>
    <w:rsid w:val="008F5A4C"/>
    <w:rsid w:val="008F76FA"/>
    <w:rsid w:val="008F7AA0"/>
    <w:rsid w:val="008F7C14"/>
    <w:rsid w:val="008F7C6C"/>
    <w:rsid w:val="00902ADC"/>
    <w:rsid w:val="009036AA"/>
    <w:rsid w:val="0090591E"/>
    <w:rsid w:val="00906E28"/>
    <w:rsid w:val="00910F35"/>
    <w:rsid w:val="00913602"/>
    <w:rsid w:val="00920C79"/>
    <w:rsid w:val="009214AB"/>
    <w:rsid w:val="009225D8"/>
    <w:rsid w:val="00922B1E"/>
    <w:rsid w:val="009306C1"/>
    <w:rsid w:val="00931F86"/>
    <w:rsid w:val="0093229A"/>
    <w:rsid w:val="0093427D"/>
    <w:rsid w:val="00934B12"/>
    <w:rsid w:val="00935164"/>
    <w:rsid w:val="00937594"/>
    <w:rsid w:val="009419D0"/>
    <w:rsid w:val="009424FE"/>
    <w:rsid w:val="00942F2C"/>
    <w:rsid w:val="00947A49"/>
    <w:rsid w:val="009514E7"/>
    <w:rsid w:val="009541BD"/>
    <w:rsid w:val="00956727"/>
    <w:rsid w:val="00957136"/>
    <w:rsid w:val="0096068D"/>
    <w:rsid w:val="009619B3"/>
    <w:rsid w:val="0096240B"/>
    <w:rsid w:val="00962448"/>
    <w:rsid w:val="00964204"/>
    <w:rsid w:val="00966BC8"/>
    <w:rsid w:val="00971213"/>
    <w:rsid w:val="00974074"/>
    <w:rsid w:val="00975DDD"/>
    <w:rsid w:val="00977078"/>
    <w:rsid w:val="009806BC"/>
    <w:rsid w:val="009831AA"/>
    <w:rsid w:val="009877A7"/>
    <w:rsid w:val="009A4CA5"/>
    <w:rsid w:val="009B1053"/>
    <w:rsid w:val="009B1EB5"/>
    <w:rsid w:val="009B47A5"/>
    <w:rsid w:val="009B68AE"/>
    <w:rsid w:val="009C0D4A"/>
    <w:rsid w:val="009C4BE8"/>
    <w:rsid w:val="009C78BC"/>
    <w:rsid w:val="009D4963"/>
    <w:rsid w:val="009D5FE2"/>
    <w:rsid w:val="009E1512"/>
    <w:rsid w:val="009E7C4B"/>
    <w:rsid w:val="009E7CD9"/>
    <w:rsid w:val="009E7E39"/>
    <w:rsid w:val="009F0E8B"/>
    <w:rsid w:val="009F495C"/>
    <w:rsid w:val="009F676C"/>
    <w:rsid w:val="009F71AA"/>
    <w:rsid w:val="00A04715"/>
    <w:rsid w:val="00A07CC2"/>
    <w:rsid w:val="00A1487A"/>
    <w:rsid w:val="00A15561"/>
    <w:rsid w:val="00A15A83"/>
    <w:rsid w:val="00A16D02"/>
    <w:rsid w:val="00A20F5A"/>
    <w:rsid w:val="00A24E10"/>
    <w:rsid w:val="00A24FC4"/>
    <w:rsid w:val="00A2581B"/>
    <w:rsid w:val="00A27C10"/>
    <w:rsid w:val="00A3163D"/>
    <w:rsid w:val="00A33E76"/>
    <w:rsid w:val="00A37FC9"/>
    <w:rsid w:val="00A4175E"/>
    <w:rsid w:val="00A4546D"/>
    <w:rsid w:val="00A46910"/>
    <w:rsid w:val="00A5062E"/>
    <w:rsid w:val="00A55C63"/>
    <w:rsid w:val="00A63168"/>
    <w:rsid w:val="00A64059"/>
    <w:rsid w:val="00A6488F"/>
    <w:rsid w:val="00A701C7"/>
    <w:rsid w:val="00A71079"/>
    <w:rsid w:val="00A76083"/>
    <w:rsid w:val="00A77282"/>
    <w:rsid w:val="00A81CEE"/>
    <w:rsid w:val="00A8281D"/>
    <w:rsid w:val="00A83FD5"/>
    <w:rsid w:val="00A85BF5"/>
    <w:rsid w:val="00A85ECE"/>
    <w:rsid w:val="00A86AE8"/>
    <w:rsid w:val="00A87BF6"/>
    <w:rsid w:val="00A907BB"/>
    <w:rsid w:val="00A91B3C"/>
    <w:rsid w:val="00A91B90"/>
    <w:rsid w:val="00A91F32"/>
    <w:rsid w:val="00A93421"/>
    <w:rsid w:val="00A93859"/>
    <w:rsid w:val="00A9462B"/>
    <w:rsid w:val="00AA04C0"/>
    <w:rsid w:val="00AA2DA8"/>
    <w:rsid w:val="00AA45E3"/>
    <w:rsid w:val="00AA78B2"/>
    <w:rsid w:val="00AA7DCF"/>
    <w:rsid w:val="00AB1422"/>
    <w:rsid w:val="00AB3172"/>
    <w:rsid w:val="00AB7CBC"/>
    <w:rsid w:val="00AC3415"/>
    <w:rsid w:val="00AC474A"/>
    <w:rsid w:val="00AC580C"/>
    <w:rsid w:val="00AD058E"/>
    <w:rsid w:val="00AD1741"/>
    <w:rsid w:val="00AD20EC"/>
    <w:rsid w:val="00AD315A"/>
    <w:rsid w:val="00AD56AA"/>
    <w:rsid w:val="00AD6E22"/>
    <w:rsid w:val="00AE2C7E"/>
    <w:rsid w:val="00AE48BB"/>
    <w:rsid w:val="00AE630F"/>
    <w:rsid w:val="00AE7DB0"/>
    <w:rsid w:val="00AF3277"/>
    <w:rsid w:val="00AF5D82"/>
    <w:rsid w:val="00AF5F70"/>
    <w:rsid w:val="00AF6386"/>
    <w:rsid w:val="00AF6D32"/>
    <w:rsid w:val="00AF72DB"/>
    <w:rsid w:val="00B013E3"/>
    <w:rsid w:val="00B04D86"/>
    <w:rsid w:val="00B05A0E"/>
    <w:rsid w:val="00B05C5C"/>
    <w:rsid w:val="00B06B4A"/>
    <w:rsid w:val="00B107D4"/>
    <w:rsid w:val="00B110FB"/>
    <w:rsid w:val="00B12C38"/>
    <w:rsid w:val="00B14BCB"/>
    <w:rsid w:val="00B17845"/>
    <w:rsid w:val="00B17A49"/>
    <w:rsid w:val="00B23A64"/>
    <w:rsid w:val="00B24D64"/>
    <w:rsid w:val="00B24FC9"/>
    <w:rsid w:val="00B25B5A"/>
    <w:rsid w:val="00B272A6"/>
    <w:rsid w:val="00B34C7D"/>
    <w:rsid w:val="00B44710"/>
    <w:rsid w:val="00B44DC5"/>
    <w:rsid w:val="00B4557E"/>
    <w:rsid w:val="00B51BC5"/>
    <w:rsid w:val="00B52DB1"/>
    <w:rsid w:val="00B56482"/>
    <w:rsid w:val="00B62EBF"/>
    <w:rsid w:val="00B64FA2"/>
    <w:rsid w:val="00B654C8"/>
    <w:rsid w:val="00B70315"/>
    <w:rsid w:val="00B752BF"/>
    <w:rsid w:val="00B83FD8"/>
    <w:rsid w:val="00B877EB"/>
    <w:rsid w:val="00B94D39"/>
    <w:rsid w:val="00BA3216"/>
    <w:rsid w:val="00BA6AC7"/>
    <w:rsid w:val="00BA7FA5"/>
    <w:rsid w:val="00BB00F4"/>
    <w:rsid w:val="00BB30C4"/>
    <w:rsid w:val="00BC2F74"/>
    <w:rsid w:val="00BC7CE3"/>
    <w:rsid w:val="00BD1916"/>
    <w:rsid w:val="00BD619D"/>
    <w:rsid w:val="00BD754A"/>
    <w:rsid w:val="00BD7EF5"/>
    <w:rsid w:val="00BE2C67"/>
    <w:rsid w:val="00BE71F3"/>
    <w:rsid w:val="00BF2474"/>
    <w:rsid w:val="00BF40B8"/>
    <w:rsid w:val="00C0204A"/>
    <w:rsid w:val="00C02902"/>
    <w:rsid w:val="00C03196"/>
    <w:rsid w:val="00C1065D"/>
    <w:rsid w:val="00C10AC6"/>
    <w:rsid w:val="00C11CA4"/>
    <w:rsid w:val="00C122E9"/>
    <w:rsid w:val="00C1425A"/>
    <w:rsid w:val="00C146DE"/>
    <w:rsid w:val="00C20521"/>
    <w:rsid w:val="00C21569"/>
    <w:rsid w:val="00C22E55"/>
    <w:rsid w:val="00C23797"/>
    <w:rsid w:val="00C24ED3"/>
    <w:rsid w:val="00C270A9"/>
    <w:rsid w:val="00C273A8"/>
    <w:rsid w:val="00C32085"/>
    <w:rsid w:val="00C33417"/>
    <w:rsid w:val="00C34E9D"/>
    <w:rsid w:val="00C41C79"/>
    <w:rsid w:val="00C41CD2"/>
    <w:rsid w:val="00C43DD6"/>
    <w:rsid w:val="00C43FDD"/>
    <w:rsid w:val="00C456BE"/>
    <w:rsid w:val="00C47F5D"/>
    <w:rsid w:val="00C51C79"/>
    <w:rsid w:val="00C527AD"/>
    <w:rsid w:val="00C52B36"/>
    <w:rsid w:val="00C5595E"/>
    <w:rsid w:val="00C56574"/>
    <w:rsid w:val="00C5714A"/>
    <w:rsid w:val="00C57DD1"/>
    <w:rsid w:val="00C617D2"/>
    <w:rsid w:val="00C61C12"/>
    <w:rsid w:val="00C64DB3"/>
    <w:rsid w:val="00C655ED"/>
    <w:rsid w:val="00C65DD0"/>
    <w:rsid w:val="00C660EB"/>
    <w:rsid w:val="00C66A7B"/>
    <w:rsid w:val="00C66F3C"/>
    <w:rsid w:val="00C71982"/>
    <w:rsid w:val="00C7471E"/>
    <w:rsid w:val="00C749B5"/>
    <w:rsid w:val="00C75379"/>
    <w:rsid w:val="00C77793"/>
    <w:rsid w:val="00C777B0"/>
    <w:rsid w:val="00C80006"/>
    <w:rsid w:val="00C83C58"/>
    <w:rsid w:val="00C848B6"/>
    <w:rsid w:val="00C85FD5"/>
    <w:rsid w:val="00C8607A"/>
    <w:rsid w:val="00C916AD"/>
    <w:rsid w:val="00C927A3"/>
    <w:rsid w:val="00C927AF"/>
    <w:rsid w:val="00C93E23"/>
    <w:rsid w:val="00C960DE"/>
    <w:rsid w:val="00C969E0"/>
    <w:rsid w:val="00C97047"/>
    <w:rsid w:val="00C972B2"/>
    <w:rsid w:val="00CA0425"/>
    <w:rsid w:val="00CB4A5F"/>
    <w:rsid w:val="00CC2BAE"/>
    <w:rsid w:val="00CC4E5C"/>
    <w:rsid w:val="00CC61B6"/>
    <w:rsid w:val="00CC7379"/>
    <w:rsid w:val="00CD0318"/>
    <w:rsid w:val="00CD2DD9"/>
    <w:rsid w:val="00CD495A"/>
    <w:rsid w:val="00CE08F2"/>
    <w:rsid w:val="00CE1E24"/>
    <w:rsid w:val="00CE5043"/>
    <w:rsid w:val="00CF07A9"/>
    <w:rsid w:val="00CF34EE"/>
    <w:rsid w:val="00CF4901"/>
    <w:rsid w:val="00CF726B"/>
    <w:rsid w:val="00D0442C"/>
    <w:rsid w:val="00D058BE"/>
    <w:rsid w:val="00D05A17"/>
    <w:rsid w:val="00D078EE"/>
    <w:rsid w:val="00D10534"/>
    <w:rsid w:val="00D157E8"/>
    <w:rsid w:val="00D16728"/>
    <w:rsid w:val="00D17730"/>
    <w:rsid w:val="00D22242"/>
    <w:rsid w:val="00D2550C"/>
    <w:rsid w:val="00D303B8"/>
    <w:rsid w:val="00D307BA"/>
    <w:rsid w:val="00D31220"/>
    <w:rsid w:val="00D35DDD"/>
    <w:rsid w:val="00D361BB"/>
    <w:rsid w:val="00D361BC"/>
    <w:rsid w:val="00D36D7A"/>
    <w:rsid w:val="00D37700"/>
    <w:rsid w:val="00D4262F"/>
    <w:rsid w:val="00D444A1"/>
    <w:rsid w:val="00D448E0"/>
    <w:rsid w:val="00D448E1"/>
    <w:rsid w:val="00D46501"/>
    <w:rsid w:val="00D50274"/>
    <w:rsid w:val="00D50535"/>
    <w:rsid w:val="00D53885"/>
    <w:rsid w:val="00D57379"/>
    <w:rsid w:val="00D70272"/>
    <w:rsid w:val="00D70599"/>
    <w:rsid w:val="00D74BFF"/>
    <w:rsid w:val="00D82A49"/>
    <w:rsid w:val="00D83E2C"/>
    <w:rsid w:val="00D8617A"/>
    <w:rsid w:val="00D87295"/>
    <w:rsid w:val="00D91106"/>
    <w:rsid w:val="00DA0D95"/>
    <w:rsid w:val="00DA13D1"/>
    <w:rsid w:val="00DA17CC"/>
    <w:rsid w:val="00DA2D3F"/>
    <w:rsid w:val="00DA305E"/>
    <w:rsid w:val="00DA477A"/>
    <w:rsid w:val="00DB0AEA"/>
    <w:rsid w:val="00DB3804"/>
    <w:rsid w:val="00DB3B9D"/>
    <w:rsid w:val="00DB4CCE"/>
    <w:rsid w:val="00DB55EB"/>
    <w:rsid w:val="00DB5FEC"/>
    <w:rsid w:val="00DB7765"/>
    <w:rsid w:val="00DC0F70"/>
    <w:rsid w:val="00DC52E3"/>
    <w:rsid w:val="00DD51C3"/>
    <w:rsid w:val="00DE0274"/>
    <w:rsid w:val="00DE0A80"/>
    <w:rsid w:val="00DE28D5"/>
    <w:rsid w:val="00DE47C5"/>
    <w:rsid w:val="00DE7618"/>
    <w:rsid w:val="00DF04C1"/>
    <w:rsid w:val="00DF0612"/>
    <w:rsid w:val="00DF09DD"/>
    <w:rsid w:val="00DF17D8"/>
    <w:rsid w:val="00DF4947"/>
    <w:rsid w:val="00DF6DB3"/>
    <w:rsid w:val="00DF6F17"/>
    <w:rsid w:val="00E03833"/>
    <w:rsid w:val="00E03B87"/>
    <w:rsid w:val="00E062E2"/>
    <w:rsid w:val="00E065FE"/>
    <w:rsid w:val="00E06842"/>
    <w:rsid w:val="00E11673"/>
    <w:rsid w:val="00E159AD"/>
    <w:rsid w:val="00E20127"/>
    <w:rsid w:val="00E24E38"/>
    <w:rsid w:val="00E25BD0"/>
    <w:rsid w:val="00E30CB3"/>
    <w:rsid w:val="00E34806"/>
    <w:rsid w:val="00E36EDA"/>
    <w:rsid w:val="00E4217D"/>
    <w:rsid w:val="00E42500"/>
    <w:rsid w:val="00E4442F"/>
    <w:rsid w:val="00E457A4"/>
    <w:rsid w:val="00E51659"/>
    <w:rsid w:val="00E55F74"/>
    <w:rsid w:val="00E60738"/>
    <w:rsid w:val="00E64698"/>
    <w:rsid w:val="00E67238"/>
    <w:rsid w:val="00E7151F"/>
    <w:rsid w:val="00E76621"/>
    <w:rsid w:val="00E8110A"/>
    <w:rsid w:val="00E8437E"/>
    <w:rsid w:val="00E9051D"/>
    <w:rsid w:val="00E97E4D"/>
    <w:rsid w:val="00EA0606"/>
    <w:rsid w:val="00EA1D06"/>
    <w:rsid w:val="00EA1D1A"/>
    <w:rsid w:val="00EA5799"/>
    <w:rsid w:val="00EB0193"/>
    <w:rsid w:val="00EB471E"/>
    <w:rsid w:val="00EB7EC6"/>
    <w:rsid w:val="00EC06DB"/>
    <w:rsid w:val="00EC317D"/>
    <w:rsid w:val="00EC36FF"/>
    <w:rsid w:val="00EC6698"/>
    <w:rsid w:val="00EC6B55"/>
    <w:rsid w:val="00ED028B"/>
    <w:rsid w:val="00ED58DD"/>
    <w:rsid w:val="00ED59BE"/>
    <w:rsid w:val="00ED6BBB"/>
    <w:rsid w:val="00EE019C"/>
    <w:rsid w:val="00EE1858"/>
    <w:rsid w:val="00EE3C36"/>
    <w:rsid w:val="00EE4A08"/>
    <w:rsid w:val="00EE643D"/>
    <w:rsid w:val="00EE70D8"/>
    <w:rsid w:val="00F05756"/>
    <w:rsid w:val="00F0656A"/>
    <w:rsid w:val="00F10F0D"/>
    <w:rsid w:val="00F1611A"/>
    <w:rsid w:val="00F16BE8"/>
    <w:rsid w:val="00F22ED8"/>
    <w:rsid w:val="00F2313A"/>
    <w:rsid w:val="00F24BE1"/>
    <w:rsid w:val="00F27C12"/>
    <w:rsid w:val="00F32423"/>
    <w:rsid w:val="00F32AA9"/>
    <w:rsid w:val="00F35FFF"/>
    <w:rsid w:val="00F44DD4"/>
    <w:rsid w:val="00F5060C"/>
    <w:rsid w:val="00F52EDA"/>
    <w:rsid w:val="00F532D1"/>
    <w:rsid w:val="00F549E0"/>
    <w:rsid w:val="00F552E9"/>
    <w:rsid w:val="00F5596A"/>
    <w:rsid w:val="00F578AB"/>
    <w:rsid w:val="00F60FB5"/>
    <w:rsid w:val="00F6121C"/>
    <w:rsid w:val="00F6208D"/>
    <w:rsid w:val="00F65816"/>
    <w:rsid w:val="00F66D55"/>
    <w:rsid w:val="00F67911"/>
    <w:rsid w:val="00F74135"/>
    <w:rsid w:val="00F747D9"/>
    <w:rsid w:val="00F834B3"/>
    <w:rsid w:val="00F840B9"/>
    <w:rsid w:val="00F87F3C"/>
    <w:rsid w:val="00F9021B"/>
    <w:rsid w:val="00F91650"/>
    <w:rsid w:val="00F92239"/>
    <w:rsid w:val="00F924E5"/>
    <w:rsid w:val="00F9376F"/>
    <w:rsid w:val="00F976E3"/>
    <w:rsid w:val="00FA1A3B"/>
    <w:rsid w:val="00FA1D1B"/>
    <w:rsid w:val="00FA2D1F"/>
    <w:rsid w:val="00FA394E"/>
    <w:rsid w:val="00FB145B"/>
    <w:rsid w:val="00FB19E4"/>
    <w:rsid w:val="00FB6AC0"/>
    <w:rsid w:val="00FC0402"/>
    <w:rsid w:val="00FC4F2E"/>
    <w:rsid w:val="00FD0351"/>
    <w:rsid w:val="00FD21B2"/>
    <w:rsid w:val="00FD4567"/>
    <w:rsid w:val="00FD4D4E"/>
    <w:rsid w:val="00FD52CF"/>
    <w:rsid w:val="00FD743D"/>
    <w:rsid w:val="00FE22D4"/>
    <w:rsid w:val="00FE3D19"/>
    <w:rsid w:val="00FF1F69"/>
    <w:rsid w:val="00FF4FC1"/>
    <w:rsid w:val="00FF6C4E"/>
    <w:rsid w:val="00FF7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bg-BG" w:eastAsia="bg-BG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6C3FD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noteText">
    <w:name w:val="footnote text"/>
    <w:basedOn w:val="Normal"/>
    <w:link w:val="FootnoteTextChar"/>
    <w:semiHidden/>
    <w:rsid w:val="00974074"/>
    <w:rPr>
      <w:sz w:val="20"/>
      <w:szCs w:val="20"/>
    </w:rPr>
  </w:style>
  <w:style w:type="character" w:styleId="FootnoteReference">
    <w:name w:val="footnote reference"/>
    <w:basedOn w:val="DefaultParagraphFont"/>
    <w:semiHidden/>
    <w:rsid w:val="00974074"/>
    <w:rPr>
      <w:vertAlign w:val="superscript"/>
    </w:rPr>
  </w:style>
  <w:style w:type="paragraph" w:styleId="Footer">
    <w:name w:val="footer"/>
    <w:basedOn w:val="Normal"/>
    <w:link w:val="FooterChar"/>
    <w:uiPriority w:val="99"/>
    <w:rsid w:val="007F401C"/>
    <w:pPr>
      <w:tabs>
        <w:tab w:val="center" w:pos="4536"/>
        <w:tab w:val="right" w:pos="9072"/>
      </w:tabs>
    </w:pPr>
  </w:style>
  <w:style w:type="character" w:styleId="PageNumber">
    <w:name w:val="page number"/>
    <w:basedOn w:val="DefaultParagraphFont"/>
    <w:rsid w:val="007F401C"/>
  </w:style>
  <w:style w:type="paragraph" w:styleId="DocumentMap">
    <w:name w:val="Document Map"/>
    <w:basedOn w:val="Normal"/>
    <w:semiHidden/>
    <w:rsid w:val="008F7C14"/>
    <w:pPr>
      <w:shd w:val="clear" w:color="auto" w:fill="000080"/>
    </w:pPr>
    <w:rPr>
      <w:rFonts w:ascii="Tahoma" w:hAnsi="Tahoma" w:cs="Tahoma"/>
    </w:rPr>
  </w:style>
  <w:style w:type="character" w:styleId="Hyperlink">
    <w:name w:val="Hyperlink"/>
    <w:basedOn w:val="DefaultParagraphFont"/>
    <w:rsid w:val="00281500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449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449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85892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85892"/>
    <w:rPr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DA2D3F"/>
    <w:rPr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semiHidden/>
    <w:rsid w:val="00A37FC9"/>
  </w:style>
  <w:style w:type="paragraph" w:customStyle="1" w:styleId="F9E977197262459AB16AE09F8A4F0155">
    <w:name w:val="F9E977197262459AB16AE09F8A4F0155"/>
    <w:rsid w:val="009424FE"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paragraph" w:styleId="ListParagraph">
    <w:name w:val="List Paragraph"/>
    <w:basedOn w:val="Normal"/>
    <w:uiPriority w:val="34"/>
    <w:qFormat/>
    <w:rsid w:val="003E18B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E37B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bg-BG" w:eastAsia="bg-BG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6C3FD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noteText">
    <w:name w:val="footnote text"/>
    <w:basedOn w:val="Normal"/>
    <w:link w:val="FootnoteTextChar"/>
    <w:semiHidden/>
    <w:rsid w:val="00974074"/>
    <w:rPr>
      <w:sz w:val="20"/>
      <w:szCs w:val="20"/>
    </w:rPr>
  </w:style>
  <w:style w:type="character" w:styleId="FootnoteReference">
    <w:name w:val="footnote reference"/>
    <w:basedOn w:val="DefaultParagraphFont"/>
    <w:semiHidden/>
    <w:rsid w:val="00974074"/>
    <w:rPr>
      <w:vertAlign w:val="superscript"/>
    </w:rPr>
  </w:style>
  <w:style w:type="paragraph" w:styleId="Footer">
    <w:name w:val="footer"/>
    <w:basedOn w:val="Normal"/>
    <w:link w:val="FooterChar"/>
    <w:uiPriority w:val="99"/>
    <w:rsid w:val="007F401C"/>
    <w:pPr>
      <w:tabs>
        <w:tab w:val="center" w:pos="4536"/>
        <w:tab w:val="right" w:pos="9072"/>
      </w:tabs>
    </w:pPr>
  </w:style>
  <w:style w:type="character" w:styleId="PageNumber">
    <w:name w:val="page number"/>
    <w:basedOn w:val="DefaultParagraphFont"/>
    <w:rsid w:val="007F401C"/>
  </w:style>
  <w:style w:type="paragraph" w:styleId="DocumentMap">
    <w:name w:val="Document Map"/>
    <w:basedOn w:val="Normal"/>
    <w:semiHidden/>
    <w:rsid w:val="008F7C14"/>
    <w:pPr>
      <w:shd w:val="clear" w:color="auto" w:fill="000080"/>
    </w:pPr>
    <w:rPr>
      <w:rFonts w:ascii="Tahoma" w:hAnsi="Tahoma" w:cs="Tahoma"/>
    </w:rPr>
  </w:style>
  <w:style w:type="character" w:styleId="Hyperlink">
    <w:name w:val="Hyperlink"/>
    <w:basedOn w:val="DefaultParagraphFont"/>
    <w:rsid w:val="00281500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449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449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85892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85892"/>
    <w:rPr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DA2D3F"/>
    <w:rPr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semiHidden/>
    <w:rsid w:val="00A37FC9"/>
  </w:style>
  <w:style w:type="paragraph" w:customStyle="1" w:styleId="F9E977197262459AB16AE09F8A4F0155">
    <w:name w:val="F9E977197262459AB16AE09F8A4F0155"/>
    <w:rsid w:val="009424FE"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  <w:lang w:val="en-US" w:eastAsia="ja-JP"/>
    </w:rPr>
  </w:style>
  <w:style w:type="paragraph" w:styleId="ListParagraph">
    <w:name w:val="List Paragraph"/>
    <w:basedOn w:val="Normal"/>
    <w:uiPriority w:val="34"/>
    <w:qFormat/>
    <w:rsid w:val="003E18B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E37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97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93554">
          <w:marLeft w:val="44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225962">
          <w:marLeft w:val="44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1782">
          <w:marLeft w:val="44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48731">
          <w:marLeft w:val="44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953348">
          <w:marLeft w:val="44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0460">
          <w:marLeft w:val="44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550546">
          <w:marLeft w:val="44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82590">
          <w:marLeft w:val="44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606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77663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760177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04357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062693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44541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97368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663556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929690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638234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337928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50317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07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288327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053553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0714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11230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2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35545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16192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2437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77849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1338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0425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8412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30838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20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16725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432435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7230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97380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85039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27137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02310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423912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71068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51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80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0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138757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16503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87662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14135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372030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04081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243822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875127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86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6601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044916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938601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83159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5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4070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045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6622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4261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51162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0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632757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5722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094179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663780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050280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450249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88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2287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99188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443516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264441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339913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3745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568512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40913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27170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08100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94503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86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8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2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732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10161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2614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23227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3070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04354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7945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5415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586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5315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266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4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72197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8257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11688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62543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12853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00577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508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931406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400697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329080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96347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2596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41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36118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30447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003905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2283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705307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65631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4816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90259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964206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229578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3510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41636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1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70282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079462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04435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6544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555559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054992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82222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430978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0977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24703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863101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62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78253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251591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07670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119288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84588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56531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80928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45628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884746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04805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46506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6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3993">
          <w:marLeft w:val="44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49997">
          <w:marLeft w:val="44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47278">
          <w:marLeft w:val="44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66708">
          <w:marLeft w:val="44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27714">
          <w:marLeft w:val="44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230239">
          <w:marLeft w:val="44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3012">
          <w:marLeft w:val="44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05664">
          <w:marLeft w:val="44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3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37764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156093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039983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99390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898955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03697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55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896759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9565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79690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0403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07851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09957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270402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7721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32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3230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44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33041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92987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2915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6976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1274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403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1156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78105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9051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microsoft.com/office/2007/relationships/hdphoto" Target="media/hdphoto4.wdp"/><Relationship Id="rId50" Type="http://schemas.openxmlformats.org/officeDocument/2006/relationships/image" Target="media/image36.png"/><Relationship Id="rId55" Type="http://schemas.microsoft.com/office/2007/relationships/hdphoto" Target="media/hdphoto8.wdp"/><Relationship Id="rId63" Type="http://schemas.microsoft.com/office/2007/relationships/hdphoto" Target="media/hdphoto10.wdp"/><Relationship Id="rId68" Type="http://schemas.openxmlformats.org/officeDocument/2006/relationships/image" Target="media/image47.png"/><Relationship Id="rId76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microsoft.com/office/2007/relationships/hdphoto" Target="media/hdphoto14.wdp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microsoft.com/office/2007/relationships/hdphoto" Target="media/hdphoto1.wdp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microsoft.com/office/2007/relationships/hdphoto" Target="media/hdphoto3.wdp"/><Relationship Id="rId53" Type="http://schemas.microsoft.com/office/2007/relationships/hdphoto" Target="media/hdphoto7.wdp"/><Relationship Id="rId58" Type="http://schemas.openxmlformats.org/officeDocument/2006/relationships/image" Target="media/image40.png"/><Relationship Id="rId66" Type="http://schemas.openxmlformats.org/officeDocument/2006/relationships/image" Target="media/image46.png"/><Relationship Id="rId74" Type="http://schemas.openxmlformats.org/officeDocument/2006/relationships/header" Target="header1.xml"/><Relationship Id="rId79" Type="http://schemas.openxmlformats.org/officeDocument/2006/relationships/glossaryDocument" Target="glossary/document.xml"/><Relationship Id="rId5" Type="http://schemas.openxmlformats.org/officeDocument/2006/relationships/settings" Target="settings.xml"/><Relationship Id="rId61" Type="http://schemas.openxmlformats.org/officeDocument/2006/relationships/image" Target="media/image43.png"/><Relationship Id="rId10" Type="http://schemas.openxmlformats.org/officeDocument/2006/relationships/image" Target="media/image1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37.png"/><Relationship Id="rId60" Type="http://schemas.openxmlformats.org/officeDocument/2006/relationships/image" Target="media/image42.png"/><Relationship Id="rId65" Type="http://schemas.microsoft.com/office/2007/relationships/hdphoto" Target="media/hdphoto11.wdp"/><Relationship Id="rId73" Type="http://schemas.microsoft.com/office/2007/relationships/hdphoto" Target="media/hdphoto15.wdp"/><Relationship Id="rId78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://www.google.bg/imgres?q=%D0%98%D0%BD%D1%84%D0%BE%D1%80%D0%BC%D0%B0%D1%86%D0%B8%D0%BE%D0%BD%D0%BD%D0%B8+%D1%82%D0%B5%D1%85%D0%BD%D0%BE%D0%BB%D0%BE%D0%B3%D0%B8%D0%B8+-+%D0%BA%D0%B0%D1%80%D1%82%D0%B8%D0%BD%D0%BA%D0%B8&amp;start=150&amp;hl=bg&amp;sa=X&amp;biw=1280&amp;bih=855&amp;tbm=isch&amp;prmd=imvns&amp;tbnid=lw3DlVskKDgmhM:&amp;imgrefurl=http://www.klassa.bg/news/Read/article/194758_%D0%9D%D0%B0%D1%88%D0%B8+IT+%D0%BA%D0%BE%D0%BC%D0%BF%D0%B0%D0%BD%D0%B8%D0%B8+%D0%BA%D0%B0%D0%BD%D0%B4%D0%B8%D0%B4%D0%B0%D1%82%D1%81%D1%82%D0%B2%D0%B0%D1%82+%D0%B7%D0%B0+127+%D0%BC%D0%BB%D0%BD.+%D0%B5%D0%B2%D1%80%D0%BE&amp;docid=m67M83QuUhNwYM&amp;imgurl=http://www.klassa.bg/images/pictures/class_bg/img_194758.jpg&amp;w=400&amp;h=300&amp;ei=NWztT-aMHYfhtQar5_CNDw&amp;zoom=1&amp;iact=hc&amp;vpx=186&amp;vpy=200&amp;dur=64&amp;hovh=194&amp;hovw=259&amp;tx=84&amp;ty=93&amp;sig=113086098334277810078&amp;page=7&amp;tbnh=148&amp;tbnw=195&amp;ndsp=25&amp;ved=1t:429,r:20,s:150,i:316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microsoft.com/office/2007/relationships/hdphoto" Target="media/hdphoto2.wdp"/><Relationship Id="rId48" Type="http://schemas.openxmlformats.org/officeDocument/2006/relationships/image" Target="media/image35.png"/><Relationship Id="rId56" Type="http://schemas.openxmlformats.org/officeDocument/2006/relationships/image" Target="media/image39.png"/><Relationship Id="rId64" Type="http://schemas.openxmlformats.org/officeDocument/2006/relationships/image" Target="media/image45.png"/><Relationship Id="rId69" Type="http://schemas.microsoft.com/office/2007/relationships/hdphoto" Target="media/hdphoto13.wdp"/><Relationship Id="rId77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microsoft.com/office/2007/relationships/hdphoto" Target="media/hdphoto6.wdp"/><Relationship Id="rId72" Type="http://schemas.openxmlformats.org/officeDocument/2006/relationships/image" Target="media/image49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1.png"/><Relationship Id="rId67" Type="http://schemas.microsoft.com/office/2007/relationships/hdphoto" Target="media/hdphoto12.wdp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38.png"/><Relationship Id="rId62" Type="http://schemas.openxmlformats.org/officeDocument/2006/relationships/image" Target="media/image44.png"/><Relationship Id="rId70" Type="http://schemas.openxmlformats.org/officeDocument/2006/relationships/image" Target="media/image48.pn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microsoft.com/office/2007/relationships/hdphoto" Target="media/hdphoto5.wdp"/><Relationship Id="rId57" Type="http://schemas.microsoft.com/office/2007/relationships/hdphoto" Target="media/hdphoto9.wdp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241FCCE28FBD4A88870D5568A30078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9678A2-BCF4-4A2F-BD8E-13B19548A86F}"/>
      </w:docPartPr>
      <w:docPartBody>
        <w:p w:rsidR="00594A7D" w:rsidRDefault="00BC2298" w:rsidP="00BC2298">
          <w:pPr>
            <w:pStyle w:val="241FCCE28FBD4A88870D5568A3007853"/>
          </w:pPr>
          <w:r>
            <w:t>[Type text]</w:t>
          </w:r>
        </w:p>
      </w:docPartBody>
    </w:docPart>
    <w:docPart>
      <w:docPartPr>
        <w:name w:val="AF00284DA63E4EA294A28A4C9C3B3B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33D25E8-69A4-424C-B199-D85D119B200B}"/>
      </w:docPartPr>
      <w:docPartBody>
        <w:p w:rsidR="00A3223E" w:rsidRDefault="00594A7D" w:rsidP="00594A7D">
          <w:pPr>
            <w:pStyle w:val="AF00284DA63E4EA294A28A4C9C3B3B77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+mj-ea">
    <w:panose1 w:val="00000000000000000000"/>
    <w:charset w:val="00"/>
    <w:family w:val="roman"/>
    <w:notTrueType/>
    <w:pitch w:val="default"/>
  </w:font>
  <w:font w:name="+mj-cs"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2298"/>
    <w:rsid w:val="000262C5"/>
    <w:rsid w:val="00055BB9"/>
    <w:rsid w:val="00173F92"/>
    <w:rsid w:val="00195A19"/>
    <w:rsid w:val="001C2EB7"/>
    <w:rsid w:val="0031632A"/>
    <w:rsid w:val="00594A7D"/>
    <w:rsid w:val="006956D5"/>
    <w:rsid w:val="007A2666"/>
    <w:rsid w:val="008E5A0B"/>
    <w:rsid w:val="00962863"/>
    <w:rsid w:val="00A3223E"/>
    <w:rsid w:val="00BC2298"/>
    <w:rsid w:val="00BD359C"/>
    <w:rsid w:val="00DB1E56"/>
    <w:rsid w:val="00EF6104"/>
    <w:rsid w:val="00F471A1"/>
    <w:rsid w:val="00F661C9"/>
    <w:rsid w:val="00F96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bg-BG" w:eastAsia="bg-BG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41FCCE28FBD4A88870D5568A3007853">
    <w:name w:val="241FCCE28FBD4A88870D5568A3007853"/>
    <w:rsid w:val="00BC2298"/>
  </w:style>
  <w:style w:type="paragraph" w:customStyle="1" w:styleId="AF00284DA63E4EA294A28A4C9C3B3B77">
    <w:name w:val="AF00284DA63E4EA294A28A4C9C3B3B77"/>
    <w:rsid w:val="00594A7D"/>
  </w:style>
  <w:style w:type="paragraph" w:customStyle="1" w:styleId="AE8A73E98A0E4609BD3C76CBFE2C0CFD">
    <w:name w:val="AE8A73E98A0E4609BD3C76CBFE2C0CFD"/>
    <w:rsid w:val="00962863"/>
  </w:style>
  <w:style w:type="paragraph" w:customStyle="1" w:styleId="B8B311E2DFE44EAEB904A4B6FFF69577">
    <w:name w:val="B8B311E2DFE44EAEB904A4B6FFF69577"/>
    <w:rsid w:val="00962863"/>
  </w:style>
  <w:style w:type="paragraph" w:customStyle="1" w:styleId="D66457CB513742EDA96FAAD0419B9F30">
    <w:name w:val="D66457CB513742EDA96FAAD0419B9F30"/>
    <w:rsid w:val="00962863"/>
  </w:style>
  <w:style w:type="paragraph" w:customStyle="1" w:styleId="76A10A9904664EECB48F95F89DC2DFB8">
    <w:name w:val="76A10A9904664EECB48F95F89DC2DFB8"/>
    <w:rsid w:val="00962863"/>
  </w:style>
  <w:style w:type="paragraph" w:customStyle="1" w:styleId="99CA8ED276524517BDA8B81F5B118484">
    <w:name w:val="99CA8ED276524517BDA8B81F5B118484"/>
    <w:rsid w:val="00962863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bg-BG" w:eastAsia="bg-BG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41FCCE28FBD4A88870D5568A3007853">
    <w:name w:val="241FCCE28FBD4A88870D5568A3007853"/>
    <w:rsid w:val="00BC2298"/>
  </w:style>
  <w:style w:type="paragraph" w:customStyle="1" w:styleId="AF00284DA63E4EA294A28A4C9C3B3B77">
    <w:name w:val="AF00284DA63E4EA294A28A4C9C3B3B77"/>
    <w:rsid w:val="00594A7D"/>
  </w:style>
  <w:style w:type="paragraph" w:customStyle="1" w:styleId="AE8A73E98A0E4609BD3C76CBFE2C0CFD">
    <w:name w:val="AE8A73E98A0E4609BD3C76CBFE2C0CFD"/>
    <w:rsid w:val="00962863"/>
  </w:style>
  <w:style w:type="paragraph" w:customStyle="1" w:styleId="B8B311E2DFE44EAEB904A4B6FFF69577">
    <w:name w:val="B8B311E2DFE44EAEB904A4B6FFF69577"/>
    <w:rsid w:val="00962863"/>
  </w:style>
  <w:style w:type="paragraph" w:customStyle="1" w:styleId="D66457CB513742EDA96FAAD0419B9F30">
    <w:name w:val="D66457CB513742EDA96FAAD0419B9F30"/>
    <w:rsid w:val="00962863"/>
  </w:style>
  <w:style w:type="paragraph" w:customStyle="1" w:styleId="76A10A9904664EECB48F95F89DC2DFB8">
    <w:name w:val="76A10A9904664EECB48F95F89DC2DFB8"/>
    <w:rsid w:val="00962863"/>
  </w:style>
  <w:style w:type="paragraph" w:customStyle="1" w:styleId="99CA8ED276524517BDA8B81F5B118484">
    <w:name w:val="99CA8ED276524517BDA8B81F5B118484"/>
    <w:rsid w:val="009628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B2167C-2E6C-4655-A2A6-E2D7CA0BAA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1240</TotalTime>
  <Pages>46</Pages>
  <Words>8693</Words>
  <Characters>49555</Characters>
  <Application>Microsoft Office Word</Application>
  <DocSecurity>0</DocSecurity>
  <Lines>412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.</Company>
  <LinksUpToDate>false</LinksUpToDate>
  <CharactersWithSpaces>58132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Custom</dc:creator>
  <cp:keywords/>
  <dc:description/>
  <cp:lastModifiedBy>Любен Краев</cp:lastModifiedBy>
  <cp:revision>194</cp:revision>
  <dcterms:created xsi:type="dcterms:W3CDTF">2012-06-29T08:23:00Z</dcterms:created>
  <dcterms:modified xsi:type="dcterms:W3CDTF">2012-07-12T09:35:00Z</dcterms:modified>
</cp:coreProperties>
</file>